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BE2428" w14:textId="77777777" w:rsidR="001A70AA" w:rsidRDefault="001A70AA" w:rsidP="00926BB4">
      <w:pPr>
        <w:ind w:left="0" w:firstLine="0"/>
        <w:rPr>
          <w:rFonts w:asciiTheme="minorHAnsi" w:hAnsiTheme="minorHAnsi" w:cstheme="minorHAnsi"/>
          <w:sz w:val="24"/>
          <w:szCs w:val="24"/>
        </w:rPr>
      </w:pPr>
    </w:p>
    <w:p w14:paraId="0F0F830F" w14:textId="6D9F4A57" w:rsidR="001A70AA" w:rsidRPr="001A70AA" w:rsidRDefault="001A70AA" w:rsidP="001A70AA">
      <w:pPr>
        <w:ind w:left="0" w:firstLine="0"/>
        <w:rPr>
          <w:rFonts w:asciiTheme="minorHAnsi" w:hAnsiTheme="minorHAnsi" w:cstheme="minorHAnsi"/>
          <w:sz w:val="24"/>
          <w:szCs w:val="24"/>
        </w:rPr>
      </w:pPr>
      <w:r w:rsidRPr="001A70AA">
        <w:rPr>
          <w:rFonts w:asciiTheme="minorHAnsi" w:hAnsiTheme="minorHAnsi" w:cstheme="minorHAnsi"/>
          <w:sz w:val="24"/>
          <w:szCs w:val="24"/>
        </w:rPr>
        <w:t>Welcome to Future Kids Preschool, we are privately owned by the Henry family.</w:t>
      </w:r>
    </w:p>
    <w:p w14:paraId="6123A07A" w14:textId="395B8988" w:rsidR="001A70AA" w:rsidRDefault="001A70AA" w:rsidP="001A70AA">
      <w:pPr>
        <w:ind w:left="0" w:hanging="10"/>
        <w:jc w:val="left"/>
        <w:rPr>
          <w:rFonts w:asciiTheme="minorHAnsi" w:hAnsiTheme="minorHAnsi" w:cstheme="minorHAnsi"/>
          <w:sz w:val="24"/>
          <w:szCs w:val="24"/>
        </w:rPr>
      </w:pPr>
      <w:r w:rsidRPr="001A70AA">
        <w:rPr>
          <w:rFonts w:asciiTheme="minorHAnsi" w:hAnsiTheme="minorHAnsi" w:cstheme="minorHAnsi"/>
          <w:sz w:val="24"/>
          <w:szCs w:val="24"/>
        </w:rPr>
        <w:t>We are extremely passionate about children's education, our community and environment, and have been making a difference in childcare since 2009 when we opened our country focused centre in Ohaupo</w:t>
      </w:r>
      <w:r w:rsidR="004B21F4">
        <w:rPr>
          <w:rFonts w:asciiTheme="minorHAnsi" w:hAnsiTheme="minorHAnsi" w:cstheme="minorHAnsi"/>
          <w:sz w:val="24"/>
          <w:szCs w:val="24"/>
        </w:rPr>
        <w:t>, followed by Te Rapa opening in August 2017.</w:t>
      </w:r>
    </w:p>
    <w:p w14:paraId="1AF48D1A" w14:textId="77777777" w:rsidR="00926BB4" w:rsidRPr="001A70AA" w:rsidRDefault="00926BB4" w:rsidP="00926BB4">
      <w:pPr>
        <w:ind w:left="0" w:firstLine="0"/>
        <w:jc w:val="left"/>
        <w:rPr>
          <w:rFonts w:asciiTheme="minorHAnsi" w:hAnsiTheme="minorHAnsi" w:cstheme="minorHAnsi"/>
          <w:sz w:val="24"/>
          <w:szCs w:val="24"/>
        </w:rPr>
      </w:pPr>
    </w:p>
    <w:p w14:paraId="092D520D" w14:textId="7408FB9A" w:rsidR="001A70AA" w:rsidRDefault="001A70AA" w:rsidP="001A70AA">
      <w:pPr>
        <w:ind w:left="0" w:hanging="10"/>
        <w:jc w:val="left"/>
        <w:rPr>
          <w:rFonts w:asciiTheme="minorHAnsi" w:hAnsiTheme="minorHAnsi" w:cstheme="minorHAnsi"/>
          <w:sz w:val="24"/>
          <w:szCs w:val="24"/>
        </w:rPr>
      </w:pPr>
      <w:r w:rsidRPr="001A70AA">
        <w:rPr>
          <w:rFonts w:asciiTheme="minorHAnsi" w:hAnsiTheme="minorHAnsi" w:cstheme="minorHAnsi"/>
          <w:sz w:val="24"/>
          <w:szCs w:val="24"/>
        </w:rPr>
        <w:t>Our vision for Future Kids Preschool is to provide a green and sustainable home away from home, where children can express themselves and be loved and supported for who they are</w:t>
      </w:r>
      <w:r>
        <w:rPr>
          <w:rFonts w:asciiTheme="minorHAnsi" w:hAnsiTheme="minorHAnsi" w:cstheme="minorHAnsi"/>
          <w:sz w:val="24"/>
          <w:szCs w:val="24"/>
        </w:rPr>
        <w:t xml:space="preserve">. </w:t>
      </w:r>
      <w:r w:rsidRPr="001A70AA">
        <w:rPr>
          <w:rFonts w:asciiTheme="minorHAnsi" w:hAnsiTheme="minorHAnsi" w:cstheme="minorHAnsi"/>
          <w:sz w:val="24"/>
          <w:szCs w:val="24"/>
        </w:rPr>
        <w:t>To ensure each child and their families, have the foundations for environmental sustainability and a love of learning and life.</w:t>
      </w:r>
    </w:p>
    <w:p w14:paraId="17A92F72" w14:textId="77777777" w:rsidR="005100CE" w:rsidRPr="001A70AA" w:rsidRDefault="005100CE" w:rsidP="001A70AA">
      <w:pPr>
        <w:ind w:left="0" w:hanging="10"/>
        <w:jc w:val="left"/>
        <w:rPr>
          <w:rFonts w:asciiTheme="minorHAnsi" w:hAnsiTheme="minorHAnsi" w:cstheme="minorHAnsi"/>
          <w:sz w:val="24"/>
          <w:szCs w:val="24"/>
        </w:rPr>
      </w:pPr>
    </w:p>
    <w:p w14:paraId="2AB16243" w14:textId="7BE32A4E" w:rsidR="001A70AA" w:rsidRDefault="001A70AA" w:rsidP="001A70AA">
      <w:pPr>
        <w:ind w:left="0" w:firstLine="0"/>
        <w:rPr>
          <w:rFonts w:asciiTheme="minorHAnsi" w:hAnsiTheme="minorHAnsi" w:cstheme="minorHAnsi"/>
          <w:noProof/>
          <w:sz w:val="24"/>
          <w:szCs w:val="24"/>
        </w:rPr>
      </w:pPr>
      <w:r w:rsidRPr="001A70AA">
        <w:rPr>
          <w:rFonts w:asciiTheme="minorHAnsi" w:hAnsiTheme="minorHAnsi" w:cstheme="minorHAnsi"/>
          <w:sz w:val="24"/>
          <w:szCs w:val="24"/>
        </w:rPr>
        <w:t xml:space="preserve">Future </w:t>
      </w:r>
      <w:r w:rsidR="00D92926">
        <w:rPr>
          <w:rFonts w:asciiTheme="minorHAnsi" w:hAnsiTheme="minorHAnsi" w:cstheme="minorHAnsi"/>
          <w:sz w:val="24"/>
          <w:szCs w:val="24"/>
        </w:rPr>
        <w:t>K</w:t>
      </w:r>
      <w:r w:rsidRPr="001A70AA">
        <w:rPr>
          <w:rFonts w:asciiTheme="minorHAnsi" w:hAnsiTheme="minorHAnsi" w:cstheme="minorHAnsi"/>
          <w:sz w:val="24"/>
          <w:szCs w:val="24"/>
        </w:rPr>
        <w:t xml:space="preserve">ids </w:t>
      </w:r>
      <w:r w:rsidR="004B21F4">
        <w:rPr>
          <w:rFonts w:asciiTheme="minorHAnsi" w:hAnsiTheme="minorHAnsi" w:cstheme="minorHAnsi"/>
          <w:sz w:val="24"/>
          <w:szCs w:val="24"/>
        </w:rPr>
        <w:t xml:space="preserve">New Plymouth </w:t>
      </w:r>
      <w:r w:rsidR="001E6525">
        <w:rPr>
          <w:rFonts w:asciiTheme="minorHAnsi" w:hAnsiTheme="minorHAnsi" w:cstheme="minorHAnsi"/>
          <w:sz w:val="24"/>
          <w:szCs w:val="24"/>
        </w:rPr>
        <w:t>opened in January 2020</w:t>
      </w:r>
      <w:r w:rsidRPr="001A70AA">
        <w:rPr>
          <w:rFonts w:asciiTheme="minorHAnsi" w:hAnsiTheme="minorHAnsi" w:cstheme="minorHAnsi"/>
          <w:sz w:val="24"/>
          <w:szCs w:val="24"/>
        </w:rPr>
        <w:t xml:space="preserve"> and </w:t>
      </w:r>
      <w:r w:rsidR="005100CE">
        <w:rPr>
          <w:rFonts w:asciiTheme="minorHAnsi" w:hAnsiTheme="minorHAnsi" w:cstheme="minorHAnsi"/>
          <w:sz w:val="24"/>
          <w:szCs w:val="24"/>
        </w:rPr>
        <w:t>caters</w:t>
      </w:r>
      <w:r w:rsidRPr="001A70AA">
        <w:rPr>
          <w:rFonts w:asciiTheme="minorHAnsi" w:hAnsiTheme="minorHAnsi" w:cstheme="minorHAnsi"/>
          <w:sz w:val="24"/>
          <w:szCs w:val="24"/>
        </w:rPr>
        <w:t xml:space="preserve"> for 120 children aged from birth to six years, however our vision for the centre is large open spaces, so we will be limiting </w:t>
      </w:r>
      <w:r w:rsidR="005100CE">
        <w:rPr>
          <w:rFonts w:asciiTheme="minorHAnsi" w:hAnsiTheme="minorHAnsi" w:cstheme="minorHAnsi"/>
          <w:sz w:val="24"/>
          <w:szCs w:val="24"/>
        </w:rPr>
        <w:t>o</w:t>
      </w:r>
      <w:r w:rsidRPr="001A70AA">
        <w:rPr>
          <w:rFonts w:asciiTheme="minorHAnsi" w:hAnsiTheme="minorHAnsi" w:cstheme="minorHAnsi"/>
          <w:sz w:val="24"/>
          <w:szCs w:val="24"/>
        </w:rPr>
        <w:t xml:space="preserve">ur enrolments to </w:t>
      </w:r>
      <w:r w:rsidRPr="001A70AA">
        <w:rPr>
          <w:rFonts w:asciiTheme="minorHAnsi" w:hAnsiTheme="minorHAnsi" w:cstheme="minorHAnsi"/>
          <w:noProof/>
          <w:sz w:val="24"/>
          <w:szCs w:val="24"/>
        </w:rPr>
        <w:t>80%.</w:t>
      </w:r>
    </w:p>
    <w:p w14:paraId="3CFF8A6B" w14:textId="77777777" w:rsidR="001A70AA" w:rsidRPr="001A70AA" w:rsidRDefault="001A70AA" w:rsidP="001A70AA">
      <w:pPr>
        <w:ind w:left="0" w:firstLine="0"/>
        <w:rPr>
          <w:rFonts w:asciiTheme="minorHAnsi" w:hAnsiTheme="minorHAnsi" w:cstheme="minorHAnsi"/>
          <w:sz w:val="24"/>
          <w:szCs w:val="24"/>
        </w:rPr>
      </w:pPr>
    </w:p>
    <w:p w14:paraId="72137E40" w14:textId="1A2DF391" w:rsidR="001A70AA" w:rsidRPr="001A70AA" w:rsidRDefault="001A70AA" w:rsidP="001A70AA">
      <w:pPr>
        <w:ind w:left="0"/>
        <w:rPr>
          <w:rFonts w:asciiTheme="minorHAnsi" w:hAnsiTheme="minorHAnsi" w:cstheme="minorHAnsi"/>
          <w:sz w:val="24"/>
          <w:szCs w:val="24"/>
        </w:rPr>
      </w:pPr>
      <w:r w:rsidRPr="00E14E4F">
        <w:rPr>
          <w:rFonts w:asciiTheme="minorHAnsi" w:hAnsiTheme="minorHAnsi" w:cstheme="minorHAnsi"/>
          <w:sz w:val="24"/>
          <w:szCs w:val="24"/>
        </w:rPr>
        <w:t xml:space="preserve">The centre consists of four rooms, </w:t>
      </w:r>
      <w:r w:rsidR="00293207" w:rsidRPr="00E14E4F">
        <w:rPr>
          <w:rFonts w:asciiTheme="minorHAnsi" w:hAnsiTheme="minorHAnsi" w:cstheme="minorHAnsi"/>
          <w:sz w:val="24"/>
          <w:szCs w:val="24"/>
        </w:rPr>
        <w:t>rūma ao/</w:t>
      </w:r>
      <w:r w:rsidRPr="00E14E4F">
        <w:rPr>
          <w:rFonts w:asciiTheme="minorHAnsi" w:hAnsiTheme="minorHAnsi" w:cstheme="minorHAnsi"/>
          <w:sz w:val="24"/>
          <w:szCs w:val="24"/>
        </w:rPr>
        <w:t xml:space="preserve">Earth, </w:t>
      </w:r>
      <w:r w:rsidR="00293207" w:rsidRPr="00E14E4F">
        <w:rPr>
          <w:rFonts w:asciiTheme="minorHAnsi" w:hAnsiTheme="minorHAnsi" w:cstheme="minorHAnsi"/>
          <w:sz w:val="24"/>
          <w:szCs w:val="24"/>
        </w:rPr>
        <w:t>rūma hau/</w:t>
      </w:r>
      <w:r w:rsidRPr="00E14E4F">
        <w:rPr>
          <w:rFonts w:asciiTheme="minorHAnsi" w:hAnsiTheme="minorHAnsi" w:cstheme="minorHAnsi"/>
          <w:sz w:val="24"/>
          <w:szCs w:val="24"/>
        </w:rPr>
        <w:t xml:space="preserve">Air, </w:t>
      </w:r>
      <w:r w:rsidR="00293207" w:rsidRPr="00E14E4F">
        <w:rPr>
          <w:rFonts w:asciiTheme="minorHAnsi" w:hAnsiTheme="minorHAnsi" w:cstheme="minorHAnsi"/>
          <w:sz w:val="24"/>
          <w:szCs w:val="24"/>
        </w:rPr>
        <w:t>rūma wai/</w:t>
      </w:r>
      <w:r w:rsidRPr="00E14E4F">
        <w:rPr>
          <w:rFonts w:asciiTheme="minorHAnsi" w:hAnsiTheme="minorHAnsi" w:cstheme="minorHAnsi"/>
          <w:sz w:val="24"/>
          <w:szCs w:val="24"/>
        </w:rPr>
        <w:t xml:space="preserve">Water and </w:t>
      </w:r>
      <w:r w:rsidR="00293207" w:rsidRPr="00E14E4F">
        <w:rPr>
          <w:rFonts w:asciiTheme="minorHAnsi" w:hAnsiTheme="minorHAnsi" w:cstheme="minorHAnsi"/>
          <w:sz w:val="24"/>
          <w:szCs w:val="24"/>
        </w:rPr>
        <w:t>rūma ahi/</w:t>
      </w:r>
      <w:r w:rsidRPr="00E14E4F">
        <w:rPr>
          <w:rFonts w:asciiTheme="minorHAnsi" w:hAnsiTheme="minorHAnsi" w:cstheme="minorHAnsi"/>
          <w:sz w:val="24"/>
          <w:szCs w:val="24"/>
        </w:rPr>
        <w:t>Fire</w:t>
      </w:r>
      <w:r w:rsidR="005100CE" w:rsidRPr="00E14E4F">
        <w:rPr>
          <w:rFonts w:asciiTheme="minorHAnsi" w:hAnsiTheme="minorHAnsi" w:cstheme="minorHAnsi"/>
          <w:sz w:val="24"/>
          <w:szCs w:val="24"/>
        </w:rPr>
        <w:t>.</w:t>
      </w:r>
    </w:p>
    <w:p w14:paraId="70DF5C40" w14:textId="54B6FBC2" w:rsidR="001A70AA" w:rsidRPr="001A70AA" w:rsidRDefault="001A70AA" w:rsidP="001A70AA">
      <w:pPr>
        <w:ind w:left="0"/>
        <w:rPr>
          <w:rFonts w:asciiTheme="minorHAnsi" w:hAnsiTheme="minorHAnsi" w:cstheme="minorHAnsi"/>
          <w:sz w:val="24"/>
          <w:szCs w:val="24"/>
        </w:rPr>
      </w:pPr>
      <w:r w:rsidRPr="001A70AA">
        <w:rPr>
          <w:rFonts w:asciiTheme="minorHAnsi" w:hAnsiTheme="minorHAnsi" w:cstheme="minorHAnsi"/>
          <w:noProof/>
          <w:sz w:val="24"/>
          <w:szCs w:val="24"/>
        </w:rPr>
        <w:t>80</w:t>
      </w:r>
      <w:r w:rsidR="004B21F4">
        <w:rPr>
          <w:rFonts w:asciiTheme="minorHAnsi" w:hAnsiTheme="minorHAnsi" w:cstheme="minorHAnsi"/>
          <w:noProof/>
          <w:sz w:val="24"/>
          <w:szCs w:val="24"/>
        </w:rPr>
        <w:t xml:space="preserve">-100% </w:t>
      </w:r>
      <w:r w:rsidRPr="001A70AA">
        <w:rPr>
          <w:rFonts w:asciiTheme="minorHAnsi" w:hAnsiTheme="minorHAnsi" w:cstheme="minorHAnsi"/>
          <w:sz w:val="24"/>
          <w:szCs w:val="24"/>
        </w:rPr>
        <w:t>of our teaching team are qualified and registered teachers, and all teachers hold a current first aid certificate.</w:t>
      </w:r>
    </w:p>
    <w:p w14:paraId="3F112A4F" w14:textId="77777777" w:rsidR="001A70AA" w:rsidRDefault="001A70AA" w:rsidP="001A70AA">
      <w:pPr>
        <w:spacing w:line="259" w:lineRule="auto"/>
        <w:ind w:left="0" w:firstLine="0"/>
        <w:jc w:val="left"/>
        <w:rPr>
          <w:rFonts w:asciiTheme="minorHAnsi" w:hAnsiTheme="minorHAnsi" w:cstheme="minorHAnsi"/>
          <w:sz w:val="24"/>
          <w:szCs w:val="24"/>
        </w:rPr>
      </w:pPr>
    </w:p>
    <w:p w14:paraId="5AF2917E" w14:textId="52151DC9" w:rsidR="001A70AA" w:rsidRDefault="001A70AA" w:rsidP="00120577">
      <w:pPr>
        <w:spacing w:line="259" w:lineRule="auto"/>
        <w:ind w:left="0" w:firstLine="0"/>
        <w:rPr>
          <w:rFonts w:asciiTheme="minorHAnsi" w:hAnsiTheme="minorHAnsi" w:cstheme="minorHAnsi"/>
          <w:b/>
          <w:sz w:val="28"/>
          <w:szCs w:val="28"/>
        </w:rPr>
      </w:pPr>
    </w:p>
    <w:p w14:paraId="0F248BC1" w14:textId="77777777" w:rsidR="00926BB4" w:rsidRPr="001A70AA" w:rsidRDefault="00926BB4" w:rsidP="001A70AA">
      <w:pPr>
        <w:spacing w:line="259" w:lineRule="auto"/>
        <w:ind w:left="0" w:firstLine="0"/>
        <w:jc w:val="center"/>
        <w:rPr>
          <w:rFonts w:asciiTheme="minorHAnsi" w:hAnsiTheme="minorHAnsi" w:cstheme="minorHAnsi"/>
          <w:b/>
          <w:sz w:val="28"/>
          <w:szCs w:val="28"/>
        </w:rPr>
      </w:pPr>
    </w:p>
    <w:p w14:paraId="02E5643E" w14:textId="77777777" w:rsidR="004B21F4" w:rsidRPr="00120577" w:rsidRDefault="004B21F4" w:rsidP="00120577">
      <w:pPr>
        <w:pStyle w:val="Heading1"/>
        <w:ind w:left="0"/>
        <w:jc w:val="center"/>
        <w:rPr>
          <w:rFonts w:asciiTheme="minorHAnsi" w:hAnsiTheme="minorHAnsi" w:cstheme="minorHAnsi"/>
          <w:b/>
          <w:color w:val="auto"/>
          <w:sz w:val="32"/>
          <w:szCs w:val="32"/>
        </w:rPr>
      </w:pPr>
      <w:r w:rsidRPr="00120577">
        <w:rPr>
          <w:rFonts w:asciiTheme="minorHAnsi" w:hAnsiTheme="minorHAnsi" w:cstheme="minorHAnsi"/>
          <w:b/>
          <w:color w:val="auto"/>
          <w:sz w:val="32"/>
          <w:szCs w:val="32"/>
        </w:rPr>
        <w:t>Vision</w:t>
      </w:r>
    </w:p>
    <w:p w14:paraId="3C1E1115" w14:textId="77777777" w:rsidR="004B21F4" w:rsidRPr="00120577" w:rsidRDefault="004B21F4" w:rsidP="00120577">
      <w:pPr>
        <w:ind w:left="0" w:firstLine="0"/>
        <w:jc w:val="center"/>
        <w:rPr>
          <w:rFonts w:asciiTheme="minorHAnsi" w:hAnsiTheme="minorHAnsi" w:cstheme="minorHAnsi"/>
          <w:b/>
          <w:i/>
          <w:color w:val="70AD47" w:themeColor="accent6"/>
          <w:sz w:val="24"/>
          <w:szCs w:val="24"/>
        </w:rPr>
      </w:pPr>
      <w:r w:rsidRPr="00120577">
        <w:rPr>
          <w:rFonts w:asciiTheme="minorHAnsi" w:hAnsiTheme="minorHAnsi" w:cstheme="minorHAnsi"/>
          <w:b/>
          <w:i/>
          <w:color w:val="70AD47" w:themeColor="accent6"/>
          <w:sz w:val="24"/>
          <w:szCs w:val="24"/>
        </w:rPr>
        <w:t>To provide a green and sustainable home away from home, where children can express themselves and be loved and supported for who they are.</w:t>
      </w:r>
    </w:p>
    <w:p w14:paraId="688220B4" w14:textId="77777777" w:rsidR="004B21F4" w:rsidRPr="00120577" w:rsidRDefault="004B21F4" w:rsidP="00120577">
      <w:pPr>
        <w:ind w:left="0" w:firstLine="0"/>
        <w:jc w:val="center"/>
        <w:rPr>
          <w:rFonts w:asciiTheme="minorHAnsi" w:hAnsiTheme="minorHAnsi" w:cstheme="minorHAnsi"/>
          <w:b/>
          <w:i/>
          <w:sz w:val="24"/>
          <w:szCs w:val="24"/>
        </w:rPr>
      </w:pPr>
      <w:r w:rsidRPr="00120577">
        <w:rPr>
          <w:rFonts w:asciiTheme="minorHAnsi" w:hAnsiTheme="minorHAnsi" w:cstheme="minorHAnsi"/>
          <w:b/>
          <w:i/>
          <w:color w:val="70AD47" w:themeColor="accent6"/>
          <w:sz w:val="24"/>
          <w:szCs w:val="24"/>
        </w:rPr>
        <w:t>To ensure each child and their families leave with the foundations of environmental sustainability and a love of learning and life</w:t>
      </w:r>
      <w:r w:rsidRPr="00120577">
        <w:rPr>
          <w:rFonts w:asciiTheme="minorHAnsi" w:hAnsiTheme="minorHAnsi" w:cstheme="minorHAnsi"/>
          <w:b/>
          <w:i/>
          <w:sz w:val="24"/>
          <w:szCs w:val="24"/>
        </w:rPr>
        <w:t>.</w:t>
      </w:r>
    </w:p>
    <w:p w14:paraId="632D7D91" w14:textId="77777777" w:rsidR="004B21F4" w:rsidRPr="00120577" w:rsidRDefault="004B21F4" w:rsidP="00120577">
      <w:pPr>
        <w:pStyle w:val="ListParagraph"/>
        <w:jc w:val="center"/>
        <w:rPr>
          <w:rFonts w:asciiTheme="minorHAnsi" w:hAnsiTheme="minorHAnsi" w:cstheme="minorHAnsi"/>
          <w:b/>
          <w:i/>
          <w:sz w:val="24"/>
          <w:szCs w:val="24"/>
        </w:rPr>
      </w:pPr>
    </w:p>
    <w:p w14:paraId="63371E42" w14:textId="77777777" w:rsidR="004B21F4" w:rsidRPr="00120577" w:rsidRDefault="004B21F4" w:rsidP="00120577">
      <w:pPr>
        <w:ind w:left="0" w:firstLine="0"/>
        <w:jc w:val="center"/>
        <w:rPr>
          <w:rFonts w:asciiTheme="minorHAnsi" w:hAnsiTheme="minorHAnsi" w:cstheme="minorHAnsi"/>
          <w:b/>
          <w:i/>
          <w:color w:val="70AD47" w:themeColor="accent6"/>
          <w:sz w:val="24"/>
          <w:szCs w:val="24"/>
        </w:rPr>
      </w:pPr>
      <w:r w:rsidRPr="00120577">
        <w:rPr>
          <w:rFonts w:asciiTheme="minorHAnsi" w:hAnsiTheme="minorHAnsi" w:cstheme="minorHAnsi"/>
          <w:b/>
          <w:i/>
          <w:color w:val="70AD47" w:themeColor="accent6"/>
          <w:sz w:val="24"/>
          <w:szCs w:val="24"/>
        </w:rPr>
        <w:t>Organic – Sustainable – Learning</w:t>
      </w:r>
    </w:p>
    <w:p w14:paraId="70D35103" w14:textId="77777777" w:rsidR="004B21F4" w:rsidRPr="004B21F4" w:rsidRDefault="004B21F4" w:rsidP="001A70AA">
      <w:pPr>
        <w:pStyle w:val="Heading1"/>
        <w:ind w:left="0"/>
        <w:rPr>
          <w:rFonts w:asciiTheme="minorHAnsi" w:hAnsiTheme="minorHAnsi" w:cstheme="minorHAnsi"/>
          <w:b/>
          <w:sz w:val="24"/>
          <w:szCs w:val="24"/>
        </w:rPr>
      </w:pPr>
    </w:p>
    <w:p w14:paraId="14C0DB5C" w14:textId="354345A3" w:rsidR="001A70AA" w:rsidRPr="00120577" w:rsidRDefault="001A70AA" w:rsidP="00120577">
      <w:pPr>
        <w:pStyle w:val="Heading1"/>
        <w:ind w:left="0"/>
        <w:jc w:val="center"/>
        <w:rPr>
          <w:rFonts w:asciiTheme="minorHAnsi" w:hAnsiTheme="minorHAnsi" w:cstheme="minorHAnsi"/>
          <w:b/>
          <w:sz w:val="32"/>
          <w:szCs w:val="32"/>
        </w:rPr>
      </w:pPr>
      <w:r w:rsidRPr="00120577">
        <w:rPr>
          <w:rFonts w:asciiTheme="minorHAnsi" w:hAnsiTheme="minorHAnsi" w:cstheme="minorHAnsi"/>
          <w:b/>
          <w:sz w:val="32"/>
          <w:szCs w:val="32"/>
        </w:rPr>
        <w:t>Philosophy</w:t>
      </w:r>
    </w:p>
    <w:p w14:paraId="4ED861F3" w14:textId="77777777" w:rsidR="004B21F4" w:rsidRPr="00120577" w:rsidRDefault="004B21F4" w:rsidP="00120577">
      <w:pPr>
        <w:pStyle w:val="NoSpacing"/>
        <w:jc w:val="center"/>
        <w:rPr>
          <w:rFonts w:asciiTheme="minorHAnsi" w:hAnsiTheme="minorHAnsi" w:cstheme="minorHAnsi"/>
          <w:b/>
          <w:i/>
          <w:color w:val="70AD47" w:themeColor="accent6"/>
          <w:sz w:val="24"/>
          <w:szCs w:val="24"/>
        </w:rPr>
      </w:pPr>
      <w:r w:rsidRPr="00120577">
        <w:rPr>
          <w:rFonts w:asciiTheme="minorHAnsi" w:hAnsiTheme="minorHAnsi" w:cstheme="minorHAnsi"/>
          <w:b/>
          <w:i/>
          <w:color w:val="70AD47" w:themeColor="accent6"/>
          <w:sz w:val="24"/>
          <w:szCs w:val="24"/>
        </w:rPr>
        <w:t>Empowering all children and adults to be creative, risk takers, promoting positive attitudes and values that lead to open ended learning experiences.</w:t>
      </w:r>
    </w:p>
    <w:p w14:paraId="5348254B" w14:textId="77777777" w:rsidR="004B21F4" w:rsidRPr="00120577" w:rsidRDefault="004B21F4" w:rsidP="00120577">
      <w:pPr>
        <w:pStyle w:val="NoSpacing"/>
        <w:ind w:left="0" w:firstLine="0"/>
        <w:jc w:val="center"/>
        <w:rPr>
          <w:rFonts w:asciiTheme="minorHAnsi" w:hAnsiTheme="minorHAnsi" w:cstheme="minorHAnsi"/>
          <w:b/>
          <w:i/>
          <w:color w:val="70AD47" w:themeColor="accent6"/>
          <w:sz w:val="24"/>
          <w:szCs w:val="24"/>
        </w:rPr>
      </w:pPr>
      <w:r w:rsidRPr="00120577">
        <w:rPr>
          <w:rFonts w:asciiTheme="minorHAnsi" w:hAnsiTheme="minorHAnsi" w:cstheme="minorHAnsi"/>
          <w:b/>
          <w:i/>
          <w:color w:val="70AD47" w:themeColor="accent6"/>
          <w:sz w:val="24"/>
          <w:szCs w:val="24"/>
        </w:rPr>
        <w:t>Inspiring our community to adopt clean, green, environmentally friendly practices for our future.</w:t>
      </w:r>
    </w:p>
    <w:p w14:paraId="669CA46C" w14:textId="77777777" w:rsidR="00A20370" w:rsidRPr="00120577" w:rsidRDefault="004B21F4" w:rsidP="00120577">
      <w:pPr>
        <w:pStyle w:val="NoSpacing"/>
        <w:ind w:left="0" w:firstLine="0"/>
        <w:jc w:val="center"/>
        <w:rPr>
          <w:rFonts w:asciiTheme="minorHAnsi" w:hAnsiTheme="minorHAnsi" w:cstheme="minorHAnsi"/>
          <w:b/>
          <w:i/>
          <w:color w:val="70AD47" w:themeColor="accent6"/>
          <w:sz w:val="24"/>
          <w:szCs w:val="24"/>
        </w:rPr>
      </w:pPr>
      <w:r w:rsidRPr="00120577">
        <w:rPr>
          <w:rFonts w:asciiTheme="minorHAnsi" w:hAnsiTheme="minorHAnsi" w:cstheme="minorHAnsi"/>
          <w:b/>
          <w:i/>
          <w:color w:val="70AD47" w:themeColor="accent6"/>
          <w:sz w:val="24"/>
          <w:szCs w:val="24"/>
        </w:rPr>
        <w:t>Empowering children to be confident learners and communicators.</w:t>
      </w:r>
    </w:p>
    <w:p w14:paraId="735A0087" w14:textId="77777777" w:rsidR="00A20370" w:rsidRPr="00120577" w:rsidRDefault="00A20370" w:rsidP="00A20370">
      <w:pPr>
        <w:pStyle w:val="NoSpacing"/>
        <w:rPr>
          <w:rFonts w:asciiTheme="minorHAnsi" w:hAnsiTheme="minorHAnsi" w:cstheme="minorHAnsi"/>
          <w:b/>
          <w:i/>
          <w:color w:val="70AD47" w:themeColor="accent6"/>
          <w:sz w:val="24"/>
          <w:szCs w:val="24"/>
        </w:rPr>
      </w:pPr>
    </w:p>
    <w:p w14:paraId="1AB7EA44" w14:textId="77777777" w:rsidR="00120577" w:rsidRDefault="00120577" w:rsidP="00A20370">
      <w:pPr>
        <w:pStyle w:val="NoSpacing"/>
        <w:ind w:left="0" w:firstLine="0"/>
        <w:rPr>
          <w:rFonts w:asciiTheme="minorHAnsi" w:hAnsiTheme="minorHAnsi" w:cstheme="minorHAnsi"/>
          <w:b/>
          <w:sz w:val="24"/>
          <w:szCs w:val="24"/>
        </w:rPr>
      </w:pPr>
    </w:p>
    <w:p w14:paraId="338A202C" w14:textId="77777777" w:rsidR="00120577" w:rsidRDefault="00120577" w:rsidP="00A20370">
      <w:pPr>
        <w:pStyle w:val="NoSpacing"/>
        <w:ind w:left="0" w:firstLine="0"/>
        <w:rPr>
          <w:rFonts w:asciiTheme="minorHAnsi" w:hAnsiTheme="minorHAnsi" w:cstheme="minorHAnsi"/>
          <w:b/>
          <w:sz w:val="24"/>
          <w:szCs w:val="24"/>
        </w:rPr>
      </w:pPr>
    </w:p>
    <w:p w14:paraId="24916346" w14:textId="77777777" w:rsidR="00120577" w:rsidRDefault="00120577" w:rsidP="00A20370">
      <w:pPr>
        <w:pStyle w:val="NoSpacing"/>
        <w:ind w:left="0" w:firstLine="0"/>
        <w:rPr>
          <w:rFonts w:asciiTheme="minorHAnsi" w:hAnsiTheme="minorHAnsi" w:cstheme="minorHAnsi"/>
          <w:b/>
          <w:sz w:val="24"/>
          <w:szCs w:val="24"/>
        </w:rPr>
      </w:pPr>
    </w:p>
    <w:p w14:paraId="52520365" w14:textId="77777777" w:rsidR="00120577" w:rsidRDefault="00120577" w:rsidP="00A20370">
      <w:pPr>
        <w:pStyle w:val="NoSpacing"/>
        <w:ind w:left="0" w:firstLine="0"/>
        <w:rPr>
          <w:rFonts w:asciiTheme="minorHAnsi" w:hAnsiTheme="minorHAnsi" w:cstheme="minorHAnsi"/>
          <w:b/>
          <w:sz w:val="24"/>
          <w:szCs w:val="24"/>
        </w:rPr>
      </w:pPr>
    </w:p>
    <w:p w14:paraId="06802365" w14:textId="77777777" w:rsidR="00120577" w:rsidRDefault="00120577" w:rsidP="00A20370">
      <w:pPr>
        <w:pStyle w:val="NoSpacing"/>
        <w:ind w:left="0" w:firstLine="0"/>
        <w:rPr>
          <w:rFonts w:asciiTheme="minorHAnsi" w:hAnsiTheme="minorHAnsi" w:cstheme="minorHAnsi"/>
          <w:b/>
          <w:sz w:val="24"/>
          <w:szCs w:val="24"/>
        </w:rPr>
      </w:pPr>
    </w:p>
    <w:p w14:paraId="14B85545" w14:textId="2F590E23" w:rsidR="001A70AA" w:rsidRPr="00A20370" w:rsidRDefault="001A70AA" w:rsidP="00A20370">
      <w:pPr>
        <w:pStyle w:val="NoSpacing"/>
        <w:ind w:left="0" w:firstLine="0"/>
        <w:rPr>
          <w:rFonts w:asciiTheme="minorHAnsi" w:hAnsiTheme="minorHAnsi" w:cstheme="minorHAnsi"/>
          <w:i/>
          <w:sz w:val="24"/>
          <w:szCs w:val="24"/>
        </w:rPr>
      </w:pPr>
      <w:r w:rsidRPr="001A70AA">
        <w:rPr>
          <w:rFonts w:asciiTheme="minorHAnsi" w:hAnsiTheme="minorHAnsi" w:cstheme="minorHAnsi"/>
          <w:b/>
          <w:sz w:val="24"/>
          <w:szCs w:val="24"/>
        </w:rPr>
        <w:t>Programme</w:t>
      </w:r>
    </w:p>
    <w:p w14:paraId="7EABFD26" w14:textId="1767F63B" w:rsidR="001A70AA" w:rsidRPr="001A70AA" w:rsidRDefault="001A70AA" w:rsidP="00840721">
      <w:pPr>
        <w:spacing w:line="285" w:lineRule="auto"/>
        <w:ind w:left="0"/>
        <w:rPr>
          <w:rFonts w:asciiTheme="minorHAnsi" w:hAnsiTheme="minorHAnsi" w:cstheme="minorHAnsi"/>
          <w:sz w:val="24"/>
          <w:szCs w:val="24"/>
        </w:rPr>
      </w:pPr>
      <w:r w:rsidRPr="001A70AA">
        <w:rPr>
          <w:rFonts w:asciiTheme="minorHAnsi" w:hAnsiTheme="minorHAnsi" w:cstheme="minorHAnsi"/>
          <w:sz w:val="24"/>
          <w:szCs w:val="24"/>
        </w:rPr>
        <w:t>Our programme at Future Kids Preschool is based on the New Zealand early childhood education curriculum called Te</w:t>
      </w:r>
      <w:r w:rsidR="005100CE">
        <w:rPr>
          <w:rFonts w:asciiTheme="minorHAnsi" w:hAnsiTheme="minorHAnsi" w:cstheme="minorHAnsi"/>
          <w:sz w:val="24"/>
          <w:szCs w:val="24"/>
        </w:rPr>
        <w:t xml:space="preserve"> </w:t>
      </w:r>
      <w:r w:rsidRPr="001A70AA">
        <w:rPr>
          <w:rFonts w:asciiTheme="minorHAnsi" w:hAnsiTheme="minorHAnsi" w:cstheme="minorHAnsi"/>
          <w:sz w:val="24"/>
          <w:szCs w:val="24"/>
        </w:rPr>
        <w:t>Whariki.</w:t>
      </w:r>
    </w:p>
    <w:p w14:paraId="50389EC1" w14:textId="77777777" w:rsidR="005100CE" w:rsidRDefault="001A70AA" w:rsidP="00840721">
      <w:pPr>
        <w:ind w:left="0"/>
        <w:rPr>
          <w:rFonts w:asciiTheme="minorHAnsi" w:hAnsiTheme="minorHAnsi" w:cstheme="minorHAnsi"/>
          <w:sz w:val="24"/>
          <w:szCs w:val="24"/>
        </w:rPr>
      </w:pPr>
      <w:r w:rsidRPr="001A70AA">
        <w:rPr>
          <w:rFonts w:asciiTheme="minorHAnsi" w:hAnsiTheme="minorHAnsi" w:cstheme="minorHAnsi"/>
          <w:sz w:val="24"/>
          <w:szCs w:val="24"/>
        </w:rPr>
        <w:t xml:space="preserve">Future Kids Preschool is committed to providing a programme that balances the interests of the child together with the aspirations of both the parents and teachers. </w:t>
      </w:r>
    </w:p>
    <w:p w14:paraId="271B86C7" w14:textId="59D548DE" w:rsidR="001A70AA" w:rsidRPr="001A70AA" w:rsidRDefault="001A70AA" w:rsidP="001A70AA">
      <w:pPr>
        <w:ind w:left="0"/>
        <w:rPr>
          <w:rFonts w:asciiTheme="minorHAnsi" w:hAnsiTheme="minorHAnsi" w:cstheme="minorHAnsi"/>
          <w:sz w:val="24"/>
          <w:szCs w:val="24"/>
        </w:rPr>
      </w:pPr>
      <w:r w:rsidRPr="001A70AA">
        <w:rPr>
          <w:rFonts w:asciiTheme="minorHAnsi" w:hAnsiTheme="minorHAnsi" w:cstheme="minorHAnsi"/>
          <w:sz w:val="24"/>
          <w:szCs w:val="24"/>
        </w:rPr>
        <w:t>Our programme is varied and flexible on a day to day basis</w:t>
      </w:r>
      <w:r w:rsidR="005100CE">
        <w:rPr>
          <w:rFonts w:asciiTheme="minorHAnsi" w:hAnsiTheme="minorHAnsi" w:cstheme="minorHAnsi"/>
          <w:sz w:val="24"/>
          <w:szCs w:val="24"/>
        </w:rPr>
        <w:t>,</w:t>
      </w:r>
      <w:r w:rsidRPr="001A70AA">
        <w:rPr>
          <w:rFonts w:asciiTheme="minorHAnsi" w:hAnsiTheme="minorHAnsi" w:cstheme="minorHAnsi"/>
          <w:sz w:val="24"/>
          <w:szCs w:val="24"/>
        </w:rPr>
        <w:t xml:space="preserve"> developing curiosities of children. We offer a range of learning opportunities to engage in a well-resourced, creative and inspiring environment.</w:t>
      </w:r>
    </w:p>
    <w:p w14:paraId="660E5064" w14:textId="45B16EE6" w:rsidR="001A70AA" w:rsidRPr="001A70AA" w:rsidRDefault="001A70AA" w:rsidP="001A70AA">
      <w:pPr>
        <w:ind w:left="0"/>
        <w:rPr>
          <w:rFonts w:asciiTheme="minorHAnsi" w:hAnsiTheme="minorHAnsi" w:cstheme="minorHAnsi"/>
          <w:sz w:val="24"/>
          <w:szCs w:val="24"/>
        </w:rPr>
      </w:pPr>
      <w:r w:rsidRPr="001A70AA">
        <w:rPr>
          <w:rFonts w:asciiTheme="minorHAnsi" w:hAnsiTheme="minorHAnsi" w:cstheme="minorHAnsi"/>
          <w:sz w:val="24"/>
          <w:szCs w:val="24"/>
        </w:rPr>
        <w:t xml:space="preserve">We see children as capable learners and we believe our job is to provide the experiences and opportunities to encourage a love of learning as well as the essential </w:t>
      </w:r>
      <w:r w:rsidR="005100CE" w:rsidRPr="001A70AA">
        <w:rPr>
          <w:rFonts w:asciiTheme="minorHAnsi" w:hAnsiTheme="minorHAnsi" w:cstheme="minorHAnsi"/>
          <w:sz w:val="24"/>
          <w:szCs w:val="24"/>
        </w:rPr>
        <w:t>ski</w:t>
      </w:r>
      <w:r w:rsidR="005100CE">
        <w:rPr>
          <w:rFonts w:asciiTheme="minorHAnsi" w:hAnsiTheme="minorHAnsi" w:cstheme="minorHAnsi"/>
          <w:sz w:val="24"/>
          <w:szCs w:val="24"/>
        </w:rPr>
        <w:t>l</w:t>
      </w:r>
      <w:r w:rsidR="005100CE" w:rsidRPr="001A70AA">
        <w:rPr>
          <w:rFonts w:asciiTheme="minorHAnsi" w:hAnsiTheme="minorHAnsi" w:cstheme="minorHAnsi"/>
          <w:sz w:val="24"/>
          <w:szCs w:val="24"/>
        </w:rPr>
        <w:t>ls</w:t>
      </w:r>
      <w:r w:rsidRPr="001A70AA">
        <w:rPr>
          <w:rFonts w:asciiTheme="minorHAnsi" w:hAnsiTheme="minorHAnsi" w:cstheme="minorHAnsi"/>
          <w:sz w:val="24"/>
          <w:szCs w:val="24"/>
        </w:rPr>
        <w:t xml:space="preserve"> a child may need to be confident in their world. Our team of qualified experienced and knowledgeable teachers engage with your child, getting to know their interests and personalities. Through activities</w:t>
      </w:r>
      <w:r w:rsidR="005100CE">
        <w:rPr>
          <w:rFonts w:asciiTheme="minorHAnsi" w:hAnsiTheme="minorHAnsi" w:cstheme="minorHAnsi"/>
          <w:sz w:val="24"/>
          <w:szCs w:val="24"/>
        </w:rPr>
        <w:t>,</w:t>
      </w:r>
      <w:r w:rsidRPr="001A70AA">
        <w:rPr>
          <w:rFonts w:asciiTheme="minorHAnsi" w:hAnsiTheme="minorHAnsi" w:cstheme="minorHAnsi"/>
          <w:sz w:val="24"/>
          <w:szCs w:val="24"/>
        </w:rPr>
        <w:t xml:space="preserve"> experiences, group times, shared kai times, and the choice between inside and outside play we capture your child's interest and creatively offer an environment where your child will have endless opportunities to communicate, explore and contribute while being part of our Future Kids Preschool community</w:t>
      </w:r>
      <w:r w:rsidR="005100CE">
        <w:rPr>
          <w:rFonts w:asciiTheme="minorHAnsi" w:hAnsiTheme="minorHAnsi" w:cstheme="minorHAnsi"/>
          <w:sz w:val="24"/>
          <w:szCs w:val="24"/>
        </w:rPr>
        <w:t xml:space="preserve">. </w:t>
      </w:r>
      <w:r w:rsidRPr="001A70AA">
        <w:rPr>
          <w:rFonts w:asciiTheme="minorHAnsi" w:hAnsiTheme="minorHAnsi" w:cstheme="minorHAnsi"/>
          <w:sz w:val="24"/>
          <w:szCs w:val="24"/>
        </w:rPr>
        <w:t xml:space="preserve"> At the heart of our programme, we have a commitment to being kind</w:t>
      </w:r>
      <w:r w:rsidR="005100CE">
        <w:rPr>
          <w:rFonts w:asciiTheme="minorHAnsi" w:hAnsiTheme="minorHAnsi" w:cstheme="minorHAnsi"/>
          <w:sz w:val="24"/>
          <w:szCs w:val="24"/>
        </w:rPr>
        <w:t>,</w:t>
      </w:r>
      <w:r w:rsidRPr="001A70AA">
        <w:rPr>
          <w:rFonts w:asciiTheme="minorHAnsi" w:hAnsiTheme="minorHAnsi" w:cstheme="minorHAnsi"/>
          <w:sz w:val="24"/>
          <w:szCs w:val="24"/>
        </w:rPr>
        <w:t xml:space="preserve"> nurturing</w:t>
      </w:r>
      <w:r w:rsidR="005100CE">
        <w:rPr>
          <w:rFonts w:asciiTheme="minorHAnsi" w:hAnsiTheme="minorHAnsi" w:cstheme="minorHAnsi"/>
          <w:sz w:val="24"/>
          <w:szCs w:val="24"/>
        </w:rPr>
        <w:t xml:space="preserve"> </w:t>
      </w:r>
      <w:r w:rsidRPr="001A70AA">
        <w:rPr>
          <w:rFonts w:asciiTheme="minorHAnsi" w:hAnsiTheme="minorHAnsi" w:cstheme="minorHAnsi"/>
          <w:sz w:val="24"/>
          <w:szCs w:val="24"/>
        </w:rPr>
        <w:t>and caring while sharing in laughter throughout each day.</w:t>
      </w:r>
    </w:p>
    <w:p w14:paraId="4E2EECD6" w14:textId="54DADE9B" w:rsidR="001A70AA" w:rsidRPr="001A70AA" w:rsidRDefault="001A70AA" w:rsidP="001A70AA">
      <w:pPr>
        <w:tabs>
          <w:tab w:val="center" w:pos="5168"/>
          <w:tab w:val="center" w:pos="9405"/>
          <w:tab w:val="center" w:pos="12450"/>
        </w:tabs>
        <w:spacing w:line="259" w:lineRule="auto"/>
        <w:ind w:left="0" w:firstLine="0"/>
        <w:jc w:val="left"/>
        <w:rPr>
          <w:rFonts w:asciiTheme="minorHAnsi" w:hAnsiTheme="minorHAnsi" w:cstheme="minorHAnsi"/>
          <w:sz w:val="24"/>
          <w:szCs w:val="24"/>
        </w:rPr>
      </w:pPr>
      <w:r w:rsidRPr="001A70AA">
        <w:rPr>
          <w:rFonts w:asciiTheme="minorHAnsi" w:hAnsiTheme="minorHAnsi" w:cstheme="minorHAnsi"/>
          <w:sz w:val="24"/>
          <w:szCs w:val="24"/>
        </w:rPr>
        <w:t xml:space="preserve">Teachers document the children's learning through observations which we call Learning Stories. We are passionate about sharing with you, the experiences and learning that happens at Future Kids Preschool, this documentation can be seen within the centre, portfolios and online through a private documentation sharing system called </w:t>
      </w:r>
      <w:r w:rsidRPr="001A70AA">
        <w:rPr>
          <w:rFonts w:asciiTheme="minorHAnsi" w:hAnsiTheme="minorHAnsi" w:cstheme="minorHAnsi"/>
          <w:noProof/>
          <w:sz w:val="24"/>
          <w:szCs w:val="24"/>
        </w:rPr>
        <w:t>Educa. This</w:t>
      </w:r>
      <w:r w:rsidRPr="001A70AA">
        <w:rPr>
          <w:rFonts w:asciiTheme="minorHAnsi" w:hAnsiTheme="minorHAnsi" w:cstheme="minorHAnsi"/>
          <w:sz w:val="24"/>
          <w:szCs w:val="24"/>
        </w:rPr>
        <w:t xml:space="preserve"> documentation forms the basis of our programme planning</w:t>
      </w:r>
      <w:r w:rsidR="00D92926">
        <w:rPr>
          <w:rFonts w:asciiTheme="minorHAnsi" w:hAnsiTheme="minorHAnsi" w:cstheme="minorHAnsi"/>
          <w:sz w:val="24"/>
          <w:szCs w:val="24"/>
        </w:rPr>
        <w:t>.</w:t>
      </w:r>
      <w:r w:rsidRPr="001A70AA">
        <w:rPr>
          <w:rFonts w:asciiTheme="minorHAnsi" w:hAnsiTheme="minorHAnsi" w:cstheme="minorHAnsi"/>
          <w:sz w:val="24"/>
          <w:szCs w:val="24"/>
        </w:rPr>
        <w:t xml:space="preserve"> We aim to work in partnership with you and value the goals, aspirations and ideas you have for your child.</w:t>
      </w:r>
    </w:p>
    <w:p w14:paraId="1794FDA4" w14:textId="77777777" w:rsidR="00283794" w:rsidRDefault="00283794" w:rsidP="001A70AA">
      <w:pPr>
        <w:spacing w:line="259" w:lineRule="auto"/>
        <w:ind w:left="0" w:firstLine="0"/>
        <w:jc w:val="left"/>
        <w:rPr>
          <w:rFonts w:asciiTheme="minorHAnsi" w:hAnsiTheme="minorHAnsi" w:cstheme="minorHAnsi"/>
          <w:sz w:val="24"/>
          <w:szCs w:val="24"/>
          <w:u w:val="single"/>
        </w:rPr>
      </w:pPr>
    </w:p>
    <w:p w14:paraId="7940A5C8" w14:textId="6179C55A" w:rsidR="001A70AA" w:rsidRPr="00283794" w:rsidRDefault="001A70AA" w:rsidP="001A70AA">
      <w:pPr>
        <w:spacing w:line="259" w:lineRule="auto"/>
        <w:ind w:left="0" w:firstLine="0"/>
        <w:jc w:val="left"/>
        <w:rPr>
          <w:rFonts w:asciiTheme="minorHAnsi" w:hAnsiTheme="minorHAnsi" w:cstheme="minorHAnsi"/>
          <w:b/>
          <w:sz w:val="24"/>
          <w:szCs w:val="24"/>
        </w:rPr>
      </w:pPr>
      <w:r w:rsidRPr="00283794">
        <w:rPr>
          <w:rFonts w:asciiTheme="minorHAnsi" w:hAnsiTheme="minorHAnsi" w:cstheme="minorHAnsi"/>
          <w:b/>
          <w:sz w:val="24"/>
          <w:szCs w:val="24"/>
        </w:rPr>
        <w:t>You can be part of our programme too</w:t>
      </w:r>
    </w:p>
    <w:p w14:paraId="4024D3E8" w14:textId="2A48AF81" w:rsidR="001A70AA" w:rsidRPr="001A70AA" w:rsidRDefault="001A70AA" w:rsidP="001A70AA">
      <w:pPr>
        <w:ind w:left="0" w:hanging="10"/>
        <w:jc w:val="left"/>
        <w:rPr>
          <w:rFonts w:asciiTheme="minorHAnsi" w:hAnsiTheme="minorHAnsi" w:cstheme="minorHAnsi"/>
          <w:sz w:val="24"/>
          <w:szCs w:val="24"/>
        </w:rPr>
      </w:pPr>
      <w:r w:rsidRPr="001A70AA">
        <w:rPr>
          <w:rFonts w:asciiTheme="minorHAnsi" w:hAnsiTheme="minorHAnsi" w:cstheme="minorHAnsi"/>
          <w:sz w:val="24"/>
          <w:szCs w:val="24"/>
        </w:rPr>
        <w:t xml:space="preserve">We want you to be involved in your </w:t>
      </w:r>
      <w:r w:rsidR="005100CE" w:rsidRPr="001A70AA">
        <w:rPr>
          <w:rFonts w:asciiTheme="minorHAnsi" w:hAnsiTheme="minorHAnsi" w:cstheme="minorHAnsi"/>
          <w:sz w:val="24"/>
          <w:szCs w:val="24"/>
        </w:rPr>
        <w:t>child</w:t>
      </w:r>
      <w:r w:rsidR="005100CE">
        <w:rPr>
          <w:rFonts w:asciiTheme="minorHAnsi" w:hAnsiTheme="minorHAnsi" w:cstheme="minorHAnsi"/>
          <w:sz w:val="24"/>
          <w:szCs w:val="24"/>
        </w:rPr>
        <w:t>’s</w:t>
      </w:r>
      <w:r w:rsidRPr="001A70AA">
        <w:rPr>
          <w:rFonts w:asciiTheme="minorHAnsi" w:hAnsiTheme="minorHAnsi" w:cstheme="minorHAnsi"/>
          <w:sz w:val="24"/>
          <w:szCs w:val="24"/>
        </w:rPr>
        <w:t xml:space="preserve"> learning. You are welcome to visit anytime, join in our daily activities</w:t>
      </w:r>
      <w:r w:rsidR="00697A82">
        <w:rPr>
          <w:rFonts w:asciiTheme="minorHAnsi" w:hAnsiTheme="minorHAnsi" w:cstheme="minorHAnsi"/>
          <w:sz w:val="24"/>
          <w:szCs w:val="24"/>
        </w:rPr>
        <w:t xml:space="preserve">, </w:t>
      </w:r>
      <w:r w:rsidRPr="001A70AA">
        <w:rPr>
          <w:rFonts w:asciiTheme="minorHAnsi" w:hAnsiTheme="minorHAnsi" w:cstheme="minorHAnsi"/>
          <w:sz w:val="24"/>
          <w:szCs w:val="24"/>
        </w:rPr>
        <w:t>look over the programme planning and talk with our teachers about your child's development and current interests.</w:t>
      </w:r>
    </w:p>
    <w:p w14:paraId="376B5428" w14:textId="77777777" w:rsidR="00697A82" w:rsidRDefault="00697A82" w:rsidP="001A70AA">
      <w:pPr>
        <w:spacing w:line="259" w:lineRule="auto"/>
        <w:ind w:left="0" w:firstLine="0"/>
        <w:jc w:val="left"/>
        <w:rPr>
          <w:rFonts w:asciiTheme="minorHAnsi" w:hAnsiTheme="minorHAnsi" w:cstheme="minorHAnsi"/>
          <w:sz w:val="24"/>
          <w:szCs w:val="24"/>
        </w:rPr>
      </w:pPr>
    </w:p>
    <w:p w14:paraId="5FE234A2" w14:textId="529BA08E" w:rsidR="001A70AA" w:rsidRPr="00697A82" w:rsidRDefault="001A70AA" w:rsidP="001A70AA">
      <w:pPr>
        <w:spacing w:line="259" w:lineRule="auto"/>
        <w:ind w:left="0" w:firstLine="0"/>
        <w:jc w:val="left"/>
        <w:rPr>
          <w:rFonts w:asciiTheme="minorHAnsi" w:hAnsiTheme="minorHAnsi" w:cstheme="minorHAnsi"/>
          <w:b/>
          <w:sz w:val="24"/>
          <w:szCs w:val="24"/>
        </w:rPr>
      </w:pPr>
      <w:r w:rsidRPr="00697A82">
        <w:rPr>
          <w:rFonts w:asciiTheme="minorHAnsi" w:hAnsiTheme="minorHAnsi" w:cstheme="minorHAnsi"/>
          <w:b/>
          <w:sz w:val="24"/>
          <w:szCs w:val="24"/>
        </w:rPr>
        <w:t>We involve you through:</w:t>
      </w:r>
    </w:p>
    <w:p w14:paraId="040A2464" w14:textId="6CA8DC3F" w:rsidR="001A70AA" w:rsidRPr="001A70AA" w:rsidRDefault="001A70AA" w:rsidP="001A70AA">
      <w:pPr>
        <w:ind w:left="0" w:firstLine="0"/>
        <w:rPr>
          <w:rFonts w:asciiTheme="minorHAnsi" w:hAnsiTheme="minorHAnsi" w:cstheme="minorHAnsi"/>
          <w:sz w:val="24"/>
          <w:szCs w:val="24"/>
        </w:rPr>
      </w:pPr>
      <w:r w:rsidRPr="001A70AA">
        <w:rPr>
          <w:rFonts w:asciiTheme="minorHAnsi" w:hAnsiTheme="minorHAnsi" w:cstheme="minorHAnsi"/>
          <w:noProof/>
          <w:sz w:val="24"/>
          <w:szCs w:val="24"/>
        </w:rPr>
        <w:t xml:space="preserve">Educa - </w:t>
      </w:r>
      <w:r w:rsidRPr="001A70AA">
        <w:rPr>
          <w:rFonts w:asciiTheme="minorHAnsi" w:hAnsiTheme="minorHAnsi" w:cstheme="minorHAnsi"/>
          <w:sz w:val="24"/>
          <w:szCs w:val="24"/>
        </w:rPr>
        <w:t>other than conversations it is our most common way of communicating with you. We post photos</w:t>
      </w:r>
      <w:r w:rsidR="00697A82">
        <w:rPr>
          <w:rFonts w:asciiTheme="minorHAnsi" w:hAnsiTheme="minorHAnsi" w:cstheme="minorHAnsi"/>
          <w:sz w:val="24"/>
          <w:szCs w:val="24"/>
        </w:rPr>
        <w:t xml:space="preserve">, </w:t>
      </w:r>
      <w:r w:rsidRPr="001A70AA">
        <w:rPr>
          <w:rFonts w:asciiTheme="minorHAnsi" w:hAnsiTheme="minorHAnsi" w:cstheme="minorHAnsi"/>
          <w:sz w:val="24"/>
          <w:szCs w:val="24"/>
        </w:rPr>
        <w:t>videos and learning stories</w:t>
      </w:r>
      <w:r w:rsidR="005100CE">
        <w:rPr>
          <w:rFonts w:asciiTheme="minorHAnsi" w:hAnsiTheme="minorHAnsi" w:cstheme="minorHAnsi"/>
          <w:sz w:val="24"/>
          <w:szCs w:val="24"/>
        </w:rPr>
        <w:t xml:space="preserve"> </w:t>
      </w:r>
      <w:r w:rsidRPr="001A70AA">
        <w:rPr>
          <w:rFonts w:asciiTheme="minorHAnsi" w:hAnsiTheme="minorHAnsi" w:cstheme="minorHAnsi"/>
          <w:sz w:val="24"/>
          <w:szCs w:val="24"/>
        </w:rPr>
        <w:t xml:space="preserve">often. You can download the app on your smart phone for daily updates from us or otherwise, click on the link we send you to your given email address, you can share this </w:t>
      </w:r>
      <w:r w:rsidR="00D92926">
        <w:rPr>
          <w:rFonts w:asciiTheme="minorHAnsi" w:hAnsiTheme="minorHAnsi" w:cstheme="minorHAnsi"/>
          <w:sz w:val="24"/>
          <w:szCs w:val="24"/>
        </w:rPr>
        <w:t>li</w:t>
      </w:r>
      <w:r w:rsidRPr="001A70AA">
        <w:rPr>
          <w:rFonts w:asciiTheme="minorHAnsi" w:hAnsiTheme="minorHAnsi" w:cstheme="minorHAnsi"/>
          <w:sz w:val="24"/>
          <w:szCs w:val="24"/>
        </w:rPr>
        <w:t>nk with your own family all over the world and comments can be written as you see the post, thereby creating a conversation between you, family and us. This is a great way to share the goals and aspirations you might have for your child</w:t>
      </w:r>
      <w:r w:rsidR="005100CE">
        <w:rPr>
          <w:rFonts w:asciiTheme="minorHAnsi" w:hAnsiTheme="minorHAnsi" w:cstheme="minorHAnsi"/>
          <w:sz w:val="24"/>
          <w:szCs w:val="24"/>
        </w:rPr>
        <w:t>,</w:t>
      </w:r>
      <w:r w:rsidRPr="001A70AA">
        <w:rPr>
          <w:rFonts w:asciiTheme="minorHAnsi" w:hAnsiTheme="minorHAnsi" w:cstheme="minorHAnsi"/>
          <w:sz w:val="24"/>
          <w:szCs w:val="24"/>
        </w:rPr>
        <w:t xml:space="preserve"> as well</w:t>
      </w:r>
      <w:r w:rsidR="005100CE">
        <w:rPr>
          <w:rFonts w:asciiTheme="minorHAnsi" w:hAnsiTheme="minorHAnsi" w:cstheme="minorHAnsi"/>
          <w:sz w:val="24"/>
          <w:szCs w:val="24"/>
        </w:rPr>
        <w:t xml:space="preserve"> as a</w:t>
      </w:r>
      <w:r w:rsidRPr="001A70AA">
        <w:rPr>
          <w:rFonts w:asciiTheme="minorHAnsi" w:hAnsiTheme="minorHAnsi" w:cstheme="minorHAnsi"/>
          <w:sz w:val="24"/>
          <w:szCs w:val="24"/>
        </w:rPr>
        <w:t xml:space="preserve"> private and a secure site to share family moments.</w:t>
      </w:r>
    </w:p>
    <w:p w14:paraId="5EB5FBDE" w14:textId="77777777" w:rsidR="00A20370" w:rsidRDefault="001A70AA" w:rsidP="00A20370">
      <w:pPr>
        <w:ind w:left="0"/>
        <w:rPr>
          <w:rFonts w:asciiTheme="minorHAnsi" w:hAnsiTheme="minorHAnsi" w:cstheme="minorHAnsi"/>
          <w:sz w:val="24"/>
          <w:szCs w:val="24"/>
        </w:rPr>
      </w:pPr>
      <w:r w:rsidRPr="001A70AA">
        <w:rPr>
          <w:rFonts w:asciiTheme="minorHAnsi" w:hAnsiTheme="minorHAnsi" w:cstheme="minorHAnsi"/>
          <w:sz w:val="24"/>
          <w:szCs w:val="24"/>
        </w:rPr>
        <w:lastRenderedPageBreak/>
        <w:t>Newsletters / notices – All our notices are posted on Educa, you will receive a</w:t>
      </w:r>
      <w:r w:rsidR="005100CE">
        <w:rPr>
          <w:rFonts w:asciiTheme="minorHAnsi" w:hAnsiTheme="minorHAnsi" w:cstheme="minorHAnsi"/>
          <w:sz w:val="24"/>
          <w:szCs w:val="24"/>
        </w:rPr>
        <w:t>n</w:t>
      </w:r>
      <w:r w:rsidRPr="001A70AA">
        <w:rPr>
          <w:rFonts w:asciiTheme="minorHAnsi" w:hAnsiTheme="minorHAnsi" w:cstheme="minorHAnsi"/>
          <w:sz w:val="24"/>
          <w:szCs w:val="24"/>
        </w:rPr>
        <w:t xml:space="preserve"> email alert of these messages.</w:t>
      </w:r>
    </w:p>
    <w:p w14:paraId="1290E09A" w14:textId="379EB5EC" w:rsidR="001A70AA" w:rsidRPr="001A70AA" w:rsidRDefault="001A70AA" w:rsidP="00A20370">
      <w:pPr>
        <w:ind w:left="0"/>
        <w:rPr>
          <w:rFonts w:asciiTheme="minorHAnsi" w:hAnsiTheme="minorHAnsi" w:cstheme="minorHAnsi"/>
          <w:sz w:val="24"/>
          <w:szCs w:val="24"/>
        </w:rPr>
      </w:pPr>
      <w:r w:rsidRPr="001A70AA">
        <w:rPr>
          <w:rFonts w:asciiTheme="minorHAnsi" w:hAnsiTheme="minorHAnsi" w:cstheme="minorHAnsi"/>
          <w:sz w:val="24"/>
          <w:szCs w:val="24"/>
        </w:rPr>
        <w:t>Portfolios — As we write learning stories about your child we post them onto your child's profile so only you (and those you have shared the link with) can see them and comment on them. We then print these off and keep a hard copy folder in the room for your child to see</w:t>
      </w:r>
      <w:r w:rsidR="005100CE">
        <w:rPr>
          <w:rFonts w:asciiTheme="minorHAnsi" w:hAnsiTheme="minorHAnsi" w:cstheme="minorHAnsi"/>
          <w:sz w:val="24"/>
          <w:szCs w:val="24"/>
        </w:rPr>
        <w:t>,</w:t>
      </w:r>
      <w:r w:rsidRPr="001A70AA">
        <w:rPr>
          <w:rFonts w:asciiTheme="minorHAnsi" w:hAnsiTheme="minorHAnsi" w:cstheme="minorHAnsi"/>
          <w:sz w:val="24"/>
          <w:szCs w:val="24"/>
        </w:rPr>
        <w:t xml:space="preserve"> and for you take away with you when your child leaves the centre</w:t>
      </w:r>
      <w:r w:rsidR="005100CE">
        <w:rPr>
          <w:rFonts w:asciiTheme="minorHAnsi" w:hAnsiTheme="minorHAnsi" w:cstheme="minorHAnsi"/>
          <w:sz w:val="24"/>
          <w:szCs w:val="24"/>
        </w:rPr>
        <w:t>.</w:t>
      </w:r>
      <w:r w:rsidRPr="001A70AA">
        <w:rPr>
          <w:rFonts w:asciiTheme="minorHAnsi" w:hAnsiTheme="minorHAnsi" w:cstheme="minorHAnsi"/>
          <w:sz w:val="24"/>
          <w:szCs w:val="24"/>
        </w:rPr>
        <w:t xml:space="preserve"> You are welcome to view, discuss and contribute to your child's portfolio at any time, we value your input and any contributions you make.</w:t>
      </w:r>
    </w:p>
    <w:p w14:paraId="5B0520D3" w14:textId="77777777" w:rsidR="001A70AA" w:rsidRPr="001A70AA" w:rsidRDefault="001A70AA" w:rsidP="001A70AA">
      <w:pPr>
        <w:ind w:left="0"/>
        <w:rPr>
          <w:rFonts w:asciiTheme="minorHAnsi" w:hAnsiTheme="minorHAnsi" w:cstheme="minorHAnsi"/>
          <w:sz w:val="24"/>
          <w:szCs w:val="24"/>
        </w:rPr>
      </w:pPr>
      <w:r w:rsidRPr="001A70AA">
        <w:rPr>
          <w:rFonts w:asciiTheme="minorHAnsi" w:hAnsiTheme="minorHAnsi" w:cstheme="minorHAnsi"/>
          <w:sz w:val="24"/>
          <w:szCs w:val="24"/>
        </w:rPr>
        <w:t>Facebook — We have our own Facebook page which you can join. Look up Future Kids Preschool and like our page.</w:t>
      </w:r>
    </w:p>
    <w:p w14:paraId="6EC93749" w14:textId="77777777" w:rsidR="001A70AA" w:rsidRPr="001A70AA" w:rsidRDefault="001A70AA" w:rsidP="001A70AA">
      <w:pPr>
        <w:ind w:left="0"/>
        <w:rPr>
          <w:rFonts w:asciiTheme="minorHAnsi" w:hAnsiTheme="minorHAnsi" w:cstheme="minorHAnsi"/>
          <w:sz w:val="24"/>
          <w:szCs w:val="24"/>
        </w:rPr>
      </w:pPr>
      <w:r w:rsidRPr="001A70AA">
        <w:rPr>
          <w:rFonts w:asciiTheme="minorHAnsi" w:hAnsiTheme="minorHAnsi" w:cstheme="minorHAnsi"/>
          <w:sz w:val="24"/>
          <w:szCs w:val="24"/>
        </w:rPr>
        <w:t>Parent / teacher events —These provide an opportunity for parents to come into the centre and discuss their child's progress the direction of current interests and meet other parents and families.</w:t>
      </w:r>
    </w:p>
    <w:p w14:paraId="385AD64B" w14:textId="1D522DAF" w:rsidR="001A70AA" w:rsidRPr="001A70AA" w:rsidRDefault="001A70AA" w:rsidP="001A70AA">
      <w:pPr>
        <w:ind w:left="0"/>
        <w:rPr>
          <w:rFonts w:asciiTheme="minorHAnsi" w:hAnsiTheme="minorHAnsi" w:cstheme="minorHAnsi"/>
          <w:sz w:val="24"/>
          <w:szCs w:val="24"/>
        </w:rPr>
      </w:pPr>
      <w:r w:rsidRPr="001A70AA">
        <w:rPr>
          <w:rFonts w:asciiTheme="minorHAnsi" w:hAnsiTheme="minorHAnsi" w:cstheme="minorHAnsi"/>
          <w:sz w:val="24"/>
          <w:szCs w:val="24"/>
        </w:rPr>
        <w:t>Reviews and consultation — Once a year our policies and procedures come up for review. You will be alerted about any changes and given the opportunity to contribute and discuss these changes, you may also consult with us at any stage if you have concerns about our policies and procedures or aspects of centre operation. Please refer to our communication and consultation policy locate</w:t>
      </w:r>
      <w:r w:rsidR="00D92926">
        <w:rPr>
          <w:rFonts w:asciiTheme="minorHAnsi" w:hAnsiTheme="minorHAnsi" w:cstheme="minorHAnsi"/>
          <w:sz w:val="24"/>
          <w:szCs w:val="24"/>
        </w:rPr>
        <w:t>d</w:t>
      </w:r>
      <w:r w:rsidRPr="001A70AA">
        <w:rPr>
          <w:rFonts w:asciiTheme="minorHAnsi" w:hAnsiTheme="minorHAnsi" w:cstheme="minorHAnsi"/>
          <w:sz w:val="24"/>
          <w:szCs w:val="24"/>
        </w:rPr>
        <w:t xml:space="preserve"> in the foyer </w:t>
      </w:r>
      <w:r w:rsidR="00D92926">
        <w:rPr>
          <w:rFonts w:asciiTheme="minorHAnsi" w:hAnsiTheme="minorHAnsi" w:cstheme="minorHAnsi"/>
          <w:sz w:val="24"/>
          <w:szCs w:val="24"/>
        </w:rPr>
        <w:t>o</w:t>
      </w:r>
      <w:r w:rsidRPr="001A70AA">
        <w:rPr>
          <w:rFonts w:asciiTheme="minorHAnsi" w:hAnsiTheme="minorHAnsi" w:cstheme="minorHAnsi"/>
          <w:sz w:val="24"/>
          <w:szCs w:val="24"/>
        </w:rPr>
        <w:t xml:space="preserve">n the table called "Parent Information" which contains all our policies, the most recent ERO report, the ECE Regulations, information about our local schools and procedures. Feel free to have a look through this information at any stage or ask us and we can </w:t>
      </w:r>
      <w:r w:rsidR="005100CE">
        <w:rPr>
          <w:rFonts w:asciiTheme="minorHAnsi" w:hAnsiTheme="minorHAnsi" w:cstheme="minorHAnsi"/>
          <w:sz w:val="24"/>
          <w:szCs w:val="24"/>
        </w:rPr>
        <w:t>assist</w:t>
      </w:r>
      <w:r w:rsidRPr="001A70AA">
        <w:rPr>
          <w:rFonts w:asciiTheme="minorHAnsi" w:hAnsiTheme="minorHAnsi" w:cstheme="minorHAnsi"/>
          <w:sz w:val="24"/>
          <w:szCs w:val="24"/>
        </w:rPr>
        <w:t xml:space="preserve"> you.</w:t>
      </w:r>
    </w:p>
    <w:p w14:paraId="0FDBCEF2" w14:textId="77777777" w:rsidR="001A70AA" w:rsidRPr="001A70AA" w:rsidRDefault="001A70AA" w:rsidP="001A70AA">
      <w:pPr>
        <w:ind w:left="0"/>
        <w:rPr>
          <w:rFonts w:asciiTheme="minorHAnsi" w:hAnsiTheme="minorHAnsi" w:cstheme="minorHAnsi"/>
          <w:sz w:val="24"/>
          <w:szCs w:val="24"/>
        </w:rPr>
      </w:pPr>
    </w:p>
    <w:p w14:paraId="7E9EC944" w14:textId="52D6AA70" w:rsidR="001A70AA" w:rsidRPr="001A70AA" w:rsidRDefault="001A70AA" w:rsidP="001A70AA">
      <w:pPr>
        <w:ind w:left="0" w:firstLine="0"/>
        <w:rPr>
          <w:rFonts w:asciiTheme="minorHAnsi" w:eastAsia="Times New Roman" w:hAnsiTheme="minorHAnsi" w:cstheme="minorHAnsi"/>
          <w:b/>
          <w:sz w:val="24"/>
          <w:szCs w:val="24"/>
        </w:rPr>
      </w:pPr>
      <w:r w:rsidRPr="001A70AA">
        <w:rPr>
          <w:rFonts w:asciiTheme="minorHAnsi" w:eastAsia="Times New Roman" w:hAnsiTheme="minorHAnsi" w:cstheme="minorHAnsi"/>
          <w:b/>
          <w:sz w:val="24"/>
          <w:szCs w:val="24"/>
        </w:rPr>
        <w:t>Sustainable practices</w:t>
      </w:r>
    </w:p>
    <w:p w14:paraId="23163E20" w14:textId="77777777" w:rsidR="00E22DF6" w:rsidRDefault="001A70AA" w:rsidP="00E22DF6">
      <w:pPr>
        <w:ind w:left="0" w:firstLine="0"/>
        <w:rPr>
          <w:rFonts w:asciiTheme="minorHAnsi" w:hAnsiTheme="minorHAnsi" w:cstheme="minorHAnsi"/>
          <w:sz w:val="24"/>
          <w:szCs w:val="24"/>
        </w:rPr>
      </w:pPr>
      <w:r w:rsidRPr="001A70AA">
        <w:rPr>
          <w:rFonts w:asciiTheme="minorHAnsi" w:hAnsiTheme="minorHAnsi" w:cstheme="minorHAnsi"/>
          <w:sz w:val="24"/>
          <w:szCs w:val="24"/>
        </w:rPr>
        <w:t>Future Kids Preschool focuses on lots of natural outdoor space with a lovely light and bright indoor area, and a b</w:t>
      </w:r>
      <w:r w:rsidR="002C238D">
        <w:rPr>
          <w:rFonts w:asciiTheme="minorHAnsi" w:hAnsiTheme="minorHAnsi" w:cstheme="minorHAnsi"/>
          <w:sz w:val="24"/>
          <w:szCs w:val="24"/>
        </w:rPr>
        <w:t>ig</w:t>
      </w:r>
      <w:r w:rsidRPr="001A70AA">
        <w:rPr>
          <w:rFonts w:asciiTheme="minorHAnsi" w:hAnsiTheme="minorHAnsi" w:cstheme="minorHAnsi"/>
          <w:sz w:val="24"/>
          <w:szCs w:val="24"/>
        </w:rPr>
        <w:t xml:space="preserve"> backyard - a home away from home. We offer good old-fashioned values and home-grown cooked meals that include organic wholesome ingredients, with a "low” added sugar policy. We have created a place where imagination can be grown and skills can be developed</w:t>
      </w:r>
      <w:r w:rsidR="002C238D">
        <w:rPr>
          <w:rFonts w:asciiTheme="minorHAnsi" w:hAnsiTheme="minorHAnsi" w:cstheme="minorHAnsi"/>
          <w:sz w:val="24"/>
          <w:szCs w:val="24"/>
        </w:rPr>
        <w:t>.</w:t>
      </w:r>
      <w:r w:rsidRPr="001A70AA">
        <w:rPr>
          <w:rFonts w:asciiTheme="minorHAnsi" w:hAnsiTheme="minorHAnsi" w:cstheme="minorHAnsi"/>
          <w:sz w:val="24"/>
          <w:szCs w:val="24"/>
        </w:rPr>
        <w:t xml:space="preserve"> Future Kids Preschool was born from a dream to make a difference in childcare for Hamilton, and New Zealand families. Our aim is to provide a green, home away from home, in a wholesome natural environment with lots of fresh air, plenty of room to run around outside, and the freedom for children to express themselves and be loved and supported for who they are.</w:t>
      </w:r>
    </w:p>
    <w:p w14:paraId="18A90CB9" w14:textId="77777777" w:rsidR="00E22DF6" w:rsidRDefault="00E22DF6" w:rsidP="00E22DF6">
      <w:pPr>
        <w:ind w:left="0" w:firstLine="0"/>
        <w:rPr>
          <w:rFonts w:asciiTheme="minorHAnsi" w:hAnsiTheme="minorHAnsi" w:cstheme="minorHAnsi"/>
          <w:b/>
          <w:color w:val="000000" w:themeColor="text1"/>
          <w:sz w:val="24"/>
          <w:szCs w:val="24"/>
        </w:rPr>
      </w:pPr>
    </w:p>
    <w:p w14:paraId="22FF06D2" w14:textId="77777777" w:rsidR="00E22DF6" w:rsidRDefault="005775DB" w:rsidP="00E22DF6">
      <w:pPr>
        <w:ind w:left="0" w:firstLine="0"/>
        <w:rPr>
          <w:rFonts w:asciiTheme="minorHAnsi" w:hAnsiTheme="minorHAnsi" w:cstheme="minorHAnsi"/>
          <w:b/>
          <w:color w:val="000000" w:themeColor="text1"/>
          <w:sz w:val="24"/>
          <w:szCs w:val="24"/>
        </w:rPr>
      </w:pPr>
      <w:r w:rsidRPr="005775DB">
        <w:rPr>
          <w:rFonts w:asciiTheme="minorHAnsi" w:hAnsiTheme="minorHAnsi" w:cstheme="minorHAnsi"/>
          <w:b/>
          <w:color w:val="000000" w:themeColor="text1"/>
          <w:sz w:val="24"/>
          <w:szCs w:val="24"/>
        </w:rPr>
        <w:t>Orchard and vegetable gardens</w:t>
      </w:r>
    </w:p>
    <w:p w14:paraId="18B4AEDC" w14:textId="04A06112" w:rsidR="005775DB" w:rsidRPr="005775DB" w:rsidRDefault="005775DB" w:rsidP="00E22DF6">
      <w:pPr>
        <w:ind w:left="0" w:firstLine="0"/>
        <w:rPr>
          <w:rFonts w:asciiTheme="minorHAnsi" w:hAnsiTheme="minorHAnsi" w:cstheme="minorHAnsi"/>
          <w:b/>
          <w:color w:val="000000" w:themeColor="text1"/>
          <w:sz w:val="24"/>
          <w:szCs w:val="24"/>
        </w:rPr>
      </w:pPr>
      <w:r w:rsidRPr="005775DB">
        <w:rPr>
          <w:rFonts w:asciiTheme="minorHAnsi" w:hAnsiTheme="minorHAnsi" w:cstheme="minorHAnsi"/>
          <w:color w:val="000000" w:themeColor="text1"/>
          <w:sz w:val="24"/>
          <w:szCs w:val="24"/>
        </w:rPr>
        <w:t xml:space="preserve">Our centre has an orchard with many varieties of organic fruit for the children to pick and eat including </w:t>
      </w:r>
      <w:r w:rsidR="00A20370">
        <w:rPr>
          <w:rFonts w:asciiTheme="minorHAnsi" w:hAnsiTheme="minorHAnsi" w:cstheme="minorHAnsi"/>
          <w:color w:val="000000" w:themeColor="text1"/>
          <w:sz w:val="24"/>
          <w:szCs w:val="24"/>
        </w:rPr>
        <w:t>A</w:t>
      </w:r>
      <w:r w:rsidRPr="005775DB">
        <w:rPr>
          <w:rFonts w:asciiTheme="minorHAnsi" w:hAnsiTheme="minorHAnsi" w:cstheme="minorHAnsi"/>
          <w:color w:val="000000" w:themeColor="text1"/>
          <w:sz w:val="24"/>
          <w:szCs w:val="24"/>
        </w:rPr>
        <w:t>pple</w:t>
      </w:r>
      <w:r w:rsidR="00A20370">
        <w:rPr>
          <w:rFonts w:asciiTheme="minorHAnsi" w:hAnsiTheme="minorHAnsi" w:cstheme="minorHAnsi"/>
          <w:color w:val="000000" w:themeColor="text1"/>
          <w:sz w:val="24"/>
          <w:szCs w:val="24"/>
        </w:rPr>
        <w:t>,</w:t>
      </w:r>
      <w:r w:rsidRPr="005775DB">
        <w:rPr>
          <w:rFonts w:asciiTheme="minorHAnsi" w:hAnsiTheme="minorHAnsi" w:cstheme="minorHAnsi"/>
          <w:color w:val="000000" w:themeColor="text1"/>
          <w:sz w:val="24"/>
          <w:szCs w:val="24"/>
        </w:rPr>
        <w:t xml:space="preserve"> </w:t>
      </w:r>
      <w:r w:rsidR="00A20370">
        <w:rPr>
          <w:rFonts w:asciiTheme="minorHAnsi" w:hAnsiTheme="minorHAnsi" w:cstheme="minorHAnsi"/>
          <w:color w:val="000000" w:themeColor="text1"/>
          <w:sz w:val="24"/>
          <w:szCs w:val="24"/>
        </w:rPr>
        <w:t>F</w:t>
      </w:r>
      <w:r w:rsidRPr="005775DB">
        <w:rPr>
          <w:rFonts w:asciiTheme="minorHAnsi" w:hAnsiTheme="minorHAnsi" w:cstheme="minorHAnsi"/>
          <w:color w:val="000000" w:themeColor="text1"/>
          <w:sz w:val="24"/>
          <w:szCs w:val="24"/>
        </w:rPr>
        <w:t xml:space="preserve">eijoa, </w:t>
      </w:r>
      <w:r w:rsidR="00A20370">
        <w:rPr>
          <w:rFonts w:asciiTheme="minorHAnsi" w:hAnsiTheme="minorHAnsi" w:cstheme="minorHAnsi"/>
          <w:color w:val="000000" w:themeColor="text1"/>
          <w:sz w:val="24"/>
          <w:szCs w:val="24"/>
        </w:rPr>
        <w:t>P</w:t>
      </w:r>
      <w:r w:rsidRPr="005775DB">
        <w:rPr>
          <w:rFonts w:asciiTheme="minorHAnsi" w:hAnsiTheme="minorHAnsi" w:cstheme="minorHAnsi"/>
          <w:color w:val="000000" w:themeColor="text1"/>
          <w:sz w:val="24"/>
          <w:szCs w:val="24"/>
        </w:rPr>
        <w:t xml:space="preserve">each, </w:t>
      </w:r>
      <w:r w:rsidR="00A20370">
        <w:rPr>
          <w:rFonts w:asciiTheme="minorHAnsi" w:hAnsiTheme="minorHAnsi" w:cstheme="minorHAnsi"/>
          <w:color w:val="000000" w:themeColor="text1"/>
          <w:sz w:val="24"/>
          <w:szCs w:val="24"/>
        </w:rPr>
        <w:t>P</w:t>
      </w:r>
      <w:r w:rsidRPr="005775DB">
        <w:rPr>
          <w:rFonts w:asciiTheme="minorHAnsi" w:hAnsiTheme="minorHAnsi" w:cstheme="minorHAnsi"/>
          <w:color w:val="000000" w:themeColor="text1"/>
          <w:sz w:val="24"/>
          <w:szCs w:val="24"/>
        </w:rPr>
        <w:t>lum</w:t>
      </w:r>
      <w:r w:rsidR="002C238D">
        <w:rPr>
          <w:rFonts w:asciiTheme="minorHAnsi" w:hAnsiTheme="minorHAnsi" w:cstheme="minorHAnsi"/>
          <w:color w:val="000000" w:themeColor="text1"/>
          <w:sz w:val="24"/>
          <w:szCs w:val="24"/>
        </w:rPr>
        <w:t>,</w:t>
      </w:r>
      <w:r w:rsidRPr="005775DB">
        <w:rPr>
          <w:rFonts w:asciiTheme="minorHAnsi" w:hAnsiTheme="minorHAnsi" w:cstheme="minorHAnsi"/>
          <w:color w:val="000000" w:themeColor="text1"/>
          <w:sz w:val="24"/>
          <w:szCs w:val="24"/>
        </w:rPr>
        <w:t xml:space="preserve"> </w:t>
      </w:r>
      <w:r w:rsidR="00A20370">
        <w:rPr>
          <w:rFonts w:asciiTheme="minorHAnsi" w:hAnsiTheme="minorHAnsi" w:cstheme="minorHAnsi"/>
          <w:color w:val="000000" w:themeColor="text1"/>
          <w:sz w:val="24"/>
          <w:szCs w:val="24"/>
        </w:rPr>
        <w:t>O</w:t>
      </w:r>
      <w:r w:rsidRPr="005775DB">
        <w:rPr>
          <w:rFonts w:asciiTheme="minorHAnsi" w:hAnsiTheme="minorHAnsi" w:cstheme="minorHAnsi"/>
          <w:color w:val="000000" w:themeColor="text1"/>
          <w:sz w:val="24"/>
          <w:szCs w:val="24"/>
        </w:rPr>
        <w:t>range</w:t>
      </w:r>
      <w:r w:rsidR="002C238D">
        <w:rPr>
          <w:rFonts w:asciiTheme="minorHAnsi" w:hAnsiTheme="minorHAnsi" w:cstheme="minorHAnsi"/>
          <w:color w:val="000000" w:themeColor="text1"/>
          <w:sz w:val="24"/>
          <w:szCs w:val="24"/>
        </w:rPr>
        <w:t>,</w:t>
      </w:r>
      <w:r w:rsidRPr="005775DB">
        <w:rPr>
          <w:rFonts w:asciiTheme="minorHAnsi" w:hAnsiTheme="minorHAnsi" w:cstheme="minorHAnsi"/>
          <w:color w:val="000000" w:themeColor="text1"/>
          <w:sz w:val="24"/>
          <w:szCs w:val="24"/>
        </w:rPr>
        <w:t xml:space="preserve"> </w:t>
      </w:r>
      <w:r w:rsidR="00A20370">
        <w:rPr>
          <w:rFonts w:asciiTheme="minorHAnsi" w:hAnsiTheme="minorHAnsi" w:cstheme="minorHAnsi"/>
          <w:color w:val="000000" w:themeColor="text1"/>
          <w:sz w:val="24"/>
          <w:szCs w:val="24"/>
        </w:rPr>
        <w:t>Nashi, Apricot, Grape, L</w:t>
      </w:r>
      <w:r w:rsidRPr="005775DB">
        <w:rPr>
          <w:rFonts w:asciiTheme="minorHAnsi" w:hAnsiTheme="minorHAnsi" w:cstheme="minorHAnsi"/>
          <w:color w:val="000000" w:themeColor="text1"/>
          <w:sz w:val="24"/>
          <w:szCs w:val="24"/>
        </w:rPr>
        <w:t>emon,</w:t>
      </w:r>
      <w:r w:rsidR="00A20370">
        <w:rPr>
          <w:rFonts w:asciiTheme="minorHAnsi" w:hAnsiTheme="minorHAnsi" w:cstheme="minorHAnsi"/>
          <w:color w:val="000000" w:themeColor="text1"/>
          <w:sz w:val="24"/>
          <w:szCs w:val="24"/>
        </w:rPr>
        <w:t xml:space="preserve"> Lime</w:t>
      </w:r>
      <w:r w:rsidRPr="005775DB">
        <w:rPr>
          <w:rFonts w:asciiTheme="minorHAnsi" w:hAnsiTheme="minorHAnsi" w:cstheme="minorHAnsi"/>
          <w:color w:val="000000" w:themeColor="text1"/>
          <w:sz w:val="24"/>
          <w:szCs w:val="24"/>
        </w:rPr>
        <w:t xml:space="preserve"> and </w:t>
      </w:r>
      <w:r w:rsidR="00A20370">
        <w:rPr>
          <w:rFonts w:asciiTheme="minorHAnsi" w:hAnsiTheme="minorHAnsi" w:cstheme="minorHAnsi"/>
          <w:color w:val="000000" w:themeColor="text1"/>
          <w:sz w:val="24"/>
          <w:szCs w:val="24"/>
        </w:rPr>
        <w:t>M</w:t>
      </w:r>
      <w:r w:rsidRPr="005775DB">
        <w:rPr>
          <w:rFonts w:asciiTheme="minorHAnsi" w:hAnsiTheme="minorHAnsi" w:cstheme="minorHAnsi"/>
          <w:color w:val="000000" w:themeColor="text1"/>
          <w:sz w:val="24"/>
          <w:szCs w:val="24"/>
        </w:rPr>
        <w:t>andarins</w:t>
      </w:r>
      <w:r w:rsidR="002C238D">
        <w:rPr>
          <w:rFonts w:asciiTheme="minorHAnsi" w:hAnsiTheme="minorHAnsi" w:cstheme="minorHAnsi"/>
          <w:color w:val="000000" w:themeColor="text1"/>
          <w:sz w:val="24"/>
          <w:szCs w:val="24"/>
        </w:rPr>
        <w:t>.  O</w:t>
      </w:r>
      <w:r w:rsidRPr="005775DB">
        <w:rPr>
          <w:rFonts w:asciiTheme="minorHAnsi" w:hAnsiTheme="minorHAnsi" w:cstheme="minorHAnsi"/>
          <w:color w:val="000000" w:themeColor="text1"/>
          <w:sz w:val="24"/>
          <w:szCs w:val="24"/>
        </w:rPr>
        <w:t xml:space="preserve">ur fences are lined with grape vines and hedges </w:t>
      </w:r>
      <w:r w:rsidRPr="005775DB">
        <w:rPr>
          <w:rFonts w:asciiTheme="minorHAnsi" w:hAnsiTheme="minorHAnsi" w:cstheme="minorHAnsi"/>
          <w:noProof/>
          <w:color w:val="000000" w:themeColor="text1"/>
          <w:sz w:val="24"/>
          <w:szCs w:val="24"/>
        </w:rPr>
        <w:drawing>
          <wp:inline distT="0" distB="0" distL="0" distR="0" wp14:anchorId="68EB31A5" wp14:editId="21DC6E58">
            <wp:extent cx="9525" cy="9525"/>
            <wp:effectExtent l="0" t="0" r="0" b="0"/>
            <wp:docPr id="5897" name="Picture 5897"/>
            <wp:cNvGraphicFramePr/>
            <a:graphic xmlns:a="http://schemas.openxmlformats.org/drawingml/2006/main">
              <a:graphicData uri="http://schemas.openxmlformats.org/drawingml/2006/picture">
                <pic:pic xmlns:pic="http://schemas.openxmlformats.org/drawingml/2006/picture">
                  <pic:nvPicPr>
                    <pic:cNvPr id="5897" name="Picture 5897"/>
                    <pic:cNvPicPr/>
                  </pic:nvPicPr>
                  <pic:blipFill>
                    <a:blip r:embed="rId7"/>
                    <a:stretch>
                      <a:fillRect/>
                    </a:stretch>
                  </pic:blipFill>
                  <pic:spPr>
                    <a:xfrm>
                      <a:off x="0" y="0"/>
                      <a:ext cx="9525" cy="9525"/>
                    </a:xfrm>
                    <a:prstGeom prst="rect">
                      <a:avLst/>
                    </a:prstGeom>
                  </pic:spPr>
                </pic:pic>
              </a:graphicData>
            </a:graphic>
          </wp:inline>
        </w:drawing>
      </w:r>
      <w:r w:rsidRPr="005775DB">
        <w:rPr>
          <w:rFonts w:asciiTheme="minorHAnsi" w:hAnsiTheme="minorHAnsi" w:cstheme="minorHAnsi"/>
          <w:color w:val="000000" w:themeColor="text1"/>
          <w:sz w:val="24"/>
          <w:szCs w:val="24"/>
        </w:rPr>
        <w:t>made from fruit trees as part of our vision to have an edible garden. Each room has its own raised-bed gardens in which we grow organic vegetables, herbs and fresh strawberries All of the produce grown will be eaten by the with any excess produce offered to our families or used as part of fundraising activities</w:t>
      </w:r>
      <w:r w:rsidR="00D92926">
        <w:rPr>
          <w:rFonts w:asciiTheme="minorHAnsi" w:hAnsiTheme="minorHAnsi" w:cstheme="minorHAnsi"/>
          <w:color w:val="000000" w:themeColor="text1"/>
          <w:sz w:val="24"/>
          <w:szCs w:val="24"/>
        </w:rPr>
        <w:t>.</w:t>
      </w:r>
    </w:p>
    <w:p w14:paraId="4ACC16D8" w14:textId="77777777" w:rsidR="00E22DF6" w:rsidRDefault="00E22DF6" w:rsidP="005775DB">
      <w:pPr>
        <w:pStyle w:val="Heading2"/>
        <w:ind w:left="0"/>
        <w:rPr>
          <w:rFonts w:asciiTheme="minorHAnsi" w:hAnsiTheme="minorHAnsi" w:cstheme="minorHAnsi"/>
          <w:b/>
          <w:color w:val="000000" w:themeColor="text1"/>
          <w:sz w:val="24"/>
          <w:szCs w:val="24"/>
        </w:rPr>
      </w:pPr>
    </w:p>
    <w:p w14:paraId="66A4DEFF" w14:textId="37AB89A3" w:rsidR="005775DB" w:rsidRPr="005775DB" w:rsidRDefault="005775DB" w:rsidP="005775DB">
      <w:pPr>
        <w:pStyle w:val="Heading2"/>
        <w:ind w:left="0"/>
        <w:rPr>
          <w:rFonts w:asciiTheme="minorHAnsi" w:hAnsiTheme="minorHAnsi" w:cstheme="minorHAnsi"/>
          <w:b/>
          <w:color w:val="000000" w:themeColor="text1"/>
          <w:sz w:val="24"/>
          <w:szCs w:val="24"/>
        </w:rPr>
      </w:pPr>
      <w:r w:rsidRPr="005775DB">
        <w:rPr>
          <w:rFonts w:asciiTheme="minorHAnsi" w:hAnsiTheme="minorHAnsi" w:cstheme="minorHAnsi"/>
          <w:b/>
          <w:color w:val="000000" w:themeColor="text1"/>
          <w:sz w:val="24"/>
          <w:szCs w:val="24"/>
        </w:rPr>
        <w:t>Recycling</w:t>
      </w:r>
    </w:p>
    <w:p w14:paraId="4860766A" w14:textId="17B8936F" w:rsidR="00E22DF6" w:rsidRDefault="005775DB" w:rsidP="005775DB">
      <w:pPr>
        <w:ind w:left="0"/>
        <w:rPr>
          <w:rFonts w:asciiTheme="minorHAnsi" w:hAnsiTheme="minorHAnsi" w:cstheme="minorHAnsi"/>
          <w:color w:val="000000" w:themeColor="text1"/>
          <w:sz w:val="24"/>
          <w:szCs w:val="24"/>
        </w:rPr>
      </w:pPr>
      <w:r w:rsidRPr="005775DB">
        <w:rPr>
          <w:rFonts w:asciiTheme="minorHAnsi" w:hAnsiTheme="minorHAnsi" w:cstheme="minorHAnsi"/>
          <w:color w:val="000000" w:themeColor="text1"/>
          <w:sz w:val="24"/>
          <w:szCs w:val="24"/>
        </w:rPr>
        <w:t xml:space="preserve">We are strongly focused on recycling all waste in our centre with purpose-built recycling centres in each </w:t>
      </w:r>
      <w:r w:rsidR="004B21F4">
        <w:rPr>
          <w:rFonts w:asciiTheme="minorHAnsi" w:hAnsiTheme="minorHAnsi" w:cstheme="minorHAnsi"/>
          <w:color w:val="000000" w:themeColor="text1"/>
          <w:sz w:val="24"/>
          <w:szCs w:val="24"/>
        </w:rPr>
        <w:t>ro</w:t>
      </w:r>
      <w:r w:rsidRPr="005775DB">
        <w:rPr>
          <w:rFonts w:asciiTheme="minorHAnsi" w:hAnsiTheme="minorHAnsi" w:cstheme="minorHAnsi"/>
          <w:color w:val="000000" w:themeColor="text1"/>
          <w:sz w:val="24"/>
          <w:szCs w:val="24"/>
        </w:rPr>
        <w:t>om for organic food waste</w:t>
      </w:r>
      <w:r w:rsidR="004B21F4">
        <w:rPr>
          <w:rFonts w:asciiTheme="minorHAnsi" w:hAnsiTheme="minorHAnsi" w:cstheme="minorHAnsi"/>
          <w:color w:val="000000" w:themeColor="text1"/>
          <w:sz w:val="24"/>
          <w:szCs w:val="24"/>
        </w:rPr>
        <w:t>,</w:t>
      </w:r>
      <w:r w:rsidRPr="005775DB">
        <w:rPr>
          <w:rFonts w:asciiTheme="minorHAnsi" w:hAnsiTheme="minorHAnsi" w:cstheme="minorHAnsi"/>
          <w:color w:val="000000" w:themeColor="text1"/>
          <w:sz w:val="24"/>
          <w:szCs w:val="24"/>
        </w:rPr>
        <w:t xml:space="preserve"> soft plastics</w:t>
      </w:r>
      <w:r w:rsidR="002C238D">
        <w:rPr>
          <w:rFonts w:asciiTheme="minorHAnsi" w:hAnsiTheme="minorHAnsi" w:cstheme="minorHAnsi"/>
          <w:color w:val="000000" w:themeColor="text1"/>
          <w:sz w:val="24"/>
          <w:szCs w:val="24"/>
        </w:rPr>
        <w:t>,</w:t>
      </w:r>
      <w:r w:rsidRPr="005775DB">
        <w:rPr>
          <w:rFonts w:asciiTheme="minorHAnsi" w:hAnsiTheme="minorHAnsi" w:cstheme="minorHAnsi"/>
          <w:color w:val="000000" w:themeColor="text1"/>
          <w:sz w:val="24"/>
          <w:szCs w:val="24"/>
        </w:rPr>
        <w:t xml:space="preserve"> hard plastics and</w:t>
      </w:r>
      <w:r w:rsidR="004B21F4">
        <w:rPr>
          <w:rFonts w:asciiTheme="minorHAnsi" w:hAnsiTheme="minorHAnsi" w:cstheme="minorHAnsi"/>
          <w:color w:val="000000" w:themeColor="text1"/>
          <w:sz w:val="24"/>
          <w:szCs w:val="24"/>
        </w:rPr>
        <w:t xml:space="preserve"> paper/</w:t>
      </w:r>
      <w:r w:rsidRPr="005775DB">
        <w:rPr>
          <w:rFonts w:asciiTheme="minorHAnsi" w:hAnsiTheme="minorHAnsi" w:cstheme="minorHAnsi"/>
          <w:color w:val="000000" w:themeColor="text1"/>
          <w:sz w:val="24"/>
          <w:szCs w:val="24"/>
        </w:rPr>
        <w:t xml:space="preserve">cardboard on a daily basis your child will learn to make the right choices for our environment and our </w:t>
      </w:r>
    </w:p>
    <w:p w14:paraId="5E0BDBDD" w14:textId="5C0E47B8" w:rsidR="005775DB" w:rsidRPr="005775DB" w:rsidRDefault="00293207" w:rsidP="005775DB">
      <w:pPr>
        <w:ind w:left="0"/>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E</w:t>
      </w:r>
      <w:r w:rsidRPr="005775DB">
        <w:rPr>
          <w:rFonts w:asciiTheme="minorHAnsi" w:hAnsiTheme="minorHAnsi" w:cstheme="minorHAnsi"/>
          <w:color w:val="000000" w:themeColor="text1"/>
          <w:sz w:val="24"/>
          <w:szCs w:val="24"/>
        </w:rPr>
        <w:t>arth’s</w:t>
      </w:r>
      <w:r w:rsidR="005775DB" w:rsidRPr="005775DB">
        <w:rPr>
          <w:rFonts w:asciiTheme="minorHAnsi" w:hAnsiTheme="minorHAnsi" w:cstheme="minorHAnsi"/>
          <w:color w:val="000000" w:themeColor="text1"/>
          <w:sz w:val="24"/>
          <w:szCs w:val="24"/>
        </w:rPr>
        <w:t xml:space="preserve"> future</w:t>
      </w:r>
      <w:r w:rsidR="006D5A35">
        <w:rPr>
          <w:rFonts w:asciiTheme="minorHAnsi" w:hAnsiTheme="minorHAnsi" w:cstheme="minorHAnsi"/>
          <w:color w:val="000000" w:themeColor="text1"/>
          <w:sz w:val="24"/>
          <w:szCs w:val="24"/>
        </w:rPr>
        <w:t xml:space="preserve">. </w:t>
      </w:r>
      <w:r w:rsidR="005775DB" w:rsidRPr="005775DB">
        <w:rPr>
          <w:rFonts w:asciiTheme="minorHAnsi" w:hAnsiTheme="minorHAnsi" w:cstheme="minorHAnsi"/>
          <w:color w:val="000000" w:themeColor="text1"/>
          <w:sz w:val="24"/>
          <w:szCs w:val="24"/>
        </w:rPr>
        <w:t xml:space="preserve"> Children will learn how we use waste products like turning a plastic bottle into a glass house for seedlings or making seedling containers out of egg containers</w:t>
      </w:r>
      <w:r w:rsidR="006D5A35">
        <w:rPr>
          <w:rFonts w:asciiTheme="minorHAnsi" w:hAnsiTheme="minorHAnsi" w:cstheme="minorHAnsi"/>
          <w:color w:val="000000" w:themeColor="text1"/>
          <w:sz w:val="24"/>
          <w:szCs w:val="24"/>
        </w:rPr>
        <w:t>.</w:t>
      </w:r>
    </w:p>
    <w:p w14:paraId="1B4BC9E4" w14:textId="77777777" w:rsidR="005775DB" w:rsidRDefault="005775DB" w:rsidP="005775DB">
      <w:pPr>
        <w:pStyle w:val="Heading2"/>
        <w:ind w:left="0"/>
        <w:rPr>
          <w:rFonts w:asciiTheme="minorHAnsi" w:hAnsiTheme="minorHAnsi" w:cstheme="minorHAnsi"/>
          <w:b/>
          <w:color w:val="000000" w:themeColor="text1"/>
          <w:sz w:val="24"/>
          <w:szCs w:val="24"/>
        </w:rPr>
      </w:pPr>
    </w:p>
    <w:p w14:paraId="07FE9776" w14:textId="2AABC907" w:rsidR="005775DB" w:rsidRPr="005775DB" w:rsidRDefault="005775DB" w:rsidP="005775DB">
      <w:pPr>
        <w:pStyle w:val="Heading2"/>
        <w:ind w:left="0"/>
        <w:rPr>
          <w:rFonts w:asciiTheme="minorHAnsi" w:hAnsiTheme="minorHAnsi" w:cstheme="minorHAnsi"/>
          <w:b/>
          <w:color w:val="000000" w:themeColor="text1"/>
          <w:sz w:val="24"/>
          <w:szCs w:val="24"/>
        </w:rPr>
      </w:pPr>
      <w:r w:rsidRPr="005775DB">
        <w:rPr>
          <w:rFonts w:asciiTheme="minorHAnsi" w:hAnsiTheme="minorHAnsi" w:cstheme="minorHAnsi"/>
          <w:b/>
          <w:color w:val="000000" w:themeColor="text1"/>
          <w:sz w:val="24"/>
          <w:szCs w:val="24"/>
        </w:rPr>
        <w:t>Rainwater harvesting</w:t>
      </w:r>
    </w:p>
    <w:p w14:paraId="26555E1B" w14:textId="47080639" w:rsidR="00697A82" w:rsidRPr="00926BB4" w:rsidRDefault="005775DB" w:rsidP="00926BB4">
      <w:pPr>
        <w:ind w:left="0"/>
        <w:rPr>
          <w:rFonts w:asciiTheme="minorHAnsi" w:hAnsiTheme="minorHAnsi" w:cstheme="minorHAnsi"/>
          <w:color w:val="000000" w:themeColor="text1"/>
          <w:sz w:val="24"/>
          <w:szCs w:val="24"/>
        </w:rPr>
      </w:pPr>
      <w:r w:rsidRPr="005775DB">
        <w:rPr>
          <w:rFonts w:asciiTheme="minorHAnsi" w:hAnsiTheme="minorHAnsi" w:cstheme="minorHAnsi"/>
          <w:color w:val="000000" w:themeColor="text1"/>
          <w:sz w:val="24"/>
          <w:szCs w:val="24"/>
        </w:rPr>
        <w:t>We have two large rain water tanks that gather rainwater from the roof</w:t>
      </w:r>
      <w:r w:rsidR="006D5A35">
        <w:rPr>
          <w:rFonts w:asciiTheme="minorHAnsi" w:hAnsiTheme="minorHAnsi" w:cstheme="minorHAnsi"/>
          <w:color w:val="000000" w:themeColor="text1"/>
          <w:sz w:val="24"/>
          <w:szCs w:val="24"/>
        </w:rPr>
        <w:t>,</w:t>
      </w:r>
      <w:r w:rsidRPr="005775DB">
        <w:rPr>
          <w:rFonts w:asciiTheme="minorHAnsi" w:hAnsiTheme="minorHAnsi" w:cstheme="minorHAnsi"/>
          <w:color w:val="000000" w:themeColor="text1"/>
          <w:sz w:val="24"/>
          <w:szCs w:val="24"/>
        </w:rPr>
        <w:t xml:space="preserve"> which will then be fed back into the gardens and orchard. This not only provides fresh non-chlorinated, non-fluoride water for our organic gardens, but it saves the centre money in water </w:t>
      </w:r>
      <w:r w:rsidR="006D5A35" w:rsidRPr="005775DB">
        <w:rPr>
          <w:rFonts w:asciiTheme="minorHAnsi" w:hAnsiTheme="minorHAnsi" w:cstheme="minorHAnsi"/>
          <w:color w:val="000000" w:themeColor="text1"/>
          <w:sz w:val="24"/>
          <w:szCs w:val="24"/>
        </w:rPr>
        <w:t>rates,</w:t>
      </w:r>
      <w:r w:rsidRPr="005775DB">
        <w:rPr>
          <w:rFonts w:asciiTheme="minorHAnsi" w:hAnsiTheme="minorHAnsi" w:cstheme="minorHAnsi"/>
          <w:color w:val="000000" w:themeColor="text1"/>
          <w:sz w:val="24"/>
          <w:szCs w:val="24"/>
        </w:rPr>
        <w:t xml:space="preserve"> so this can be invested back into the community and centre. It also reduces the impact on our planet as we have no need for town water supply.</w:t>
      </w:r>
    </w:p>
    <w:p w14:paraId="30B9F340" w14:textId="77777777" w:rsidR="00697A82" w:rsidRPr="00697A82" w:rsidRDefault="00697A82" w:rsidP="00697A82"/>
    <w:p w14:paraId="5F457129" w14:textId="458CFA15" w:rsidR="005775DB" w:rsidRPr="005775DB" w:rsidRDefault="005775DB" w:rsidP="005775DB">
      <w:pPr>
        <w:pStyle w:val="Heading2"/>
        <w:ind w:left="0"/>
        <w:rPr>
          <w:rFonts w:asciiTheme="minorHAnsi" w:hAnsiTheme="minorHAnsi" w:cstheme="minorHAnsi"/>
          <w:b/>
          <w:color w:val="000000" w:themeColor="text1"/>
          <w:sz w:val="24"/>
          <w:szCs w:val="24"/>
        </w:rPr>
      </w:pPr>
      <w:r w:rsidRPr="005775DB">
        <w:rPr>
          <w:rFonts w:asciiTheme="minorHAnsi" w:hAnsiTheme="minorHAnsi" w:cstheme="minorHAnsi"/>
          <w:b/>
          <w:color w:val="000000" w:themeColor="text1"/>
          <w:sz w:val="24"/>
          <w:szCs w:val="24"/>
        </w:rPr>
        <w:t>Solar panels</w:t>
      </w:r>
    </w:p>
    <w:p w14:paraId="06132B6F" w14:textId="77777777" w:rsidR="005775DB" w:rsidRPr="005775DB" w:rsidRDefault="005775DB" w:rsidP="005775DB">
      <w:pPr>
        <w:spacing w:line="228" w:lineRule="auto"/>
        <w:ind w:left="0"/>
        <w:rPr>
          <w:rFonts w:asciiTheme="minorHAnsi" w:hAnsiTheme="minorHAnsi" w:cstheme="minorHAnsi"/>
          <w:color w:val="000000" w:themeColor="text1"/>
          <w:sz w:val="24"/>
          <w:szCs w:val="24"/>
        </w:rPr>
      </w:pPr>
      <w:r w:rsidRPr="005775DB">
        <w:rPr>
          <w:rFonts w:asciiTheme="minorHAnsi" w:hAnsiTheme="minorHAnsi" w:cstheme="minorHAnsi"/>
          <w:color w:val="000000" w:themeColor="text1"/>
          <w:sz w:val="24"/>
          <w:szCs w:val="24"/>
        </w:rPr>
        <w:t xml:space="preserve">Our centre has solar energy panels which uses the sun's natural energy, providing a renewable source of </w:t>
      </w:r>
      <w:r w:rsidRPr="005775DB">
        <w:rPr>
          <w:rFonts w:asciiTheme="minorHAnsi" w:eastAsia="Times New Roman" w:hAnsiTheme="minorHAnsi" w:cstheme="minorHAnsi"/>
          <w:color w:val="000000" w:themeColor="text1"/>
          <w:sz w:val="24"/>
          <w:szCs w:val="24"/>
        </w:rPr>
        <w:t>energy to the centre.</w:t>
      </w:r>
      <w:r w:rsidRPr="005775DB">
        <w:rPr>
          <w:rFonts w:asciiTheme="minorHAnsi" w:hAnsiTheme="minorHAnsi" w:cstheme="minorHAnsi"/>
          <w:color w:val="000000" w:themeColor="text1"/>
          <w:sz w:val="24"/>
          <w:szCs w:val="24"/>
        </w:rPr>
        <w:t xml:space="preserve"> </w:t>
      </w:r>
    </w:p>
    <w:p w14:paraId="1EF4EC96" w14:textId="77777777" w:rsidR="005775DB" w:rsidRDefault="005775DB" w:rsidP="005775DB">
      <w:pPr>
        <w:pStyle w:val="Heading3"/>
        <w:ind w:left="0" w:firstLine="0"/>
        <w:rPr>
          <w:rFonts w:asciiTheme="minorHAnsi" w:hAnsiTheme="minorHAnsi" w:cstheme="minorHAnsi"/>
          <w:b/>
          <w:color w:val="000000" w:themeColor="text1"/>
        </w:rPr>
      </w:pPr>
    </w:p>
    <w:p w14:paraId="2875E644" w14:textId="68B91203" w:rsidR="005775DB" w:rsidRPr="005775DB" w:rsidRDefault="005775DB" w:rsidP="005775DB">
      <w:pPr>
        <w:pStyle w:val="Heading3"/>
        <w:ind w:left="0" w:firstLine="0"/>
        <w:rPr>
          <w:rFonts w:asciiTheme="minorHAnsi" w:hAnsiTheme="minorHAnsi" w:cstheme="minorHAnsi"/>
          <w:b/>
          <w:color w:val="000000" w:themeColor="text1"/>
        </w:rPr>
      </w:pPr>
      <w:r w:rsidRPr="005775DB">
        <w:rPr>
          <w:rFonts w:asciiTheme="minorHAnsi" w:hAnsiTheme="minorHAnsi" w:cstheme="minorHAnsi"/>
          <w:b/>
          <w:color w:val="000000" w:themeColor="text1"/>
        </w:rPr>
        <w:t>Animals</w:t>
      </w:r>
    </w:p>
    <w:p w14:paraId="4E0F873C" w14:textId="44F7AB3F" w:rsidR="005775DB" w:rsidRPr="005775DB" w:rsidRDefault="005775DB" w:rsidP="005775DB">
      <w:pPr>
        <w:ind w:left="0" w:hanging="10"/>
        <w:jc w:val="left"/>
        <w:rPr>
          <w:rFonts w:asciiTheme="minorHAnsi" w:hAnsiTheme="minorHAnsi" w:cstheme="minorHAnsi"/>
          <w:color w:val="000000" w:themeColor="text1"/>
          <w:sz w:val="24"/>
          <w:szCs w:val="24"/>
        </w:rPr>
      </w:pPr>
      <w:r w:rsidRPr="005775DB">
        <w:rPr>
          <w:rFonts w:asciiTheme="minorHAnsi" w:hAnsiTheme="minorHAnsi" w:cstheme="minorHAnsi"/>
          <w:color w:val="000000" w:themeColor="text1"/>
          <w:sz w:val="24"/>
          <w:szCs w:val="24"/>
        </w:rPr>
        <w:t xml:space="preserve">Our centre is home to our family of animals ranging from goats, chickens, </w:t>
      </w:r>
      <w:r w:rsidR="008A2A02">
        <w:rPr>
          <w:rFonts w:asciiTheme="minorHAnsi" w:hAnsiTheme="minorHAnsi" w:cstheme="minorHAnsi"/>
          <w:color w:val="000000" w:themeColor="text1"/>
          <w:sz w:val="24"/>
          <w:szCs w:val="24"/>
        </w:rPr>
        <w:t xml:space="preserve">worms, </w:t>
      </w:r>
      <w:r w:rsidRPr="005775DB">
        <w:rPr>
          <w:rFonts w:asciiTheme="minorHAnsi" w:hAnsiTheme="minorHAnsi" w:cstheme="minorHAnsi"/>
          <w:color w:val="000000" w:themeColor="text1"/>
          <w:sz w:val="24"/>
          <w:szCs w:val="24"/>
        </w:rPr>
        <w:t xml:space="preserve">rabbits </w:t>
      </w:r>
      <w:r w:rsidR="00CB5B7E">
        <w:rPr>
          <w:rFonts w:asciiTheme="minorHAnsi" w:hAnsiTheme="minorHAnsi" w:cstheme="minorHAnsi"/>
          <w:color w:val="000000" w:themeColor="text1"/>
          <w:sz w:val="24"/>
          <w:szCs w:val="24"/>
        </w:rPr>
        <w:t xml:space="preserve">Beehives </w:t>
      </w:r>
      <w:r w:rsidRPr="005775DB">
        <w:rPr>
          <w:rFonts w:asciiTheme="minorHAnsi" w:hAnsiTheme="minorHAnsi" w:cstheme="minorHAnsi"/>
          <w:color w:val="000000" w:themeColor="text1"/>
          <w:sz w:val="24"/>
          <w:szCs w:val="24"/>
        </w:rPr>
        <w:t>and guinea pigs</w:t>
      </w:r>
      <w:r w:rsidR="006D5A35">
        <w:rPr>
          <w:rFonts w:asciiTheme="minorHAnsi" w:hAnsiTheme="minorHAnsi" w:cstheme="minorHAnsi"/>
          <w:color w:val="000000" w:themeColor="text1"/>
          <w:sz w:val="24"/>
          <w:szCs w:val="24"/>
        </w:rPr>
        <w:t>.  D</w:t>
      </w:r>
      <w:r w:rsidRPr="005775DB">
        <w:rPr>
          <w:rFonts w:asciiTheme="minorHAnsi" w:hAnsiTheme="minorHAnsi" w:cstheme="minorHAnsi"/>
          <w:color w:val="000000" w:themeColor="text1"/>
          <w:sz w:val="24"/>
          <w:szCs w:val="24"/>
        </w:rPr>
        <w:t xml:space="preserve">aily activities for the children at the centre include handling and feeding </w:t>
      </w:r>
      <w:r w:rsidR="00E14E4F" w:rsidRPr="005775DB">
        <w:rPr>
          <w:rFonts w:asciiTheme="minorHAnsi" w:hAnsiTheme="minorHAnsi" w:cstheme="minorHAnsi"/>
          <w:color w:val="000000" w:themeColor="text1"/>
          <w:sz w:val="24"/>
          <w:szCs w:val="24"/>
        </w:rPr>
        <w:t>animals and</w:t>
      </w:r>
      <w:r w:rsidRPr="005775DB">
        <w:rPr>
          <w:rFonts w:asciiTheme="minorHAnsi" w:hAnsiTheme="minorHAnsi" w:cstheme="minorHAnsi"/>
          <w:color w:val="000000" w:themeColor="text1"/>
          <w:sz w:val="24"/>
          <w:szCs w:val="24"/>
        </w:rPr>
        <w:t xml:space="preserve"> collecting food waste from meals to feed the chickens and worm-farms, this interaction encourages children to learn about sustainability and the way nature relates to their daily li</w:t>
      </w:r>
      <w:r w:rsidR="006D5A35">
        <w:rPr>
          <w:rFonts w:asciiTheme="minorHAnsi" w:hAnsiTheme="minorHAnsi" w:cstheme="minorHAnsi"/>
          <w:color w:val="000000" w:themeColor="text1"/>
          <w:sz w:val="24"/>
          <w:szCs w:val="24"/>
        </w:rPr>
        <w:t>ves</w:t>
      </w:r>
      <w:r w:rsidRPr="005775DB">
        <w:rPr>
          <w:rFonts w:asciiTheme="minorHAnsi" w:hAnsiTheme="minorHAnsi" w:cstheme="minorHAnsi"/>
          <w:color w:val="000000" w:themeColor="text1"/>
          <w:sz w:val="24"/>
          <w:szCs w:val="24"/>
        </w:rPr>
        <w:t>.</w:t>
      </w:r>
    </w:p>
    <w:p w14:paraId="7E2B1FC5" w14:textId="10A2853E" w:rsidR="005775DB" w:rsidRDefault="005775DB" w:rsidP="005775DB">
      <w:pPr>
        <w:pStyle w:val="Heading3"/>
        <w:ind w:left="0"/>
        <w:rPr>
          <w:rFonts w:asciiTheme="minorHAnsi" w:eastAsia="Courier New" w:hAnsiTheme="minorHAnsi" w:cstheme="minorHAnsi"/>
          <w:b/>
          <w:color w:val="000000" w:themeColor="text1"/>
        </w:rPr>
      </w:pPr>
    </w:p>
    <w:p w14:paraId="44C3DC0B" w14:textId="7582A316" w:rsidR="005775DB" w:rsidRPr="005775DB" w:rsidRDefault="005775DB" w:rsidP="005775DB">
      <w:pPr>
        <w:pStyle w:val="Heading3"/>
        <w:ind w:left="0"/>
        <w:rPr>
          <w:rFonts w:asciiTheme="minorHAnsi" w:hAnsiTheme="minorHAnsi" w:cstheme="minorHAnsi"/>
          <w:b/>
          <w:color w:val="000000" w:themeColor="text1"/>
        </w:rPr>
      </w:pPr>
      <w:r w:rsidRPr="005775DB">
        <w:rPr>
          <w:rFonts w:asciiTheme="minorHAnsi" w:eastAsia="Courier New" w:hAnsiTheme="minorHAnsi" w:cstheme="minorHAnsi"/>
          <w:b/>
          <w:color w:val="000000" w:themeColor="text1"/>
        </w:rPr>
        <w:t>All the great things we offer</w:t>
      </w:r>
    </w:p>
    <w:p w14:paraId="28DD6445" w14:textId="58BA9DC8" w:rsidR="005775DB" w:rsidRPr="005775DB" w:rsidRDefault="005775DB" w:rsidP="005775DB">
      <w:pPr>
        <w:pStyle w:val="ListParagraph"/>
        <w:numPr>
          <w:ilvl w:val="0"/>
          <w:numId w:val="2"/>
        </w:numPr>
        <w:rPr>
          <w:rFonts w:asciiTheme="minorHAnsi" w:hAnsiTheme="minorHAnsi" w:cstheme="minorHAnsi"/>
          <w:color w:val="000000" w:themeColor="text1"/>
          <w:sz w:val="24"/>
          <w:szCs w:val="24"/>
        </w:rPr>
      </w:pPr>
      <w:r w:rsidRPr="005775DB">
        <w:rPr>
          <w:rFonts w:asciiTheme="minorHAnsi" w:hAnsiTheme="minorHAnsi" w:cstheme="minorHAnsi"/>
          <w:noProof/>
          <w:color w:val="000000" w:themeColor="text1"/>
          <w:sz w:val="24"/>
          <w:szCs w:val="24"/>
        </w:rPr>
        <w:drawing>
          <wp:anchor distT="0" distB="0" distL="114300" distR="114300" simplePos="0" relativeHeight="251661312" behindDoc="0" locked="0" layoutInCell="1" allowOverlap="0" wp14:anchorId="2081F2EC" wp14:editId="7FF1DD88">
            <wp:simplePos x="0" y="0"/>
            <wp:positionH relativeFrom="column">
              <wp:posOffset>3581400</wp:posOffset>
            </wp:positionH>
            <wp:positionV relativeFrom="paragraph">
              <wp:posOffset>64770</wp:posOffset>
            </wp:positionV>
            <wp:extent cx="2567940" cy="3952875"/>
            <wp:effectExtent l="0" t="0" r="3810" b="9525"/>
            <wp:wrapSquare wrapText="bothSides"/>
            <wp:docPr id="3" name="Picture 3"/>
            <wp:cNvGraphicFramePr/>
            <a:graphic xmlns:a="http://schemas.openxmlformats.org/drawingml/2006/main">
              <a:graphicData uri="http://schemas.openxmlformats.org/drawingml/2006/picture">
                <pic:pic xmlns:pic="http://schemas.openxmlformats.org/drawingml/2006/picture">
                  <pic:nvPicPr>
                    <pic:cNvPr id="11008" name="Picture 11008"/>
                    <pic:cNvPicPr/>
                  </pic:nvPicPr>
                  <pic:blipFill>
                    <a:blip r:embed="rId8"/>
                    <a:stretch>
                      <a:fillRect/>
                    </a:stretch>
                  </pic:blipFill>
                  <pic:spPr>
                    <a:xfrm>
                      <a:off x="0" y="0"/>
                      <a:ext cx="2567940" cy="3952875"/>
                    </a:xfrm>
                    <a:prstGeom prst="rect">
                      <a:avLst/>
                    </a:prstGeom>
                  </pic:spPr>
                </pic:pic>
              </a:graphicData>
            </a:graphic>
            <wp14:sizeRelH relativeFrom="margin">
              <wp14:pctWidth>0</wp14:pctWidth>
            </wp14:sizeRelH>
            <wp14:sizeRelV relativeFrom="margin">
              <wp14:pctHeight>0</wp14:pctHeight>
            </wp14:sizeRelV>
          </wp:anchor>
        </w:drawing>
      </w:r>
      <w:r w:rsidRPr="005775DB">
        <w:rPr>
          <w:rFonts w:asciiTheme="minorHAnsi" w:hAnsiTheme="minorHAnsi" w:cstheme="minorHAnsi"/>
          <w:color w:val="000000" w:themeColor="text1"/>
          <w:sz w:val="24"/>
          <w:szCs w:val="24"/>
        </w:rPr>
        <w:t>500 square metres of orchard planted with fruit trees</w:t>
      </w:r>
    </w:p>
    <w:p w14:paraId="505C6F7A" w14:textId="3197D46C" w:rsidR="005775DB" w:rsidRPr="005775DB" w:rsidRDefault="005775DB" w:rsidP="005775DB">
      <w:pPr>
        <w:pStyle w:val="ListParagraph"/>
        <w:numPr>
          <w:ilvl w:val="0"/>
          <w:numId w:val="2"/>
        </w:numPr>
        <w:rPr>
          <w:rFonts w:asciiTheme="minorHAnsi" w:hAnsiTheme="minorHAnsi" w:cstheme="minorHAnsi"/>
          <w:color w:val="000000" w:themeColor="text1"/>
          <w:sz w:val="24"/>
          <w:szCs w:val="24"/>
        </w:rPr>
      </w:pPr>
      <w:r w:rsidRPr="005775DB">
        <w:rPr>
          <w:rFonts w:asciiTheme="minorHAnsi" w:hAnsiTheme="minorHAnsi" w:cstheme="minorHAnsi"/>
          <w:color w:val="000000" w:themeColor="text1"/>
          <w:sz w:val="24"/>
          <w:szCs w:val="24"/>
        </w:rPr>
        <w:t xml:space="preserve">Raised vegetable gardens growing fresh organic vegetables for the centre and our </w:t>
      </w:r>
      <w:r w:rsidR="006D5A35" w:rsidRPr="005775DB">
        <w:rPr>
          <w:rFonts w:asciiTheme="minorHAnsi" w:hAnsiTheme="minorHAnsi" w:cstheme="minorHAnsi"/>
          <w:color w:val="000000" w:themeColor="text1"/>
          <w:sz w:val="24"/>
          <w:szCs w:val="24"/>
        </w:rPr>
        <w:t>family’s</w:t>
      </w:r>
      <w:r w:rsidRPr="005775DB">
        <w:rPr>
          <w:rFonts w:asciiTheme="minorHAnsi" w:hAnsiTheme="minorHAnsi" w:cstheme="minorHAnsi"/>
          <w:color w:val="000000" w:themeColor="text1"/>
          <w:sz w:val="24"/>
          <w:szCs w:val="24"/>
        </w:rPr>
        <w:t xml:space="preserve"> meals</w:t>
      </w:r>
    </w:p>
    <w:p w14:paraId="052D6EF2" w14:textId="76E50C7F" w:rsidR="005775DB" w:rsidRPr="005775DB" w:rsidRDefault="006D5A35" w:rsidP="005775DB">
      <w:pPr>
        <w:pStyle w:val="ListParagraph"/>
        <w:numPr>
          <w:ilvl w:val="0"/>
          <w:numId w:val="2"/>
        </w:numPr>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A</w:t>
      </w:r>
      <w:r w:rsidR="005775DB" w:rsidRPr="005775DB">
        <w:rPr>
          <w:rFonts w:asciiTheme="minorHAnsi" w:hAnsiTheme="minorHAnsi" w:cstheme="minorHAnsi"/>
          <w:color w:val="000000" w:themeColor="text1"/>
          <w:sz w:val="24"/>
          <w:szCs w:val="24"/>
        </w:rPr>
        <w:t xml:space="preserve"> variety of animals</w:t>
      </w:r>
    </w:p>
    <w:p w14:paraId="3B05E24D" w14:textId="77777777" w:rsidR="005775DB" w:rsidRPr="005775DB" w:rsidRDefault="005775DB" w:rsidP="005775DB">
      <w:pPr>
        <w:pStyle w:val="ListParagraph"/>
        <w:numPr>
          <w:ilvl w:val="0"/>
          <w:numId w:val="2"/>
        </w:numPr>
        <w:rPr>
          <w:rFonts w:asciiTheme="minorHAnsi" w:hAnsiTheme="minorHAnsi" w:cstheme="minorHAnsi"/>
          <w:color w:val="000000" w:themeColor="text1"/>
          <w:sz w:val="24"/>
          <w:szCs w:val="24"/>
        </w:rPr>
      </w:pPr>
      <w:r w:rsidRPr="005775DB">
        <w:rPr>
          <w:rFonts w:asciiTheme="minorHAnsi" w:hAnsiTheme="minorHAnsi" w:cstheme="minorHAnsi"/>
          <w:color w:val="000000" w:themeColor="text1"/>
          <w:sz w:val="24"/>
          <w:szCs w:val="24"/>
        </w:rPr>
        <w:t>Purified drinking water</w:t>
      </w:r>
    </w:p>
    <w:p w14:paraId="6BC77A23" w14:textId="77777777" w:rsidR="005775DB" w:rsidRPr="005775DB" w:rsidRDefault="005775DB" w:rsidP="005775DB">
      <w:pPr>
        <w:pStyle w:val="ListParagraph"/>
        <w:numPr>
          <w:ilvl w:val="0"/>
          <w:numId w:val="2"/>
        </w:numPr>
        <w:rPr>
          <w:rFonts w:asciiTheme="minorHAnsi" w:hAnsiTheme="minorHAnsi" w:cstheme="minorHAnsi"/>
          <w:color w:val="000000" w:themeColor="text1"/>
          <w:sz w:val="24"/>
          <w:szCs w:val="24"/>
        </w:rPr>
      </w:pPr>
      <w:r w:rsidRPr="005775DB">
        <w:rPr>
          <w:rFonts w:asciiTheme="minorHAnsi" w:hAnsiTheme="minorHAnsi" w:cstheme="minorHAnsi"/>
          <w:color w:val="000000" w:themeColor="text1"/>
          <w:sz w:val="24"/>
          <w:szCs w:val="24"/>
        </w:rPr>
        <w:t>Organic menu</w:t>
      </w:r>
    </w:p>
    <w:p w14:paraId="5EA58C92" w14:textId="77777777" w:rsidR="005775DB" w:rsidRPr="005775DB" w:rsidRDefault="005775DB" w:rsidP="005775DB">
      <w:pPr>
        <w:pStyle w:val="ListParagraph"/>
        <w:numPr>
          <w:ilvl w:val="0"/>
          <w:numId w:val="2"/>
        </w:numPr>
        <w:rPr>
          <w:rFonts w:asciiTheme="minorHAnsi" w:hAnsiTheme="minorHAnsi" w:cstheme="minorHAnsi"/>
          <w:color w:val="000000" w:themeColor="text1"/>
          <w:sz w:val="24"/>
          <w:szCs w:val="24"/>
        </w:rPr>
      </w:pPr>
      <w:r w:rsidRPr="005775DB">
        <w:rPr>
          <w:rFonts w:asciiTheme="minorHAnsi" w:hAnsiTheme="minorHAnsi" w:cstheme="minorHAnsi"/>
          <w:color w:val="000000" w:themeColor="text1"/>
          <w:sz w:val="24"/>
          <w:szCs w:val="24"/>
        </w:rPr>
        <w:t>Rainwater collection tanks for gardening</w:t>
      </w:r>
    </w:p>
    <w:p w14:paraId="100EA09F" w14:textId="2F6BD9C4" w:rsidR="005775DB" w:rsidRPr="005775DB" w:rsidRDefault="005775DB" w:rsidP="005775DB">
      <w:pPr>
        <w:pStyle w:val="ListParagraph"/>
        <w:numPr>
          <w:ilvl w:val="0"/>
          <w:numId w:val="2"/>
        </w:numPr>
        <w:rPr>
          <w:rFonts w:asciiTheme="minorHAnsi" w:hAnsiTheme="minorHAnsi" w:cstheme="minorHAnsi"/>
          <w:color w:val="000000" w:themeColor="text1"/>
          <w:sz w:val="24"/>
          <w:szCs w:val="24"/>
        </w:rPr>
      </w:pPr>
      <w:r w:rsidRPr="005775DB">
        <w:rPr>
          <w:rFonts w:asciiTheme="minorHAnsi" w:hAnsiTheme="minorHAnsi" w:cstheme="minorHAnsi"/>
          <w:color w:val="000000" w:themeColor="text1"/>
          <w:sz w:val="24"/>
          <w:szCs w:val="24"/>
        </w:rPr>
        <w:t>Large playgrounds with twice the standard play space the Ministry of education standards require</w:t>
      </w:r>
    </w:p>
    <w:p w14:paraId="1C34B69A" w14:textId="77777777" w:rsidR="005775DB" w:rsidRPr="005775DB" w:rsidRDefault="005775DB" w:rsidP="005775DB">
      <w:pPr>
        <w:pStyle w:val="ListParagraph"/>
        <w:numPr>
          <w:ilvl w:val="0"/>
          <w:numId w:val="2"/>
        </w:numPr>
        <w:rPr>
          <w:rFonts w:asciiTheme="minorHAnsi" w:hAnsiTheme="minorHAnsi" w:cstheme="minorHAnsi"/>
          <w:color w:val="000000" w:themeColor="text1"/>
          <w:sz w:val="24"/>
          <w:szCs w:val="24"/>
        </w:rPr>
      </w:pPr>
      <w:r w:rsidRPr="005775DB">
        <w:rPr>
          <w:rFonts w:asciiTheme="minorHAnsi" w:hAnsiTheme="minorHAnsi" w:cstheme="minorHAnsi"/>
          <w:color w:val="000000" w:themeColor="text1"/>
          <w:sz w:val="24"/>
          <w:szCs w:val="24"/>
        </w:rPr>
        <w:t>Organic whole food guidelines, whole food choices and healthy heart choices</w:t>
      </w:r>
    </w:p>
    <w:p w14:paraId="2D4DE652" w14:textId="06432167" w:rsidR="005775DB" w:rsidRDefault="00CB5B7E" w:rsidP="005775DB">
      <w:pPr>
        <w:pStyle w:val="ListParagraph"/>
        <w:numPr>
          <w:ilvl w:val="0"/>
          <w:numId w:val="2"/>
        </w:numPr>
        <w:spacing w:line="247" w:lineRule="auto"/>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N</w:t>
      </w:r>
      <w:r w:rsidR="005775DB" w:rsidRPr="005775DB">
        <w:rPr>
          <w:rFonts w:asciiTheme="minorHAnsi" w:hAnsiTheme="minorHAnsi" w:cstheme="minorHAnsi"/>
          <w:color w:val="000000" w:themeColor="text1"/>
          <w:sz w:val="24"/>
          <w:szCs w:val="24"/>
        </w:rPr>
        <w:t>o added sugar in meals.</w:t>
      </w:r>
    </w:p>
    <w:p w14:paraId="58652C68" w14:textId="2236F5EF" w:rsidR="00CB5B7E" w:rsidRPr="005775DB" w:rsidRDefault="00CB5B7E" w:rsidP="005775DB">
      <w:pPr>
        <w:pStyle w:val="ListParagraph"/>
        <w:numPr>
          <w:ilvl w:val="0"/>
          <w:numId w:val="2"/>
        </w:numPr>
        <w:spacing w:line="247" w:lineRule="auto"/>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Zero plastic bag policy</w:t>
      </w:r>
    </w:p>
    <w:p w14:paraId="2089B05B" w14:textId="1B2CB6FC" w:rsidR="005775DB" w:rsidRPr="005775DB" w:rsidRDefault="005775DB" w:rsidP="005775DB">
      <w:pPr>
        <w:pStyle w:val="ListParagraph"/>
        <w:numPr>
          <w:ilvl w:val="0"/>
          <w:numId w:val="2"/>
        </w:numPr>
        <w:rPr>
          <w:rFonts w:asciiTheme="minorHAnsi" w:hAnsiTheme="minorHAnsi" w:cstheme="minorHAnsi"/>
          <w:color w:val="000000" w:themeColor="text1"/>
          <w:sz w:val="24"/>
          <w:szCs w:val="24"/>
        </w:rPr>
      </w:pPr>
      <w:r w:rsidRPr="005775DB">
        <w:rPr>
          <w:rFonts w:asciiTheme="minorHAnsi" w:hAnsiTheme="minorHAnsi" w:cstheme="minorHAnsi"/>
          <w:color w:val="000000" w:themeColor="text1"/>
          <w:sz w:val="24"/>
          <w:szCs w:val="24"/>
        </w:rPr>
        <w:t>Sustainable</w:t>
      </w:r>
      <w:r w:rsidR="006D5A35">
        <w:rPr>
          <w:rFonts w:asciiTheme="minorHAnsi" w:hAnsiTheme="minorHAnsi" w:cstheme="minorHAnsi"/>
          <w:color w:val="000000" w:themeColor="text1"/>
          <w:sz w:val="24"/>
          <w:szCs w:val="24"/>
        </w:rPr>
        <w:t xml:space="preserve"> </w:t>
      </w:r>
      <w:r w:rsidRPr="005775DB">
        <w:rPr>
          <w:rFonts w:asciiTheme="minorHAnsi" w:hAnsiTheme="minorHAnsi" w:cstheme="minorHAnsi"/>
          <w:color w:val="000000" w:themeColor="text1"/>
          <w:sz w:val="24"/>
          <w:szCs w:val="24"/>
        </w:rPr>
        <w:t>living programme: seed-feed-compost-recycle-reuse</w:t>
      </w:r>
    </w:p>
    <w:p w14:paraId="5D3F615B" w14:textId="77777777" w:rsidR="005775DB" w:rsidRPr="005775DB" w:rsidRDefault="005775DB" w:rsidP="005775DB">
      <w:pPr>
        <w:pStyle w:val="ListParagraph"/>
        <w:numPr>
          <w:ilvl w:val="0"/>
          <w:numId w:val="2"/>
        </w:numPr>
        <w:rPr>
          <w:rFonts w:asciiTheme="minorHAnsi" w:hAnsiTheme="minorHAnsi" w:cstheme="minorHAnsi"/>
          <w:color w:val="000000" w:themeColor="text1"/>
          <w:sz w:val="24"/>
          <w:szCs w:val="24"/>
        </w:rPr>
      </w:pPr>
      <w:r w:rsidRPr="005775DB">
        <w:rPr>
          <w:rFonts w:asciiTheme="minorHAnsi" w:hAnsiTheme="minorHAnsi" w:cstheme="minorHAnsi"/>
          <w:color w:val="000000" w:themeColor="text1"/>
          <w:sz w:val="24"/>
          <w:szCs w:val="24"/>
        </w:rPr>
        <w:t>A sustainable centre with solar panels</w:t>
      </w:r>
    </w:p>
    <w:p w14:paraId="6386D924" w14:textId="77777777" w:rsidR="005775DB" w:rsidRPr="005775DB" w:rsidRDefault="005775DB" w:rsidP="005775DB">
      <w:pPr>
        <w:pStyle w:val="ListParagraph"/>
        <w:numPr>
          <w:ilvl w:val="0"/>
          <w:numId w:val="2"/>
        </w:numPr>
        <w:spacing w:line="247" w:lineRule="auto"/>
        <w:rPr>
          <w:rFonts w:asciiTheme="minorHAnsi" w:hAnsiTheme="minorHAnsi" w:cstheme="minorHAnsi"/>
          <w:color w:val="000000" w:themeColor="text1"/>
          <w:sz w:val="24"/>
          <w:szCs w:val="24"/>
        </w:rPr>
      </w:pPr>
      <w:r w:rsidRPr="005775DB">
        <w:rPr>
          <w:rFonts w:asciiTheme="minorHAnsi" w:hAnsiTheme="minorHAnsi" w:cstheme="minorHAnsi"/>
          <w:color w:val="000000" w:themeColor="text1"/>
          <w:sz w:val="24"/>
          <w:szCs w:val="24"/>
        </w:rPr>
        <w:t>Wooden furniture</w:t>
      </w:r>
    </w:p>
    <w:p w14:paraId="4745284C" w14:textId="77777777" w:rsidR="005775DB" w:rsidRPr="005775DB" w:rsidRDefault="005775DB" w:rsidP="005775DB">
      <w:pPr>
        <w:pStyle w:val="ListParagraph"/>
        <w:numPr>
          <w:ilvl w:val="0"/>
          <w:numId w:val="2"/>
        </w:numPr>
        <w:rPr>
          <w:rFonts w:asciiTheme="minorHAnsi" w:hAnsiTheme="minorHAnsi" w:cstheme="minorHAnsi"/>
          <w:color w:val="000000" w:themeColor="text1"/>
          <w:sz w:val="24"/>
          <w:szCs w:val="24"/>
        </w:rPr>
      </w:pPr>
      <w:r w:rsidRPr="005775DB">
        <w:rPr>
          <w:rFonts w:asciiTheme="minorHAnsi" w:hAnsiTheme="minorHAnsi" w:cstheme="minorHAnsi"/>
          <w:color w:val="000000" w:themeColor="text1"/>
          <w:sz w:val="24"/>
          <w:szCs w:val="24"/>
        </w:rPr>
        <w:t>Recycling centre</w:t>
      </w:r>
    </w:p>
    <w:p w14:paraId="0C786425" w14:textId="09C54C76" w:rsidR="00E47B26" w:rsidRDefault="005775DB" w:rsidP="00926BB4">
      <w:pPr>
        <w:pStyle w:val="ListParagraph"/>
        <w:numPr>
          <w:ilvl w:val="0"/>
          <w:numId w:val="2"/>
        </w:numPr>
        <w:rPr>
          <w:rFonts w:asciiTheme="minorHAnsi" w:hAnsiTheme="minorHAnsi" w:cstheme="minorHAnsi"/>
          <w:color w:val="000000" w:themeColor="text1"/>
          <w:sz w:val="24"/>
          <w:szCs w:val="24"/>
        </w:rPr>
      </w:pPr>
      <w:r w:rsidRPr="005775DB">
        <w:rPr>
          <w:rFonts w:asciiTheme="minorHAnsi" w:hAnsiTheme="minorHAnsi" w:cstheme="minorHAnsi"/>
          <w:color w:val="000000" w:themeColor="text1"/>
          <w:sz w:val="24"/>
          <w:szCs w:val="24"/>
        </w:rPr>
        <w:t>Eco-friendly cleaning products and a non-toxic environment</w:t>
      </w:r>
    </w:p>
    <w:p w14:paraId="7112F37A" w14:textId="77777777" w:rsidR="00926BB4" w:rsidRPr="00926BB4" w:rsidRDefault="00926BB4" w:rsidP="00926BB4">
      <w:pPr>
        <w:pStyle w:val="ListParagraph"/>
        <w:ind w:firstLine="0"/>
        <w:rPr>
          <w:rFonts w:asciiTheme="minorHAnsi" w:hAnsiTheme="minorHAnsi" w:cstheme="minorHAnsi"/>
          <w:color w:val="000000" w:themeColor="text1"/>
          <w:sz w:val="24"/>
          <w:szCs w:val="24"/>
        </w:rPr>
      </w:pPr>
    </w:p>
    <w:p w14:paraId="75FF57F9" w14:textId="77777777" w:rsidR="00697A82" w:rsidRPr="00697A82" w:rsidRDefault="00697A82" w:rsidP="00697A82">
      <w:pPr>
        <w:ind w:left="0"/>
        <w:rPr>
          <w:rFonts w:asciiTheme="minorHAnsi" w:hAnsiTheme="minorHAnsi" w:cstheme="minorHAnsi"/>
          <w:sz w:val="24"/>
          <w:szCs w:val="24"/>
        </w:rPr>
      </w:pPr>
      <w:r w:rsidRPr="00697A82">
        <w:rPr>
          <w:rFonts w:asciiTheme="minorHAnsi" w:hAnsiTheme="minorHAnsi" w:cstheme="minorHAnsi"/>
          <w:b/>
          <w:sz w:val="24"/>
          <w:szCs w:val="24"/>
        </w:rPr>
        <w:t>How your family can be involved in our preschool</w:t>
      </w:r>
    </w:p>
    <w:p w14:paraId="5FDED794" w14:textId="61C18145" w:rsidR="00697A82" w:rsidRPr="00697A82" w:rsidRDefault="00697A82" w:rsidP="00697A82">
      <w:pPr>
        <w:ind w:left="0"/>
        <w:rPr>
          <w:rFonts w:asciiTheme="minorHAnsi" w:hAnsiTheme="minorHAnsi" w:cstheme="minorHAnsi"/>
          <w:sz w:val="24"/>
          <w:szCs w:val="24"/>
        </w:rPr>
      </w:pPr>
      <w:r w:rsidRPr="00697A82">
        <w:rPr>
          <w:rFonts w:asciiTheme="minorHAnsi" w:hAnsiTheme="minorHAnsi" w:cstheme="minorHAnsi"/>
          <w:sz w:val="24"/>
          <w:szCs w:val="24"/>
        </w:rPr>
        <w:t>Parents and families can become involved in our service by contribution through parent evenings</w:t>
      </w:r>
      <w:r w:rsidR="006D5A35">
        <w:rPr>
          <w:rFonts w:asciiTheme="minorHAnsi" w:hAnsiTheme="minorHAnsi" w:cstheme="minorHAnsi"/>
          <w:sz w:val="24"/>
          <w:szCs w:val="24"/>
        </w:rPr>
        <w:t>,</w:t>
      </w:r>
      <w:r w:rsidRPr="00697A82">
        <w:rPr>
          <w:rFonts w:asciiTheme="minorHAnsi" w:hAnsiTheme="minorHAnsi" w:cstheme="minorHAnsi"/>
          <w:sz w:val="24"/>
          <w:szCs w:val="24"/>
        </w:rPr>
        <w:t xml:space="preserve"> conversations with teachers about children's learning and our programme. </w:t>
      </w:r>
      <w:r w:rsidR="006D5A35">
        <w:rPr>
          <w:rFonts w:asciiTheme="minorHAnsi" w:hAnsiTheme="minorHAnsi" w:cstheme="minorHAnsi"/>
          <w:sz w:val="24"/>
          <w:szCs w:val="24"/>
        </w:rPr>
        <w:t>S</w:t>
      </w:r>
      <w:r w:rsidRPr="00697A82">
        <w:rPr>
          <w:rFonts w:asciiTheme="minorHAnsi" w:hAnsiTheme="minorHAnsi" w:cstheme="minorHAnsi"/>
          <w:sz w:val="24"/>
          <w:szCs w:val="24"/>
        </w:rPr>
        <w:t>pending time in the centre, taking portfolios home and sharing and contributing stories about your child's development.</w:t>
      </w:r>
    </w:p>
    <w:p w14:paraId="030126CE" w14:textId="57891553" w:rsidR="00697A82" w:rsidRPr="00697A82" w:rsidRDefault="00697A82" w:rsidP="00697A82">
      <w:pPr>
        <w:ind w:left="0"/>
        <w:rPr>
          <w:rFonts w:asciiTheme="minorHAnsi" w:hAnsiTheme="minorHAnsi" w:cstheme="minorHAnsi"/>
          <w:sz w:val="24"/>
          <w:szCs w:val="24"/>
        </w:rPr>
      </w:pPr>
      <w:r w:rsidRPr="00697A82">
        <w:rPr>
          <w:rFonts w:asciiTheme="minorHAnsi" w:hAnsiTheme="minorHAnsi" w:cstheme="minorHAnsi"/>
          <w:sz w:val="24"/>
          <w:szCs w:val="24"/>
        </w:rPr>
        <w:t xml:space="preserve">Policies are reviewed annually in consultation with parents and families. This consultation includes the opportunity to give feedback on the current policy through face to face, email and </w:t>
      </w:r>
      <w:r w:rsidRPr="00697A82">
        <w:rPr>
          <w:rFonts w:asciiTheme="minorHAnsi" w:hAnsiTheme="minorHAnsi" w:cstheme="minorHAnsi"/>
          <w:noProof/>
          <w:sz w:val="24"/>
          <w:szCs w:val="24"/>
        </w:rPr>
        <w:t>Educa</w:t>
      </w:r>
      <w:r w:rsidR="006D5A35">
        <w:rPr>
          <w:rFonts w:asciiTheme="minorHAnsi" w:hAnsiTheme="minorHAnsi" w:cstheme="minorHAnsi"/>
          <w:noProof/>
          <w:sz w:val="24"/>
          <w:szCs w:val="24"/>
        </w:rPr>
        <w:t>.</w:t>
      </w:r>
    </w:p>
    <w:p w14:paraId="5E3A5EBD" w14:textId="254AF3EF" w:rsidR="00697A82" w:rsidRDefault="006D5A35" w:rsidP="00697A82">
      <w:pPr>
        <w:ind w:left="0"/>
        <w:rPr>
          <w:rFonts w:asciiTheme="minorHAnsi" w:hAnsiTheme="minorHAnsi" w:cstheme="minorHAnsi"/>
          <w:sz w:val="24"/>
          <w:szCs w:val="24"/>
        </w:rPr>
      </w:pPr>
      <w:r>
        <w:rPr>
          <w:rFonts w:asciiTheme="minorHAnsi" w:hAnsiTheme="minorHAnsi" w:cstheme="minorHAnsi"/>
          <w:sz w:val="24"/>
          <w:szCs w:val="24"/>
        </w:rPr>
        <w:t>Internal review</w:t>
      </w:r>
      <w:r w:rsidR="00697A82" w:rsidRPr="00697A82">
        <w:rPr>
          <w:rFonts w:asciiTheme="minorHAnsi" w:hAnsiTheme="minorHAnsi" w:cstheme="minorHAnsi"/>
          <w:sz w:val="24"/>
          <w:szCs w:val="24"/>
        </w:rPr>
        <w:t xml:space="preserve"> is the basis of our quality improvement process, as </w:t>
      </w:r>
      <w:r>
        <w:rPr>
          <w:rFonts w:asciiTheme="minorHAnsi" w:hAnsiTheme="minorHAnsi" w:cstheme="minorHAnsi"/>
          <w:sz w:val="24"/>
          <w:szCs w:val="24"/>
        </w:rPr>
        <w:t xml:space="preserve">these </w:t>
      </w:r>
      <w:r w:rsidR="00697A82" w:rsidRPr="00697A82">
        <w:rPr>
          <w:rFonts w:asciiTheme="minorHAnsi" w:hAnsiTheme="minorHAnsi" w:cstheme="minorHAnsi"/>
          <w:sz w:val="24"/>
          <w:szCs w:val="24"/>
        </w:rPr>
        <w:t>reviews take place</w:t>
      </w:r>
      <w:r>
        <w:rPr>
          <w:rFonts w:asciiTheme="minorHAnsi" w:hAnsiTheme="minorHAnsi" w:cstheme="minorHAnsi"/>
          <w:sz w:val="24"/>
          <w:szCs w:val="24"/>
        </w:rPr>
        <w:t>,</w:t>
      </w:r>
      <w:r w:rsidR="00697A82" w:rsidRPr="00697A82">
        <w:rPr>
          <w:rFonts w:asciiTheme="minorHAnsi" w:hAnsiTheme="minorHAnsi" w:cstheme="minorHAnsi"/>
          <w:sz w:val="24"/>
          <w:szCs w:val="24"/>
        </w:rPr>
        <w:t xml:space="preserve"> teachers will consult with parents to gain their ideas and opinions and share findings.</w:t>
      </w:r>
    </w:p>
    <w:p w14:paraId="142A3A4B" w14:textId="330B0725" w:rsidR="00697A82" w:rsidRDefault="00697A82" w:rsidP="00697A82">
      <w:pPr>
        <w:ind w:left="0"/>
        <w:rPr>
          <w:rFonts w:asciiTheme="minorHAnsi" w:hAnsiTheme="minorHAnsi" w:cstheme="minorHAnsi"/>
          <w:sz w:val="24"/>
          <w:szCs w:val="24"/>
        </w:rPr>
      </w:pPr>
    </w:p>
    <w:p w14:paraId="135FF344" w14:textId="77777777" w:rsidR="005E1063" w:rsidRDefault="005E1063" w:rsidP="00697A82">
      <w:pPr>
        <w:spacing w:line="259" w:lineRule="auto"/>
        <w:ind w:left="0" w:hanging="10"/>
        <w:jc w:val="left"/>
        <w:rPr>
          <w:rFonts w:asciiTheme="minorHAnsi" w:hAnsiTheme="minorHAnsi" w:cstheme="minorHAnsi"/>
          <w:b/>
          <w:sz w:val="24"/>
          <w:szCs w:val="24"/>
        </w:rPr>
      </w:pPr>
    </w:p>
    <w:p w14:paraId="3485D807" w14:textId="77777777" w:rsidR="005E1063" w:rsidRDefault="005E1063" w:rsidP="00697A82">
      <w:pPr>
        <w:spacing w:line="259" w:lineRule="auto"/>
        <w:ind w:left="0" w:hanging="10"/>
        <w:jc w:val="left"/>
        <w:rPr>
          <w:rFonts w:asciiTheme="minorHAnsi" w:hAnsiTheme="minorHAnsi" w:cstheme="minorHAnsi"/>
          <w:b/>
          <w:sz w:val="24"/>
          <w:szCs w:val="24"/>
        </w:rPr>
      </w:pPr>
    </w:p>
    <w:p w14:paraId="32932187" w14:textId="77777777" w:rsidR="005E1063" w:rsidRDefault="005E1063" w:rsidP="00697A82">
      <w:pPr>
        <w:spacing w:line="259" w:lineRule="auto"/>
        <w:ind w:left="0" w:hanging="10"/>
        <w:jc w:val="left"/>
        <w:rPr>
          <w:rFonts w:asciiTheme="minorHAnsi" w:hAnsiTheme="minorHAnsi" w:cstheme="minorHAnsi"/>
          <w:b/>
          <w:sz w:val="24"/>
          <w:szCs w:val="24"/>
        </w:rPr>
      </w:pPr>
    </w:p>
    <w:p w14:paraId="59880E77" w14:textId="77777777" w:rsidR="005E1063" w:rsidRDefault="005E1063" w:rsidP="00697A82">
      <w:pPr>
        <w:spacing w:line="259" w:lineRule="auto"/>
        <w:ind w:left="0" w:firstLine="0"/>
        <w:jc w:val="left"/>
        <w:rPr>
          <w:rFonts w:asciiTheme="minorHAnsi" w:hAnsiTheme="minorHAnsi" w:cstheme="minorHAnsi"/>
          <w:b/>
          <w:sz w:val="24"/>
          <w:szCs w:val="24"/>
        </w:rPr>
      </w:pPr>
    </w:p>
    <w:p w14:paraId="2D97950A" w14:textId="74897CDD" w:rsidR="00697A82" w:rsidRPr="005E1063" w:rsidRDefault="005E1063" w:rsidP="00697A82">
      <w:pPr>
        <w:spacing w:line="259" w:lineRule="auto"/>
        <w:ind w:left="0" w:firstLine="0"/>
        <w:jc w:val="left"/>
        <w:rPr>
          <w:rFonts w:asciiTheme="minorHAnsi" w:hAnsiTheme="minorHAnsi" w:cstheme="minorHAnsi"/>
          <w:b/>
          <w:sz w:val="24"/>
          <w:szCs w:val="24"/>
        </w:rPr>
      </w:pPr>
      <w:r w:rsidRPr="005E1063">
        <w:rPr>
          <w:rFonts w:asciiTheme="minorHAnsi" w:eastAsia="Times New Roman" w:hAnsiTheme="minorHAnsi" w:cstheme="minorHAnsi"/>
          <w:b/>
          <w:sz w:val="24"/>
          <w:szCs w:val="24"/>
        </w:rPr>
        <w:lastRenderedPageBreak/>
        <w:t>Fee schedule</w:t>
      </w:r>
    </w:p>
    <w:p w14:paraId="3072203D" w14:textId="32835EC8" w:rsidR="007E1135" w:rsidRPr="007E1135" w:rsidRDefault="00697A82" w:rsidP="007E1135">
      <w:pPr>
        <w:ind w:left="0"/>
        <w:rPr>
          <w:rFonts w:asciiTheme="minorHAnsi" w:hAnsiTheme="minorHAnsi" w:cstheme="minorHAnsi"/>
          <w:b/>
          <w:sz w:val="24"/>
          <w:szCs w:val="24"/>
        </w:rPr>
      </w:pPr>
      <w:r w:rsidRPr="00697A82">
        <w:rPr>
          <w:rFonts w:asciiTheme="minorHAnsi" w:hAnsiTheme="minorHAnsi" w:cstheme="minorHAnsi"/>
          <w:sz w:val="24"/>
          <w:szCs w:val="24"/>
        </w:rPr>
        <w:t>Children must be enrolled for a minimum of 2 days a week with a daily minimum of 6</w:t>
      </w:r>
      <w:r w:rsidR="005E1063">
        <w:rPr>
          <w:rFonts w:asciiTheme="minorHAnsi" w:hAnsiTheme="minorHAnsi" w:cstheme="minorHAnsi"/>
          <w:sz w:val="24"/>
          <w:szCs w:val="24"/>
        </w:rPr>
        <w:t>.5</w:t>
      </w:r>
      <w:r w:rsidRPr="00697A82">
        <w:rPr>
          <w:rFonts w:asciiTheme="minorHAnsi" w:hAnsiTheme="minorHAnsi" w:cstheme="minorHAnsi"/>
          <w:sz w:val="24"/>
          <w:szCs w:val="24"/>
        </w:rPr>
        <w:t xml:space="preserve"> hours per day</w:t>
      </w:r>
      <w:r w:rsidR="00524703">
        <w:rPr>
          <w:rFonts w:asciiTheme="minorHAnsi" w:hAnsiTheme="minorHAnsi" w:cstheme="minorHAnsi"/>
          <w:sz w:val="24"/>
          <w:szCs w:val="24"/>
        </w:rPr>
        <w:t>.</w:t>
      </w:r>
      <w:r w:rsidR="007E1135">
        <w:rPr>
          <w:rFonts w:asciiTheme="minorHAnsi" w:hAnsiTheme="minorHAnsi" w:cstheme="minorHAnsi"/>
          <w:sz w:val="24"/>
          <w:szCs w:val="24"/>
        </w:rPr>
        <w:t xml:space="preserve"> </w:t>
      </w:r>
    </w:p>
    <w:p w14:paraId="0C883326" w14:textId="77777777" w:rsidR="00524703" w:rsidRPr="00697A82" w:rsidRDefault="00524703" w:rsidP="007E1135">
      <w:pPr>
        <w:ind w:left="0" w:firstLine="0"/>
        <w:rPr>
          <w:rFonts w:asciiTheme="minorHAnsi" w:hAnsiTheme="minorHAnsi" w:cstheme="minorHAnsi"/>
          <w:sz w:val="24"/>
          <w:szCs w:val="24"/>
        </w:rPr>
      </w:pPr>
    </w:p>
    <w:p w14:paraId="6D3A8C09" w14:textId="1DBA045E" w:rsidR="00697A82" w:rsidRDefault="00697A82" w:rsidP="00697A82">
      <w:pPr>
        <w:spacing w:line="265" w:lineRule="auto"/>
        <w:ind w:left="0"/>
        <w:jc w:val="left"/>
        <w:rPr>
          <w:rFonts w:asciiTheme="minorHAnsi" w:hAnsiTheme="minorHAnsi" w:cstheme="minorHAnsi"/>
          <w:sz w:val="24"/>
          <w:szCs w:val="24"/>
        </w:rPr>
      </w:pPr>
      <w:r w:rsidRPr="00697A82">
        <w:rPr>
          <w:rFonts w:asciiTheme="minorHAnsi" w:hAnsiTheme="minorHAnsi" w:cstheme="minorHAnsi"/>
          <w:sz w:val="24"/>
          <w:szCs w:val="24"/>
        </w:rPr>
        <w:t>Children from birth to 6 years</w:t>
      </w:r>
    </w:p>
    <w:tbl>
      <w:tblPr>
        <w:tblW w:w="9160" w:type="dxa"/>
        <w:tblInd w:w="-15" w:type="dxa"/>
        <w:tblBorders>
          <w:top w:val="double" w:sz="4" w:space="0" w:color="auto"/>
          <w:left w:val="double" w:sz="4" w:space="0" w:color="auto"/>
          <w:bottom w:val="double" w:sz="4" w:space="0" w:color="auto"/>
          <w:right w:val="double" w:sz="4" w:space="0" w:color="auto"/>
        </w:tblBorders>
        <w:tblLayout w:type="fixed"/>
        <w:tblLook w:val="0000" w:firstRow="0" w:lastRow="0" w:firstColumn="0" w:lastColumn="0" w:noHBand="0" w:noVBand="0"/>
      </w:tblPr>
      <w:tblGrid>
        <w:gridCol w:w="1128"/>
        <w:gridCol w:w="2140"/>
        <w:gridCol w:w="1842"/>
        <w:gridCol w:w="1840"/>
        <w:gridCol w:w="2210"/>
      </w:tblGrid>
      <w:tr w:rsidR="00A92223" w14:paraId="26F6A0AE" w14:textId="77777777" w:rsidTr="00A92223">
        <w:trPr>
          <w:trHeight w:val="493"/>
        </w:trPr>
        <w:tc>
          <w:tcPr>
            <w:tcW w:w="1128" w:type="dxa"/>
            <w:tcBorders>
              <w:right w:val="double" w:sz="4" w:space="0" w:color="auto"/>
            </w:tcBorders>
            <w:vAlign w:val="center"/>
          </w:tcPr>
          <w:p w14:paraId="18B20D82" w14:textId="77777777" w:rsidR="00A92223" w:rsidRDefault="00A92223" w:rsidP="004773B4">
            <w:pPr>
              <w:widowControl w:val="0"/>
              <w:autoSpaceDE w:val="0"/>
              <w:autoSpaceDN w:val="0"/>
              <w:adjustRightInd w:val="0"/>
              <w:spacing w:after="200"/>
              <w:jc w:val="center"/>
              <w:rPr>
                <w:rFonts w:ascii="Helvetica" w:hAnsi="Helvetica" w:cs="Helvetica"/>
                <w:b/>
                <w:bCs/>
                <w:color w:val="262626"/>
                <w:sz w:val="32"/>
                <w:szCs w:val="32"/>
                <w:lang w:val="en-US"/>
              </w:rPr>
            </w:pPr>
          </w:p>
        </w:tc>
        <w:tc>
          <w:tcPr>
            <w:tcW w:w="3982" w:type="dxa"/>
            <w:gridSpan w:val="2"/>
            <w:tcBorders>
              <w:top w:val="double" w:sz="4" w:space="0" w:color="auto"/>
              <w:left w:val="double" w:sz="4" w:space="0" w:color="auto"/>
              <w:bottom w:val="nil"/>
              <w:right w:val="double" w:sz="4" w:space="0" w:color="auto"/>
            </w:tcBorders>
            <w:vAlign w:val="center"/>
          </w:tcPr>
          <w:p w14:paraId="01BCED8D" w14:textId="77777777" w:rsidR="00A92223" w:rsidRPr="00A92223" w:rsidRDefault="00A92223" w:rsidP="004773B4">
            <w:pPr>
              <w:widowControl w:val="0"/>
              <w:autoSpaceDE w:val="0"/>
              <w:autoSpaceDN w:val="0"/>
              <w:adjustRightInd w:val="0"/>
              <w:spacing w:after="200"/>
              <w:jc w:val="center"/>
              <w:rPr>
                <w:rFonts w:ascii="Helvetica" w:hAnsi="Helvetica" w:cs="Helvetica"/>
                <w:b/>
                <w:bCs/>
                <w:color w:val="262626"/>
                <w:sz w:val="24"/>
                <w:szCs w:val="24"/>
                <w:lang w:val="en-US"/>
              </w:rPr>
            </w:pPr>
            <w:r w:rsidRPr="00A92223">
              <w:rPr>
                <w:rFonts w:ascii="Helvetica" w:hAnsi="Helvetica" w:cs="Helvetica"/>
                <w:b/>
                <w:bCs/>
                <w:color w:val="262626"/>
                <w:sz w:val="24"/>
                <w:szCs w:val="24"/>
                <w:lang w:val="en-US"/>
              </w:rPr>
              <w:t>All Ages</w:t>
            </w:r>
          </w:p>
        </w:tc>
        <w:tc>
          <w:tcPr>
            <w:tcW w:w="4050" w:type="dxa"/>
            <w:gridSpan w:val="2"/>
            <w:tcBorders>
              <w:left w:val="double" w:sz="4" w:space="0" w:color="auto"/>
            </w:tcBorders>
            <w:vAlign w:val="center"/>
          </w:tcPr>
          <w:p w14:paraId="47F1EBFA" w14:textId="77777777" w:rsidR="00A92223" w:rsidRPr="00A92223" w:rsidRDefault="00A92223" w:rsidP="004773B4">
            <w:pPr>
              <w:widowControl w:val="0"/>
              <w:autoSpaceDE w:val="0"/>
              <w:autoSpaceDN w:val="0"/>
              <w:adjustRightInd w:val="0"/>
              <w:spacing w:after="200"/>
              <w:jc w:val="center"/>
              <w:rPr>
                <w:rFonts w:ascii="Helvetica" w:hAnsi="Helvetica" w:cs="Helvetica"/>
                <w:b/>
                <w:bCs/>
                <w:color w:val="262626"/>
                <w:sz w:val="24"/>
                <w:szCs w:val="24"/>
                <w:lang w:val="en-US"/>
              </w:rPr>
            </w:pPr>
            <w:r w:rsidRPr="00A92223">
              <w:rPr>
                <w:rFonts w:ascii="Helvetica" w:hAnsi="Helvetica" w:cs="Helvetica"/>
                <w:b/>
                <w:bCs/>
                <w:color w:val="262626"/>
                <w:sz w:val="24"/>
                <w:szCs w:val="24"/>
                <w:lang w:val="en-US"/>
              </w:rPr>
              <w:t>Over 3</w:t>
            </w:r>
          </w:p>
        </w:tc>
      </w:tr>
      <w:tr w:rsidR="00A92223" w14:paraId="01DC9D24" w14:textId="77777777" w:rsidTr="00A92223">
        <w:trPr>
          <w:trHeight w:val="1283"/>
        </w:trPr>
        <w:tc>
          <w:tcPr>
            <w:tcW w:w="1128" w:type="dxa"/>
            <w:tcBorders>
              <w:right w:val="double" w:sz="4" w:space="0" w:color="auto"/>
            </w:tcBorders>
            <w:vAlign w:val="center"/>
          </w:tcPr>
          <w:p w14:paraId="5E7EE8EF" w14:textId="77777777" w:rsidR="00A92223" w:rsidRPr="00A92223" w:rsidRDefault="00A92223" w:rsidP="004773B4">
            <w:pPr>
              <w:widowControl w:val="0"/>
              <w:autoSpaceDE w:val="0"/>
              <w:autoSpaceDN w:val="0"/>
              <w:adjustRightInd w:val="0"/>
              <w:spacing w:after="200"/>
              <w:jc w:val="center"/>
              <w:rPr>
                <w:rFonts w:ascii="Helvetica" w:hAnsi="Helvetica" w:cs="Helvetica"/>
                <w:color w:val="262626"/>
                <w:sz w:val="24"/>
                <w:szCs w:val="24"/>
                <w:lang w:val="en-US"/>
              </w:rPr>
            </w:pPr>
            <w:r w:rsidRPr="00A92223">
              <w:rPr>
                <w:rFonts w:ascii="Helvetica" w:hAnsi="Helvetica" w:cs="Helvetica"/>
                <w:b/>
                <w:bCs/>
                <w:color w:val="262626"/>
                <w:sz w:val="24"/>
                <w:szCs w:val="24"/>
                <w:lang w:val="en-US"/>
              </w:rPr>
              <w:t xml:space="preserve">No of days </w:t>
            </w:r>
            <w:r w:rsidRPr="00A92223">
              <w:rPr>
                <w:rFonts w:ascii="Helvetica" w:hAnsi="Helvetica" w:cs="Helvetica"/>
                <w:b/>
                <w:bCs/>
                <w:color w:val="262626"/>
                <w:sz w:val="22"/>
                <w:lang w:val="en-US"/>
              </w:rPr>
              <w:t>booked</w:t>
            </w:r>
          </w:p>
        </w:tc>
        <w:tc>
          <w:tcPr>
            <w:tcW w:w="2140" w:type="dxa"/>
            <w:tcBorders>
              <w:top w:val="nil"/>
              <w:left w:val="double" w:sz="4" w:space="0" w:color="auto"/>
              <w:bottom w:val="nil"/>
            </w:tcBorders>
            <w:vAlign w:val="center"/>
          </w:tcPr>
          <w:p w14:paraId="45BAFBBB" w14:textId="77777777" w:rsidR="00A92223" w:rsidRPr="00A92223" w:rsidRDefault="00A92223" w:rsidP="004773B4">
            <w:pPr>
              <w:widowControl w:val="0"/>
              <w:autoSpaceDE w:val="0"/>
              <w:autoSpaceDN w:val="0"/>
              <w:adjustRightInd w:val="0"/>
              <w:spacing w:after="200"/>
              <w:jc w:val="center"/>
              <w:rPr>
                <w:rFonts w:ascii="Helvetica" w:hAnsi="Helvetica" w:cs="Helvetica"/>
                <w:color w:val="262626"/>
                <w:sz w:val="24"/>
                <w:szCs w:val="24"/>
                <w:lang w:val="en-US"/>
              </w:rPr>
            </w:pPr>
            <w:r w:rsidRPr="00A92223">
              <w:rPr>
                <w:rFonts w:ascii="Helvetica" w:hAnsi="Helvetica" w:cs="Helvetica"/>
                <w:b/>
                <w:bCs/>
                <w:color w:val="262626"/>
                <w:sz w:val="24"/>
                <w:szCs w:val="24"/>
                <w:lang w:val="en-US"/>
              </w:rPr>
              <w:t>6.5 Hours</w:t>
            </w:r>
          </w:p>
        </w:tc>
        <w:tc>
          <w:tcPr>
            <w:tcW w:w="1842" w:type="dxa"/>
            <w:tcBorders>
              <w:top w:val="nil"/>
              <w:bottom w:val="nil"/>
              <w:right w:val="double" w:sz="4" w:space="0" w:color="auto"/>
            </w:tcBorders>
            <w:vAlign w:val="center"/>
          </w:tcPr>
          <w:p w14:paraId="315805C8" w14:textId="77777777" w:rsidR="00A92223" w:rsidRPr="00A92223" w:rsidRDefault="00A92223" w:rsidP="004773B4">
            <w:pPr>
              <w:widowControl w:val="0"/>
              <w:autoSpaceDE w:val="0"/>
              <w:autoSpaceDN w:val="0"/>
              <w:adjustRightInd w:val="0"/>
              <w:spacing w:after="200"/>
              <w:jc w:val="center"/>
              <w:rPr>
                <w:rFonts w:ascii="Helvetica" w:hAnsi="Helvetica" w:cs="Helvetica"/>
                <w:b/>
                <w:bCs/>
                <w:color w:val="262626"/>
                <w:sz w:val="24"/>
                <w:szCs w:val="24"/>
                <w:lang w:val="en-US"/>
              </w:rPr>
            </w:pPr>
            <w:r w:rsidRPr="00A92223">
              <w:rPr>
                <w:rFonts w:ascii="Helvetica" w:hAnsi="Helvetica" w:cs="Helvetica"/>
                <w:b/>
                <w:bCs/>
                <w:color w:val="262626"/>
                <w:sz w:val="24"/>
                <w:szCs w:val="24"/>
                <w:lang w:val="en-US"/>
              </w:rPr>
              <w:t>6.5-10 Hours</w:t>
            </w:r>
          </w:p>
        </w:tc>
        <w:tc>
          <w:tcPr>
            <w:tcW w:w="1840" w:type="dxa"/>
            <w:tcBorders>
              <w:left w:val="double" w:sz="4" w:space="0" w:color="auto"/>
            </w:tcBorders>
            <w:vAlign w:val="center"/>
          </w:tcPr>
          <w:p w14:paraId="18E2A320" w14:textId="77777777" w:rsidR="00A92223" w:rsidRPr="00A92223" w:rsidRDefault="00A92223" w:rsidP="004773B4">
            <w:pPr>
              <w:widowControl w:val="0"/>
              <w:autoSpaceDE w:val="0"/>
              <w:autoSpaceDN w:val="0"/>
              <w:adjustRightInd w:val="0"/>
              <w:spacing w:after="200"/>
              <w:jc w:val="center"/>
              <w:rPr>
                <w:rFonts w:ascii="Helvetica" w:hAnsi="Helvetica" w:cs="Helvetica"/>
                <w:b/>
                <w:bCs/>
                <w:color w:val="262626"/>
                <w:sz w:val="24"/>
                <w:szCs w:val="24"/>
                <w:lang w:val="en-US"/>
              </w:rPr>
            </w:pPr>
            <w:r w:rsidRPr="00A92223">
              <w:rPr>
                <w:rFonts w:ascii="Helvetica" w:hAnsi="Helvetica" w:cs="Helvetica"/>
                <w:b/>
                <w:bCs/>
                <w:color w:val="262626"/>
                <w:sz w:val="24"/>
                <w:szCs w:val="24"/>
                <w:lang w:val="en-US"/>
              </w:rPr>
              <w:t>6.5 hours</w:t>
            </w:r>
          </w:p>
        </w:tc>
        <w:tc>
          <w:tcPr>
            <w:tcW w:w="2210" w:type="dxa"/>
            <w:vAlign w:val="center"/>
          </w:tcPr>
          <w:p w14:paraId="4998B174" w14:textId="77777777" w:rsidR="00A92223" w:rsidRPr="00A92223" w:rsidRDefault="00A92223" w:rsidP="004773B4">
            <w:pPr>
              <w:widowControl w:val="0"/>
              <w:autoSpaceDE w:val="0"/>
              <w:autoSpaceDN w:val="0"/>
              <w:adjustRightInd w:val="0"/>
              <w:spacing w:after="200"/>
              <w:jc w:val="center"/>
              <w:rPr>
                <w:rFonts w:ascii="Helvetica" w:hAnsi="Helvetica" w:cs="Helvetica"/>
                <w:b/>
                <w:bCs/>
                <w:color w:val="262626"/>
                <w:sz w:val="24"/>
                <w:szCs w:val="24"/>
                <w:lang w:val="en-US"/>
              </w:rPr>
            </w:pPr>
            <w:r w:rsidRPr="00A92223">
              <w:rPr>
                <w:rFonts w:ascii="Helvetica" w:hAnsi="Helvetica" w:cs="Helvetica"/>
                <w:b/>
                <w:bCs/>
                <w:color w:val="262626"/>
                <w:sz w:val="24"/>
                <w:szCs w:val="24"/>
                <w:lang w:val="en-US"/>
              </w:rPr>
              <w:t>6.5-10 Hours</w:t>
            </w:r>
          </w:p>
        </w:tc>
      </w:tr>
      <w:tr w:rsidR="00A92223" w14:paraId="3EBF43D5" w14:textId="77777777" w:rsidTr="00A92223">
        <w:trPr>
          <w:trHeight w:val="424"/>
        </w:trPr>
        <w:tc>
          <w:tcPr>
            <w:tcW w:w="1128" w:type="dxa"/>
            <w:tcBorders>
              <w:right w:val="double" w:sz="4" w:space="0" w:color="auto"/>
            </w:tcBorders>
            <w:vAlign w:val="center"/>
          </w:tcPr>
          <w:p w14:paraId="07851412" w14:textId="77777777" w:rsidR="00A92223" w:rsidRPr="00A92223" w:rsidRDefault="00A92223" w:rsidP="004773B4">
            <w:pPr>
              <w:widowControl w:val="0"/>
              <w:autoSpaceDE w:val="0"/>
              <w:autoSpaceDN w:val="0"/>
              <w:adjustRightInd w:val="0"/>
              <w:spacing w:after="200"/>
              <w:rPr>
                <w:rFonts w:ascii="Helvetica" w:hAnsi="Helvetica" w:cs="Helvetica"/>
                <w:color w:val="262626"/>
                <w:sz w:val="24"/>
                <w:szCs w:val="24"/>
                <w:lang w:val="en-US"/>
              </w:rPr>
            </w:pPr>
            <w:r w:rsidRPr="00A92223">
              <w:rPr>
                <w:rFonts w:ascii="Helvetica" w:hAnsi="Helvetica" w:cs="Helvetica"/>
                <w:color w:val="262626"/>
                <w:sz w:val="24"/>
                <w:szCs w:val="24"/>
                <w:lang w:val="en-US"/>
              </w:rPr>
              <w:t>2</w:t>
            </w:r>
          </w:p>
        </w:tc>
        <w:tc>
          <w:tcPr>
            <w:tcW w:w="2140" w:type="dxa"/>
            <w:tcBorders>
              <w:top w:val="nil"/>
              <w:left w:val="double" w:sz="4" w:space="0" w:color="auto"/>
              <w:bottom w:val="nil"/>
            </w:tcBorders>
            <w:vAlign w:val="center"/>
          </w:tcPr>
          <w:p w14:paraId="175FAD8B" w14:textId="76263C59" w:rsidR="00A92223" w:rsidRPr="00A92223" w:rsidRDefault="00A92223" w:rsidP="004773B4">
            <w:pPr>
              <w:widowControl w:val="0"/>
              <w:autoSpaceDE w:val="0"/>
              <w:autoSpaceDN w:val="0"/>
              <w:adjustRightInd w:val="0"/>
              <w:spacing w:after="200"/>
              <w:rPr>
                <w:rFonts w:ascii="Helvetica" w:hAnsi="Helvetica" w:cs="Helvetica"/>
                <w:color w:val="262626"/>
                <w:sz w:val="24"/>
                <w:szCs w:val="24"/>
                <w:lang w:val="en-US"/>
              </w:rPr>
            </w:pPr>
            <w:r w:rsidRPr="00A92223">
              <w:rPr>
                <w:rFonts w:ascii="Helvetica" w:hAnsi="Helvetica" w:cs="Helvetica"/>
                <w:color w:val="262626"/>
                <w:sz w:val="24"/>
                <w:szCs w:val="24"/>
                <w:lang w:val="en-US"/>
              </w:rPr>
              <w:t>$</w:t>
            </w:r>
            <w:r w:rsidR="005C4409">
              <w:rPr>
                <w:rFonts w:ascii="Helvetica" w:hAnsi="Helvetica" w:cs="Helvetica"/>
                <w:color w:val="262626"/>
                <w:sz w:val="24"/>
                <w:szCs w:val="24"/>
                <w:lang w:val="en-US"/>
              </w:rPr>
              <w:t>102</w:t>
            </w:r>
            <w:r w:rsidRPr="00A92223">
              <w:rPr>
                <w:rFonts w:ascii="Helvetica" w:hAnsi="Helvetica" w:cs="Helvetica"/>
                <w:color w:val="262626"/>
                <w:sz w:val="24"/>
                <w:szCs w:val="24"/>
                <w:lang w:val="en-US"/>
              </w:rPr>
              <w:t xml:space="preserve">         </w:t>
            </w:r>
          </w:p>
        </w:tc>
        <w:tc>
          <w:tcPr>
            <w:tcW w:w="1842" w:type="dxa"/>
            <w:tcBorders>
              <w:top w:val="nil"/>
              <w:bottom w:val="nil"/>
              <w:right w:val="double" w:sz="4" w:space="0" w:color="auto"/>
            </w:tcBorders>
          </w:tcPr>
          <w:p w14:paraId="4C915E0A" w14:textId="0F757D13" w:rsidR="00A92223" w:rsidRPr="00A92223" w:rsidRDefault="00A92223" w:rsidP="004773B4">
            <w:pPr>
              <w:widowControl w:val="0"/>
              <w:autoSpaceDE w:val="0"/>
              <w:autoSpaceDN w:val="0"/>
              <w:adjustRightInd w:val="0"/>
              <w:spacing w:after="200"/>
              <w:rPr>
                <w:rFonts w:ascii="Helvetica" w:hAnsi="Helvetica" w:cs="Helvetica"/>
                <w:color w:val="262626"/>
                <w:sz w:val="24"/>
                <w:szCs w:val="24"/>
                <w:lang w:val="en-US"/>
              </w:rPr>
            </w:pPr>
            <w:r w:rsidRPr="00A92223">
              <w:rPr>
                <w:rFonts w:ascii="Helvetica" w:hAnsi="Helvetica" w:cs="Helvetica"/>
                <w:color w:val="262626"/>
                <w:sz w:val="24"/>
                <w:szCs w:val="24"/>
                <w:lang w:val="en-US"/>
              </w:rPr>
              <w:t>$1</w:t>
            </w:r>
            <w:r w:rsidR="005C4409">
              <w:rPr>
                <w:rFonts w:ascii="Helvetica" w:hAnsi="Helvetica" w:cs="Helvetica"/>
                <w:color w:val="262626"/>
                <w:sz w:val="24"/>
                <w:szCs w:val="24"/>
                <w:lang w:val="en-US"/>
              </w:rPr>
              <w:t>16</w:t>
            </w:r>
          </w:p>
        </w:tc>
        <w:tc>
          <w:tcPr>
            <w:tcW w:w="1840" w:type="dxa"/>
            <w:tcBorders>
              <w:left w:val="double" w:sz="4" w:space="0" w:color="auto"/>
            </w:tcBorders>
            <w:vAlign w:val="center"/>
          </w:tcPr>
          <w:p w14:paraId="7FD18B32" w14:textId="7BC65964" w:rsidR="00A92223" w:rsidRPr="00A92223" w:rsidRDefault="00A92223" w:rsidP="004773B4">
            <w:pPr>
              <w:widowControl w:val="0"/>
              <w:autoSpaceDE w:val="0"/>
              <w:autoSpaceDN w:val="0"/>
              <w:adjustRightInd w:val="0"/>
              <w:spacing w:after="200"/>
              <w:rPr>
                <w:rFonts w:ascii="Helvetica" w:hAnsi="Helvetica" w:cs="Helvetica"/>
                <w:color w:val="262626"/>
                <w:sz w:val="24"/>
                <w:szCs w:val="24"/>
                <w:lang w:val="en-US"/>
              </w:rPr>
            </w:pPr>
            <w:r w:rsidRPr="00A92223">
              <w:rPr>
                <w:rFonts w:ascii="Helvetica" w:hAnsi="Helvetica" w:cs="Helvetica"/>
                <w:color w:val="262626"/>
                <w:sz w:val="24"/>
                <w:szCs w:val="24"/>
                <w:lang w:val="en-US"/>
              </w:rPr>
              <w:t>$</w:t>
            </w:r>
            <w:r w:rsidR="005C4409">
              <w:rPr>
                <w:rFonts w:ascii="Helvetica" w:hAnsi="Helvetica" w:cs="Helvetica"/>
                <w:color w:val="262626"/>
                <w:sz w:val="24"/>
                <w:szCs w:val="24"/>
                <w:lang w:val="en-US"/>
              </w:rPr>
              <w:t>30</w:t>
            </w:r>
            <w:r w:rsidRPr="00A92223">
              <w:rPr>
                <w:rFonts w:ascii="Helvetica" w:hAnsi="Helvetica" w:cs="Helvetica"/>
                <w:color w:val="262626"/>
                <w:sz w:val="24"/>
                <w:szCs w:val="24"/>
                <w:lang w:val="en-US"/>
              </w:rPr>
              <w:t xml:space="preserve">        </w:t>
            </w:r>
          </w:p>
        </w:tc>
        <w:tc>
          <w:tcPr>
            <w:tcW w:w="2210" w:type="dxa"/>
          </w:tcPr>
          <w:p w14:paraId="24D5F25B" w14:textId="4E841A9D" w:rsidR="00A92223" w:rsidRPr="00A92223" w:rsidRDefault="00A92223" w:rsidP="004773B4">
            <w:pPr>
              <w:widowControl w:val="0"/>
              <w:autoSpaceDE w:val="0"/>
              <w:autoSpaceDN w:val="0"/>
              <w:adjustRightInd w:val="0"/>
              <w:spacing w:after="200"/>
              <w:rPr>
                <w:rFonts w:ascii="Helvetica" w:hAnsi="Helvetica" w:cs="Helvetica"/>
                <w:color w:val="262626"/>
                <w:sz w:val="24"/>
                <w:szCs w:val="24"/>
                <w:lang w:val="en-US"/>
              </w:rPr>
            </w:pPr>
            <w:r w:rsidRPr="00A92223">
              <w:rPr>
                <w:rFonts w:ascii="Helvetica" w:hAnsi="Helvetica" w:cs="Helvetica"/>
                <w:color w:val="262626"/>
                <w:sz w:val="24"/>
                <w:szCs w:val="24"/>
                <w:lang w:val="en-US"/>
              </w:rPr>
              <w:t>$3</w:t>
            </w:r>
            <w:r w:rsidR="005C4409">
              <w:rPr>
                <w:rFonts w:ascii="Helvetica" w:hAnsi="Helvetica" w:cs="Helvetica"/>
                <w:color w:val="262626"/>
                <w:sz w:val="24"/>
                <w:szCs w:val="24"/>
                <w:lang w:val="en-US"/>
              </w:rPr>
              <w:t>6</w:t>
            </w:r>
          </w:p>
        </w:tc>
      </w:tr>
      <w:tr w:rsidR="00A92223" w14:paraId="0BADAC6D" w14:textId="77777777" w:rsidTr="00A92223">
        <w:trPr>
          <w:trHeight w:val="432"/>
        </w:trPr>
        <w:tc>
          <w:tcPr>
            <w:tcW w:w="1128" w:type="dxa"/>
            <w:tcBorders>
              <w:right w:val="double" w:sz="4" w:space="0" w:color="auto"/>
            </w:tcBorders>
            <w:vAlign w:val="center"/>
          </w:tcPr>
          <w:p w14:paraId="4A9A13C0" w14:textId="77777777" w:rsidR="00A92223" w:rsidRPr="00A92223" w:rsidRDefault="00A92223" w:rsidP="004773B4">
            <w:pPr>
              <w:widowControl w:val="0"/>
              <w:autoSpaceDE w:val="0"/>
              <w:autoSpaceDN w:val="0"/>
              <w:adjustRightInd w:val="0"/>
              <w:spacing w:after="200"/>
              <w:rPr>
                <w:rFonts w:ascii="Helvetica" w:hAnsi="Helvetica" w:cs="Helvetica"/>
                <w:color w:val="262626"/>
                <w:sz w:val="24"/>
                <w:szCs w:val="24"/>
                <w:lang w:val="en-US"/>
              </w:rPr>
            </w:pPr>
            <w:r w:rsidRPr="00A92223">
              <w:rPr>
                <w:rFonts w:ascii="Helvetica" w:hAnsi="Helvetica" w:cs="Helvetica"/>
                <w:color w:val="262626"/>
                <w:sz w:val="24"/>
                <w:szCs w:val="24"/>
                <w:lang w:val="en-US"/>
              </w:rPr>
              <w:t>3</w:t>
            </w:r>
          </w:p>
        </w:tc>
        <w:tc>
          <w:tcPr>
            <w:tcW w:w="2140" w:type="dxa"/>
            <w:tcBorders>
              <w:top w:val="nil"/>
              <w:left w:val="double" w:sz="4" w:space="0" w:color="auto"/>
              <w:bottom w:val="nil"/>
            </w:tcBorders>
            <w:vAlign w:val="center"/>
          </w:tcPr>
          <w:p w14:paraId="13F490A2" w14:textId="1C778E29" w:rsidR="00A92223" w:rsidRPr="00A92223" w:rsidRDefault="00A92223" w:rsidP="004773B4">
            <w:pPr>
              <w:widowControl w:val="0"/>
              <w:autoSpaceDE w:val="0"/>
              <w:autoSpaceDN w:val="0"/>
              <w:adjustRightInd w:val="0"/>
              <w:spacing w:after="200"/>
              <w:rPr>
                <w:rFonts w:ascii="Helvetica" w:hAnsi="Helvetica" w:cs="Helvetica"/>
                <w:color w:val="262626"/>
                <w:sz w:val="24"/>
                <w:szCs w:val="24"/>
                <w:lang w:val="en-US"/>
              </w:rPr>
            </w:pPr>
            <w:r w:rsidRPr="00A92223">
              <w:rPr>
                <w:rFonts w:ascii="Helvetica" w:hAnsi="Helvetica" w:cs="Helvetica"/>
                <w:color w:val="262626"/>
                <w:sz w:val="24"/>
                <w:szCs w:val="24"/>
                <w:lang w:val="en-US"/>
              </w:rPr>
              <w:t>$1</w:t>
            </w:r>
            <w:r w:rsidR="005C4409">
              <w:rPr>
                <w:rFonts w:ascii="Helvetica" w:hAnsi="Helvetica" w:cs="Helvetica"/>
                <w:color w:val="262626"/>
                <w:sz w:val="24"/>
                <w:szCs w:val="24"/>
                <w:lang w:val="en-US"/>
              </w:rPr>
              <w:t>5</w:t>
            </w:r>
            <w:r w:rsidRPr="00A92223">
              <w:rPr>
                <w:rFonts w:ascii="Helvetica" w:hAnsi="Helvetica" w:cs="Helvetica"/>
                <w:color w:val="262626"/>
                <w:sz w:val="24"/>
                <w:szCs w:val="24"/>
                <w:lang w:val="en-US"/>
              </w:rPr>
              <w:t xml:space="preserve">0           </w:t>
            </w:r>
          </w:p>
        </w:tc>
        <w:tc>
          <w:tcPr>
            <w:tcW w:w="1842" w:type="dxa"/>
            <w:tcBorders>
              <w:top w:val="nil"/>
              <w:bottom w:val="nil"/>
              <w:right w:val="double" w:sz="4" w:space="0" w:color="auto"/>
            </w:tcBorders>
          </w:tcPr>
          <w:p w14:paraId="285D4F33" w14:textId="45E42604" w:rsidR="00A92223" w:rsidRPr="00A92223" w:rsidRDefault="00A92223" w:rsidP="004773B4">
            <w:pPr>
              <w:widowControl w:val="0"/>
              <w:autoSpaceDE w:val="0"/>
              <w:autoSpaceDN w:val="0"/>
              <w:adjustRightInd w:val="0"/>
              <w:spacing w:after="200"/>
              <w:rPr>
                <w:rFonts w:ascii="Helvetica" w:hAnsi="Helvetica" w:cs="Helvetica"/>
                <w:color w:val="262626"/>
                <w:sz w:val="24"/>
                <w:szCs w:val="24"/>
                <w:lang w:val="en-US"/>
              </w:rPr>
            </w:pPr>
            <w:r w:rsidRPr="00A92223">
              <w:rPr>
                <w:rFonts w:ascii="Helvetica" w:hAnsi="Helvetica" w:cs="Helvetica"/>
                <w:color w:val="262626"/>
                <w:sz w:val="24"/>
                <w:szCs w:val="24"/>
                <w:lang w:val="en-US"/>
              </w:rPr>
              <w:t>$1</w:t>
            </w:r>
            <w:r w:rsidR="005C4409">
              <w:rPr>
                <w:rFonts w:ascii="Helvetica" w:hAnsi="Helvetica" w:cs="Helvetica"/>
                <w:color w:val="262626"/>
                <w:sz w:val="24"/>
                <w:szCs w:val="24"/>
                <w:lang w:val="en-US"/>
              </w:rPr>
              <w:t>68</w:t>
            </w:r>
          </w:p>
        </w:tc>
        <w:tc>
          <w:tcPr>
            <w:tcW w:w="1840" w:type="dxa"/>
            <w:tcBorders>
              <w:left w:val="double" w:sz="4" w:space="0" w:color="auto"/>
            </w:tcBorders>
            <w:vAlign w:val="center"/>
          </w:tcPr>
          <w:p w14:paraId="1EB421C9" w14:textId="1FF3EDDD" w:rsidR="00A92223" w:rsidRPr="00A92223" w:rsidRDefault="00A92223" w:rsidP="004773B4">
            <w:pPr>
              <w:widowControl w:val="0"/>
              <w:autoSpaceDE w:val="0"/>
              <w:autoSpaceDN w:val="0"/>
              <w:adjustRightInd w:val="0"/>
              <w:spacing w:after="200"/>
              <w:rPr>
                <w:rFonts w:ascii="Helvetica" w:hAnsi="Helvetica" w:cs="Helvetica"/>
                <w:color w:val="262626"/>
                <w:sz w:val="24"/>
                <w:szCs w:val="24"/>
                <w:lang w:val="en-US"/>
              </w:rPr>
            </w:pPr>
            <w:r w:rsidRPr="00A92223">
              <w:rPr>
                <w:rFonts w:ascii="Helvetica" w:hAnsi="Helvetica" w:cs="Helvetica"/>
                <w:color w:val="262626"/>
                <w:sz w:val="24"/>
                <w:szCs w:val="24"/>
                <w:lang w:val="en-US"/>
              </w:rPr>
              <w:t>$4</w:t>
            </w:r>
            <w:r w:rsidR="005C4409">
              <w:rPr>
                <w:rFonts w:ascii="Helvetica" w:hAnsi="Helvetica" w:cs="Helvetica"/>
                <w:color w:val="262626"/>
                <w:sz w:val="24"/>
                <w:szCs w:val="24"/>
                <w:lang w:val="en-US"/>
              </w:rPr>
              <w:t>9</w:t>
            </w:r>
            <w:r w:rsidRPr="00A92223">
              <w:rPr>
                <w:rFonts w:ascii="Helvetica" w:hAnsi="Helvetica" w:cs="Helvetica"/>
                <w:color w:val="262626"/>
                <w:sz w:val="24"/>
                <w:szCs w:val="24"/>
                <w:lang w:val="en-US"/>
              </w:rPr>
              <w:t xml:space="preserve">        </w:t>
            </w:r>
          </w:p>
        </w:tc>
        <w:tc>
          <w:tcPr>
            <w:tcW w:w="2210" w:type="dxa"/>
          </w:tcPr>
          <w:p w14:paraId="7F80CFB7" w14:textId="7139456A" w:rsidR="00A92223" w:rsidRPr="00A92223" w:rsidRDefault="00A92223" w:rsidP="004773B4">
            <w:pPr>
              <w:widowControl w:val="0"/>
              <w:autoSpaceDE w:val="0"/>
              <w:autoSpaceDN w:val="0"/>
              <w:adjustRightInd w:val="0"/>
              <w:spacing w:after="200"/>
              <w:rPr>
                <w:rFonts w:ascii="Helvetica" w:hAnsi="Helvetica" w:cs="Helvetica"/>
                <w:color w:val="262626"/>
                <w:sz w:val="24"/>
                <w:szCs w:val="24"/>
                <w:lang w:val="en-US"/>
              </w:rPr>
            </w:pPr>
            <w:r w:rsidRPr="00A92223">
              <w:rPr>
                <w:rFonts w:ascii="Helvetica" w:hAnsi="Helvetica" w:cs="Helvetica"/>
                <w:color w:val="262626"/>
                <w:sz w:val="24"/>
                <w:szCs w:val="24"/>
                <w:lang w:val="en-US"/>
              </w:rPr>
              <w:t>$5</w:t>
            </w:r>
            <w:r w:rsidR="005C4409">
              <w:rPr>
                <w:rFonts w:ascii="Helvetica" w:hAnsi="Helvetica" w:cs="Helvetica"/>
                <w:color w:val="262626"/>
                <w:sz w:val="24"/>
                <w:szCs w:val="24"/>
                <w:lang w:val="en-US"/>
              </w:rPr>
              <w:t>7</w:t>
            </w:r>
          </w:p>
        </w:tc>
      </w:tr>
      <w:tr w:rsidR="00A92223" w14:paraId="3DE51764" w14:textId="77777777" w:rsidTr="00A92223">
        <w:trPr>
          <w:trHeight w:val="424"/>
        </w:trPr>
        <w:tc>
          <w:tcPr>
            <w:tcW w:w="1128" w:type="dxa"/>
            <w:tcBorders>
              <w:right w:val="double" w:sz="4" w:space="0" w:color="auto"/>
            </w:tcBorders>
            <w:vAlign w:val="center"/>
          </w:tcPr>
          <w:p w14:paraId="20BC7856" w14:textId="77777777" w:rsidR="00A92223" w:rsidRPr="00A92223" w:rsidRDefault="00A92223" w:rsidP="004773B4">
            <w:pPr>
              <w:widowControl w:val="0"/>
              <w:autoSpaceDE w:val="0"/>
              <w:autoSpaceDN w:val="0"/>
              <w:adjustRightInd w:val="0"/>
              <w:spacing w:after="200"/>
              <w:rPr>
                <w:rFonts w:ascii="Helvetica" w:hAnsi="Helvetica" w:cs="Helvetica"/>
                <w:color w:val="262626"/>
                <w:sz w:val="24"/>
                <w:szCs w:val="24"/>
                <w:lang w:val="en-US"/>
              </w:rPr>
            </w:pPr>
            <w:r w:rsidRPr="00A92223">
              <w:rPr>
                <w:rFonts w:ascii="Helvetica" w:hAnsi="Helvetica" w:cs="Helvetica"/>
                <w:color w:val="262626"/>
                <w:sz w:val="24"/>
                <w:szCs w:val="24"/>
                <w:lang w:val="en-US"/>
              </w:rPr>
              <w:t>4</w:t>
            </w:r>
          </w:p>
        </w:tc>
        <w:tc>
          <w:tcPr>
            <w:tcW w:w="2140" w:type="dxa"/>
            <w:tcBorders>
              <w:top w:val="nil"/>
              <w:left w:val="double" w:sz="4" w:space="0" w:color="auto"/>
              <w:bottom w:val="nil"/>
            </w:tcBorders>
            <w:vAlign w:val="center"/>
          </w:tcPr>
          <w:p w14:paraId="7961518E" w14:textId="6A70E3A3" w:rsidR="00A92223" w:rsidRPr="00A92223" w:rsidRDefault="00A92223" w:rsidP="004773B4">
            <w:pPr>
              <w:widowControl w:val="0"/>
              <w:autoSpaceDE w:val="0"/>
              <w:autoSpaceDN w:val="0"/>
              <w:adjustRightInd w:val="0"/>
              <w:spacing w:after="200"/>
              <w:rPr>
                <w:rFonts w:ascii="Helvetica" w:hAnsi="Helvetica" w:cs="Helvetica"/>
                <w:color w:val="262626"/>
                <w:sz w:val="24"/>
                <w:szCs w:val="24"/>
                <w:lang w:val="en-US"/>
              </w:rPr>
            </w:pPr>
            <w:r w:rsidRPr="00A92223">
              <w:rPr>
                <w:rFonts w:ascii="Helvetica" w:hAnsi="Helvetica" w:cs="Helvetica"/>
                <w:color w:val="262626"/>
                <w:sz w:val="24"/>
                <w:szCs w:val="24"/>
                <w:lang w:val="en-US"/>
              </w:rPr>
              <w:t>$1</w:t>
            </w:r>
            <w:r w:rsidR="005C4409">
              <w:rPr>
                <w:rFonts w:ascii="Helvetica" w:hAnsi="Helvetica" w:cs="Helvetica"/>
                <w:color w:val="262626"/>
                <w:sz w:val="24"/>
                <w:szCs w:val="24"/>
                <w:lang w:val="en-US"/>
              </w:rPr>
              <w:t>92</w:t>
            </w:r>
            <w:r w:rsidRPr="00A92223">
              <w:rPr>
                <w:rFonts w:ascii="Helvetica" w:hAnsi="Helvetica" w:cs="Helvetica"/>
                <w:color w:val="262626"/>
                <w:sz w:val="24"/>
                <w:szCs w:val="24"/>
                <w:lang w:val="en-US"/>
              </w:rPr>
              <w:t xml:space="preserve">           </w:t>
            </w:r>
          </w:p>
        </w:tc>
        <w:tc>
          <w:tcPr>
            <w:tcW w:w="1842" w:type="dxa"/>
            <w:tcBorders>
              <w:top w:val="nil"/>
              <w:bottom w:val="nil"/>
              <w:right w:val="double" w:sz="4" w:space="0" w:color="auto"/>
            </w:tcBorders>
          </w:tcPr>
          <w:p w14:paraId="2582BE62" w14:textId="6A7E9871" w:rsidR="00A92223" w:rsidRPr="00A92223" w:rsidRDefault="00A92223" w:rsidP="004773B4">
            <w:pPr>
              <w:widowControl w:val="0"/>
              <w:autoSpaceDE w:val="0"/>
              <w:autoSpaceDN w:val="0"/>
              <w:adjustRightInd w:val="0"/>
              <w:spacing w:after="200"/>
              <w:rPr>
                <w:rFonts w:ascii="Helvetica" w:hAnsi="Helvetica" w:cs="Helvetica"/>
                <w:color w:val="262626"/>
                <w:sz w:val="24"/>
                <w:szCs w:val="24"/>
                <w:lang w:val="en-US"/>
              </w:rPr>
            </w:pPr>
            <w:r w:rsidRPr="00A92223">
              <w:rPr>
                <w:rFonts w:ascii="Helvetica" w:hAnsi="Helvetica" w:cs="Helvetica"/>
                <w:color w:val="262626"/>
                <w:sz w:val="24"/>
                <w:szCs w:val="24"/>
                <w:lang w:val="en-US"/>
              </w:rPr>
              <w:t>$2</w:t>
            </w:r>
            <w:r w:rsidR="005C4409">
              <w:rPr>
                <w:rFonts w:ascii="Helvetica" w:hAnsi="Helvetica" w:cs="Helvetica"/>
                <w:color w:val="262626"/>
                <w:sz w:val="24"/>
                <w:szCs w:val="24"/>
                <w:lang w:val="en-US"/>
              </w:rPr>
              <w:t>25</w:t>
            </w:r>
          </w:p>
        </w:tc>
        <w:tc>
          <w:tcPr>
            <w:tcW w:w="1840" w:type="dxa"/>
            <w:tcBorders>
              <w:left w:val="double" w:sz="4" w:space="0" w:color="auto"/>
            </w:tcBorders>
            <w:vAlign w:val="center"/>
          </w:tcPr>
          <w:p w14:paraId="23CE6A94" w14:textId="3E369AF4" w:rsidR="00A92223" w:rsidRPr="00A92223" w:rsidRDefault="00A92223" w:rsidP="004773B4">
            <w:pPr>
              <w:widowControl w:val="0"/>
              <w:autoSpaceDE w:val="0"/>
              <w:autoSpaceDN w:val="0"/>
              <w:adjustRightInd w:val="0"/>
              <w:spacing w:after="200"/>
              <w:rPr>
                <w:rFonts w:ascii="Helvetica" w:hAnsi="Helvetica" w:cs="Helvetica"/>
                <w:color w:val="262626"/>
                <w:sz w:val="24"/>
                <w:szCs w:val="24"/>
                <w:lang w:val="en-US"/>
              </w:rPr>
            </w:pPr>
            <w:r w:rsidRPr="00A92223">
              <w:rPr>
                <w:rFonts w:ascii="Helvetica" w:hAnsi="Helvetica" w:cs="Helvetica"/>
                <w:color w:val="262626"/>
                <w:sz w:val="24"/>
                <w:szCs w:val="24"/>
                <w:lang w:val="en-US"/>
              </w:rPr>
              <w:t>$</w:t>
            </w:r>
            <w:r w:rsidR="005C4409">
              <w:rPr>
                <w:rFonts w:ascii="Helvetica" w:hAnsi="Helvetica" w:cs="Helvetica"/>
                <w:color w:val="262626"/>
                <w:sz w:val="24"/>
                <w:szCs w:val="24"/>
                <w:lang w:val="en-US"/>
              </w:rPr>
              <w:t>107</w:t>
            </w:r>
            <w:r w:rsidRPr="00A92223">
              <w:rPr>
                <w:rFonts w:ascii="Helvetica" w:hAnsi="Helvetica" w:cs="Helvetica"/>
                <w:color w:val="262626"/>
                <w:sz w:val="24"/>
                <w:szCs w:val="24"/>
                <w:lang w:val="en-US"/>
              </w:rPr>
              <w:t xml:space="preserve">      </w:t>
            </w:r>
          </w:p>
        </w:tc>
        <w:tc>
          <w:tcPr>
            <w:tcW w:w="2210" w:type="dxa"/>
          </w:tcPr>
          <w:p w14:paraId="40DB735A" w14:textId="1F0619DD" w:rsidR="00A92223" w:rsidRPr="00A92223" w:rsidRDefault="00A92223" w:rsidP="004773B4">
            <w:pPr>
              <w:widowControl w:val="0"/>
              <w:autoSpaceDE w:val="0"/>
              <w:autoSpaceDN w:val="0"/>
              <w:adjustRightInd w:val="0"/>
              <w:spacing w:after="200"/>
              <w:rPr>
                <w:rFonts w:ascii="Helvetica" w:hAnsi="Helvetica" w:cs="Helvetica"/>
                <w:color w:val="262626"/>
                <w:sz w:val="24"/>
                <w:szCs w:val="24"/>
                <w:lang w:val="en-US"/>
              </w:rPr>
            </w:pPr>
            <w:r w:rsidRPr="00A92223">
              <w:rPr>
                <w:rFonts w:ascii="Helvetica" w:hAnsi="Helvetica" w:cs="Helvetica"/>
                <w:color w:val="262626"/>
                <w:sz w:val="24"/>
                <w:szCs w:val="24"/>
                <w:lang w:val="en-US"/>
              </w:rPr>
              <w:t>$1</w:t>
            </w:r>
            <w:r w:rsidR="005C4409">
              <w:rPr>
                <w:rFonts w:ascii="Helvetica" w:hAnsi="Helvetica" w:cs="Helvetica"/>
                <w:color w:val="262626"/>
                <w:sz w:val="24"/>
                <w:szCs w:val="24"/>
                <w:lang w:val="en-US"/>
              </w:rPr>
              <w:t>38</w:t>
            </w:r>
          </w:p>
        </w:tc>
      </w:tr>
      <w:tr w:rsidR="00A92223" w14:paraId="534681BD" w14:textId="77777777" w:rsidTr="00A92223">
        <w:trPr>
          <w:trHeight w:val="424"/>
        </w:trPr>
        <w:tc>
          <w:tcPr>
            <w:tcW w:w="1128" w:type="dxa"/>
            <w:tcBorders>
              <w:right w:val="double" w:sz="4" w:space="0" w:color="auto"/>
            </w:tcBorders>
            <w:vAlign w:val="center"/>
          </w:tcPr>
          <w:p w14:paraId="18BF2D0C" w14:textId="77777777" w:rsidR="00A92223" w:rsidRPr="00A92223" w:rsidRDefault="00A92223" w:rsidP="004773B4">
            <w:pPr>
              <w:widowControl w:val="0"/>
              <w:autoSpaceDE w:val="0"/>
              <w:autoSpaceDN w:val="0"/>
              <w:adjustRightInd w:val="0"/>
              <w:spacing w:after="200"/>
              <w:rPr>
                <w:rFonts w:ascii="Helvetica" w:hAnsi="Helvetica" w:cs="Helvetica"/>
                <w:color w:val="262626"/>
                <w:sz w:val="24"/>
                <w:szCs w:val="24"/>
                <w:lang w:val="en-US"/>
              </w:rPr>
            </w:pPr>
            <w:r w:rsidRPr="00A92223">
              <w:rPr>
                <w:rFonts w:ascii="Helvetica" w:hAnsi="Helvetica" w:cs="Helvetica"/>
                <w:color w:val="262626"/>
                <w:sz w:val="24"/>
                <w:szCs w:val="24"/>
                <w:lang w:val="en-US"/>
              </w:rPr>
              <w:t>5</w:t>
            </w:r>
          </w:p>
        </w:tc>
        <w:tc>
          <w:tcPr>
            <w:tcW w:w="2140" w:type="dxa"/>
            <w:tcBorders>
              <w:top w:val="nil"/>
              <w:left w:val="double" w:sz="4" w:space="0" w:color="auto"/>
              <w:bottom w:val="double" w:sz="4" w:space="0" w:color="auto"/>
            </w:tcBorders>
            <w:vAlign w:val="center"/>
          </w:tcPr>
          <w:p w14:paraId="792FF767" w14:textId="02D8BDA1" w:rsidR="00A92223" w:rsidRPr="00A92223" w:rsidRDefault="00A92223" w:rsidP="004773B4">
            <w:pPr>
              <w:widowControl w:val="0"/>
              <w:autoSpaceDE w:val="0"/>
              <w:autoSpaceDN w:val="0"/>
              <w:adjustRightInd w:val="0"/>
              <w:spacing w:after="200"/>
              <w:rPr>
                <w:rFonts w:ascii="Helvetica" w:hAnsi="Helvetica" w:cs="Helvetica"/>
                <w:color w:val="262626"/>
                <w:sz w:val="24"/>
                <w:szCs w:val="24"/>
                <w:lang w:val="en-US"/>
              </w:rPr>
            </w:pPr>
            <w:r w:rsidRPr="00A92223">
              <w:rPr>
                <w:rFonts w:ascii="Helvetica" w:hAnsi="Helvetica" w:cs="Helvetica"/>
                <w:color w:val="262626"/>
                <w:sz w:val="24"/>
                <w:szCs w:val="24"/>
                <w:lang w:val="en-US"/>
              </w:rPr>
              <w:t>$</w:t>
            </w:r>
            <w:r w:rsidR="005C4409">
              <w:rPr>
                <w:rFonts w:ascii="Helvetica" w:hAnsi="Helvetica" w:cs="Helvetica"/>
                <w:color w:val="262626"/>
                <w:sz w:val="24"/>
                <w:szCs w:val="24"/>
                <w:lang w:val="en-US"/>
              </w:rPr>
              <w:t>210</w:t>
            </w:r>
            <w:r w:rsidRPr="00A92223">
              <w:rPr>
                <w:rFonts w:ascii="Helvetica" w:hAnsi="Helvetica" w:cs="Helvetica"/>
                <w:color w:val="262626"/>
                <w:sz w:val="24"/>
                <w:szCs w:val="24"/>
                <w:lang w:val="en-US"/>
              </w:rPr>
              <w:t xml:space="preserve">           </w:t>
            </w:r>
          </w:p>
        </w:tc>
        <w:tc>
          <w:tcPr>
            <w:tcW w:w="1842" w:type="dxa"/>
            <w:tcBorders>
              <w:top w:val="nil"/>
              <w:bottom w:val="double" w:sz="4" w:space="0" w:color="auto"/>
              <w:right w:val="double" w:sz="4" w:space="0" w:color="auto"/>
            </w:tcBorders>
          </w:tcPr>
          <w:p w14:paraId="403326A6" w14:textId="332D462D" w:rsidR="00A92223" w:rsidRPr="00A92223" w:rsidRDefault="00A92223" w:rsidP="004773B4">
            <w:pPr>
              <w:widowControl w:val="0"/>
              <w:autoSpaceDE w:val="0"/>
              <w:autoSpaceDN w:val="0"/>
              <w:adjustRightInd w:val="0"/>
              <w:spacing w:after="200"/>
              <w:rPr>
                <w:rFonts w:ascii="Helvetica" w:hAnsi="Helvetica" w:cs="Helvetica"/>
                <w:color w:val="262626"/>
                <w:sz w:val="24"/>
                <w:szCs w:val="24"/>
                <w:lang w:val="en-US"/>
              </w:rPr>
            </w:pPr>
            <w:r w:rsidRPr="00A92223">
              <w:rPr>
                <w:rFonts w:ascii="Helvetica" w:hAnsi="Helvetica" w:cs="Helvetica"/>
                <w:color w:val="262626"/>
                <w:sz w:val="24"/>
                <w:szCs w:val="24"/>
                <w:lang w:val="en-US"/>
              </w:rPr>
              <w:t>$2</w:t>
            </w:r>
            <w:r w:rsidR="005C4409">
              <w:rPr>
                <w:rFonts w:ascii="Helvetica" w:hAnsi="Helvetica" w:cs="Helvetica"/>
                <w:color w:val="262626"/>
                <w:sz w:val="24"/>
                <w:szCs w:val="24"/>
                <w:lang w:val="en-US"/>
              </w:rPr>
              <w:t>40</w:t>
            </w:r>
          </w:p>
        </w:tc>
        <w:tc>
          <w:tcPr>
            <w:tcW w:w="1840" w:type="dxa"/>
            <w:tcBorders>
              <w:left w:val="double" w:sz="4" w:space="0" w:color="auto"/>
            </w:tcBorders>
            <w:vAlign w:val="center"/>
          </w:tcPr>
          <w:p w14:paraId="055E8E71" w14:textId="30F68599" w:rsidR="00A92223" w:rsidRPr="00A92223" w:rsidRDefault="00A92223" w:rsidP="004773B4">
            <w:pPr>
              <w:widowControl w:val="0"/>
              <w:autoSpaceDE w:val="0"/>
              <w:autoSpaceDN w:val="0"/>
              <w:adjustRightInd w:val="0"/>
              <w:spacing w:after="200"/>
              <w:rPr>
                <w:rFonts w:ascii="Helvetica" w:hAnsi="Helvetica" w:cs="Helvetica"/>
                <w:color w:val="262626"/>
                <w:sz w:val="24"/>
                <w:szCs w:val="24"/>
                <w:lang w:val="en-US"/>
              </w:rPr>
            </w:pPr>
            <w:r w:rsidRPr="00A92223">
              <w:rPr>
                <w:rFonts w:ascii="Helvetica" w:hAnsi="Helvetica" w:cs="Helvetica"/>
                <w:color w:val="262626"/>
                <w:sz w:val="24"/>
                <w:szCs w:val="24"/>
                <w:lang w:val="en-US"/>
              </w:rPr>
              <w:t>$1</w:t>
            </w:r>
            <w:r w:rsidR="005C4409">
              <w:rPr>
                <w:rFonts w:ascii="Helvetica" w:hAnsi="Helvetica" w:cs="Helvetica"/>
                <w:color w:val="262626"/>
                <w:sz w:val="24"/>
                <w:szCs w:val="24"/>
                <w:lang w:val="en-US"/>
              </w:rPr>
              <w:t>20</w:t>
            </w:r>
            <w:r w:rsidRPr="00A92223">
              <w:rPr>
                <w:rFonts w:ascii="Helvetica" w:hAnsi="Helvetica" w:cs="Helvetica"/>
                <w:color w:val="262626"/>
                <w:sz w:val="24"/>
                <w:szCs w:val="24"/>
                <w:lang w:val="en-US"/>
              </w:rPr>
              <w:t xml:space="preserve">     </w:t>
            </w:r>
          </w:p>
        </w:tc>
        <w:tc>
          <w:tcPr>
            <w:tcW w:w="2210" w:type="dxa"/>
          </w:tcPr>
          <w:p w14:paraId="178B3A41" w14:textId="068B6C1B" w:rsidR="00A92223" w:rsidRPr="00A92223" w:rsidRDefault="00A92223" w:rsidP="004773B4">
            <w:pPr>
              <w:widowControl w:val="0"/>
              <w:autoSpaceDE w:val="0"/>
              <w:autoSpaceDN w:val="0"/>
              <w:adjustRightInd w:val="0"/>
              <w:spacing w:after="200"/>
              <w:rPr>
                <w:rFonts w:ascii="Helvetica" w:hAnsi="Helvetica" w:cs="Helvetica"/>
                <w:color w:val="262626"/>
                <w:sz w:val="24"/>
                <w:szCs w:val="24"/>
                <w:lang w:val="en-US"/>
              </w:rPr>
            </w:pPr>
            <w:r w:rsidRPr="00A92223">
              <w:rPr>
                <w:rFonts w:ascii="Helvetica" w:hAnsi="Helvetica" w:cs="Helvetica"/>
                <w:color w:val="262626"/>
                <w:sz w:val="24"/>
                <w:szCs w:val="24"/>
                <w:lang w:val="en-US"/>
              </w:rPr>
              <w:t>$1</w:t>
            </w:r>
            <w:r w:rsidR="005C4409">
              <w:rPr>
                <w:rFonts w:ascii="Helvetica" w:hAnsi="Helvetica" w:cs="Helvetica"/>
                <w:color w:val="262626"/>
                <w:sz w:val="24"/>
                <w:szCs w:val="24"/>
                <w:lang w:val="en-US"/>
              </w:rPr>
              <w:t>72</w:t>
            </w:r>
          </w:p>
        </w:tc>
      </w:tr>
    </w:tbl>
    <w:p w14:paraId="258FCCE7" w14:textId="77777777" w:rsidR="007E1135" w:rsidRPr="00697A82" w:rsidRDefault="007E1135" w:rsidP="005E1063">
      <w:pPr>
        <w:ind w:left="0" w:firstLine="0"/>
        <w:rPr>
          <w:rFonts w:asciiTheme="minorHAnsi" w:hAnsiTheme="minorHAnsi" w:cstheme="minorHAnsi"/>
          <w:sz w:val="24"/>
          <w:szCs w:val="24"/>
        </w:rPr>
      </w:pPr>
    </w:p>
    <w:p w14:paraId="4059A19C" w14:textId="77777777" w:rsidR="00630305" w:rsidRPr="00630305" w:rsidRDefault="00630305" w:rsidP="00630305">
      <w:pPr>
        <w:pBdr>
          <w:top w:val="single" w:sz="4" w:space="1" w:color="auto"/>
          <w:left w:val="single" w:sz="4" w:space="4" w:color="auto"/>
          <w:bottom w:val="single" w:sz="4" w:space="1" w:color="auto"/>
          <w:right w:val="single" w:sz="4" w:space="4" w:color="auto"/>
        </w:pBdr>
        <w:rPr>
          <w:rFonts w:asciiTheme="minorHAnsi" w:hAnsiTheme="minorHAnsi" w:cstheme="minorHAnsi"/>
          <w:b/>
          <w:sz w:val="24"/>
          <w:szCs w:val="24"/>
          <w:lang w:val="en-AU"/>
        </w:rPr>
      </w:pPr>
      <w:r w:rsidRPr="00630305">
        <w:rPr>
          <w:rFonts w:asciiTheme="minorHAnsi" w:hAnsiTheme="minorHAnsi" w:cstheme="minorHAnsi"/>
          <w:b/>
          <w:sz w:val="24"/>
          <w:szCs w:val="24"/>
          <w:lang w:val="en-AU"/>
        </w:rPr>
        <w:t>Early Childhood Education 20 hours</w:t>
      </w:r>
    </w:p>
    <w:p w14:paraId="4999B5B6" w14:textId="77777777" w:rsidR="00630305" w:rsidRPr="00630305" w:rsidRDefault="00630305" w:rsidP="00630305">
      <w:pPr>
        <w:pBdr>
          <w:top w:val="single" w:sz="4" w:space="1" w:color="auto"/>
          <w:left w:val="single" w:sz="4" w:space="4" w:color="auto"/>
          <w:bottom w:val="single" w:sz="4" w:space="1" w:color="auto"/>
          <w:right w:val="single" w:sz="4" w:space="4" w:color="auto"/>
        </w:pBdr>
        <w:rPr>
          <w:rFonts w:asciiTheme="minorHAnsi" w:hAnsiTheme="minorHAnsi" w:cstheme="minorHAnsi"/>
          <w:b/>
          <w:sz w:val="24"/>
          <w:szCs w:val="24"/>
          <w:lang w:val="en-AU"/>
        </w:rPr>
      </w:pPr>
      <w:r w:rsidRPr="00630305">
        <w:rPr>
          <w:rFonts w:asciiTheme="minorHAnsi" w:hAnsiTheme="minorHAnsi" w:cstheme="minorHAnsi"/>
          <w:sz w:val="24"/>
          <w:szCs w:val="24"/>
          <w:lang w:val="en-AU"/>
        </w:rPr>
        <w:t>20 hours ECE is for</w:t>
      </w:r>
      <w:r w:rsidRPr="00630305">
        <w:rPr>
          <w:rFonts w:asciiTheme="minorHAnsi" w:hAnsiTheme="minorHAnsi" w:cstheme="minorHAnsi"/>
          <w:b/>
          <w:sz w:val="24"/>
          <w:szCs w:val="24"/>
          <w:lang w:val="en-AU"/>
        </w:rPr>
        <w:t xml:space="preserve"> three and four year </w:t>
      </w:r>
      <w:r w:rsidRPr="00630305">
        <w:rPr>
          <w:rFonts w:asciiTheme="minorHAnsi" w:hAnsiTheme="minorHAnsi" w:cstheme="minorHAnsi"/>
          <w:sz w:val="24"/>
          <w:szCs w:val="24"/>
          <w:lang w:val="en-AU"/>
        </w:rPr>
        <w:t>olds enrolled in teacher- led early childhood education services.  The 20 hours ECE programme means no compulsory fees for up to</w:t>
      </w:r>
      <w:r w:rsidRPr="00630305">
        <w:rPr>
          <w:rFonts w:asciiTheme="minorHAnsi" w:hAnsiTheme="minorHAnsi" w:cstheme="minorHAnsi"/>
          <w:b/>
          <w:sz w:val="24"/>
          <w:szCs w:val="24"/>
          <w:lang w:val="en-AU"/>
        </w:rPr>
        <w:t xml:space="preserve"> six hours per day </w:t>
      </w:r>
      <w:r w:rsidRPr="00630305">
        <w:rPr>
          <w:rFonts w:asciiTheme="minorHAnsi" w:hAnsiTheme="minorHAnsi" w:cstheme="minorHAnsi"/>
          <w:sz w:val="24"/>
          <w:szCs w:val="24"/>
          <w:lang w:val="en-AU"/>
        </w:rPr>
        <w:t>and up to</w:t>
      </w:r>
      <w:r w:rsidRPr="00630305">
        <w:rPr>
          <w:rFonts w:asciiTheme="minorHAnsi" w:hAnsiTheme="minorHAnsi" w:cstheme="minorHAnsi"/>
          <w:b/>
          <w:sz w:val="24"/>
          <w:szCs w:val="24"/>
          <w:lang w:val="en-AU"/>
        </w:rPr>
        <w:t xml:space="preserve"> 20 hours per week. </w:t>
      </w:r>
      <w:r w:rsidRPr="00630305">
        <w:rPr>
          <w:rFonts w:asciiTheme="minorHAnsi" w:hAnsiTheme="minorHAnsi" w:cstheme="minorHAnsi"/>
          <w:sz w:val="24"/>
          <w:szCs w:val="24"/>
          <w:lang w:val="en-AU"/>
        </w:rPr>
        <w:t xml:space="preserve"> Entitlement ceases after 3 weeks continuous absence</w:t>
      </w:r>
    </w:p>
    <w:p w14:paraId="28DCF15E" w14:textId="77777777" w:rsidR="00630305" w:rsidRPr="00630305" w:rsidRDefault="00630305" w:rsidP="00630305">
      <w:pPr>
        <w:pBdr>
          <w:top w:val="single" w:sz="4" w:space="1" w:color="auto"/>
          <w:left w:val="single" w:sz="4" w:space="4" w:color="auto"/>
          <w:bottom w:val="single" w:sz="4" w:space="1" w:color="auto"/>
          <w:right w:val="single" w:sz="4" w:space="4" w:color="auto"/>
        </w:pBdr>
        <w:rPr>
          <w:rFonts w:asciiTheme="minorHAnsi" w:hAnsiTheme="minorHAnsi" w:cstheme="minorHAnsi"/>
          <w:sz w:val="24"/>
          <w:szCs w:val="24"/>
        </w:rPr>
      </w:pPr>
      <w:r w:rsidRPr="00630305">
        <w:rPr>
          <w:rFonts w:asciiTheme="minorHAnsi" w:hAnsiTheme="minorHAnsi" w:cstheme="minorHAnsi"/>
          <w:b/>
          <w:sz w:val="24"/>
          <w:szCs w:val="24"/>
          <w:lang w:val="en-AU"/>
        </w:rPr>
        <w:t xml:space="preserve">20 ECE Hours, </w:t>
      </w:r>
      <w:r w:rsidRPr="00630305">
        <w:rPr>
          <w:rFonts w:asciiTheme="minorHAnsi" w:hAnsiTheme="minorHAnsi" w:cstheme="minorHAnsi"/>
          <w:b/>
          <w:sz w:val="24"/>
          <w:szCs w:val="24"/>
        </w:rPr>
        <w:t xml:space="preserve">what does it mean?  </w:t>
      </w:r>
      <w:r w:rsidRPr="00630305">
        <w:rPr>
          <w:rFonts w:asciiTheme="minorHAnsi" w:hAnsiTheme="minorHAnsi" w:cstheme="minorHAnsi"/>
          <w:sz w:val="24"/>
          <w:szCs w:val="24"/>
        </w:rPr>
        <w:t>It means that the Government will subsidise up to 20 hours of your child’s childcare fees.</w:t>
      </w:r>
    </w:p>
    <w:p w14:paraId="3F246C5B" w14:textId="77777777" w:rsidR="00630305" w:rsidRPr="00630305" w:rsidRDefault="00630305" w:rsidP="00630305">
      <w:pPr>
        <w:pBdr>
          <w:top w:val="single" w:sz="4" w:space="1" w:color="auto"/>
          <w:left w:val="single" w:sz="4" w:space="4" w:color="auto"/>
          <w:bottom w:val="single" w:sz="4" w:space="1" w:color="auto"/>
          <w:right w:val="single" w:sz="4" w:space="4" w:color="auto"/>
        </w:pBdr>
        <w:tabs>
          <w:tab w:val="left" w:pos="2378"/>
          <w:tab w:val="center" w:pos="4513"/>
        </w:tabs>
        <w:rPr>
          <w:rFonts w:asciiTheme="minorHAnsi" w:hAnsiTheme="minorHAnsi" w:cstheme="minorHAnsi"/>
          <w:sz w:val="24"/>
          <w:szCs w:val="24"/>
        </w:rPr>
      </w:pPr>
      <w:r w:rsidRPr="00630305">
        <w:rPr>
          <w:rFonts w:asciiTheme="minorHAnsi" w:hAnsiTheme="minorHAnsi" w:cstheme="minorHAnsi"/>
          <w:b/>
          <w:sz w:val="24"/>
          <w:szCs w:val="24"/>
        </w:rPr>
        <w:t>How do we claim it?</w:t>
      </w:r>
      <w:r w:rsidRPr="00630305">
        <w:rPr>
          <w:rFonts w:asciiTheme="minorHAnsi" w:hAnsiTheme="minorHAnsi" w:cstheme="minorHAnsi"/>
          <w:sz w:val="24"/>
          <w:szCs w:val="24"/>
        </w:rPr>
        <w:t xml:space="preserve">  All you need to do is complete the section on your child’s enrolment form and we do the rest.</w:t>
      </w:r>
    </w:p>
    <w:p w14:paraId="30CA4F0B" w14:textId="77777777" w:rsidR="005A0D14" w:rsidRDefault="00630305" w:rsidP="005E1063">
      <w:pPr>
        <w:ind w:left="0" w:firstLine="0"/>
        <w:rPr>
          <w:rFonts w:asciiTheme="minorHAnsi" w:hAnsiTheme="minorHAnsi" w:cstheme="minorHAnsi"/>
          <w:sz w:val="24"/>
          <w:szCs w:val="24"/>
        </w:rPr>
      </w:pPr>
      <w:r w:rsidRPr="00630305">
        <w:rPr>
          <w:rFonts w:asciiTheme="majorHAnsi" w:hAnsiTheme="majorHAnsi" w:cstheme="majorHAnsi"/>
          <w:b/>
          <w:sz w:val="24"/>
          <w:szCs w:val="24"/>
        </w:rPr>
        <w:t>Payment terms</w:t>
      </w:r>
      <w:r w:rsidR="005E1063">
        <w:rPr>
          <w:rFonts w:asciiTheme="majorHAnsi" w:hAnsiTheme="majorHAnsi" w:cstheme="majorHAnsi"/>
          <w:b/>
          <w:sz w:val="24"/>
          <w:szCs w:val="24"/>
        </w:rPr>
        <w:t xml:space="preserve"> and conditions</w:t>
      </w:r>
      <w:r w:rsidRPr="00630305">
        <w:rPr>
          <w:rFonts w:asciiTheme="majorHAnsi" w:hAnsiTheme="majorHAnsi" w:cstheme="majorHAnsi"/>
          <w:b/>
          <w:sz w:val="24"/>
          <w:szCs w:val="24"/>
        </w:rPr>
        <w:t>:</w:t>
      </w:r>
      <w:r w:rsidRPr="00B84B01">
        <w:rPr>
          <w:rFonts w:asciiTheme="majorHAnsi" w:hAnsiTheme="majorHAnsi" w:cstheme="majorHAnsi"/>
          <w:sz w:val="24"/>
          <w:szCs w:val="24"/>
        </w:rPr>
        <w:t xml:space="preserve"> </w:t>
      </w:r>
      <w:r w:rsidRPr="005E1063">
        <w:rPr>
          <w:rFonts w:asciiTheme="minorHAnsi" w:hAnsiTheme="minorHAnsi" w:cstheme="minorHAnsi"/>
          <w:sz w:val="24"/>
          <w:szCs w:val="24"/>
        </w:rPr>
        <w:t>Fees are to be paid one week in advance by automatic payment or direct debit</w:t>
      </w:r>
      <w:r w:rsidR="005E1063">
        <w:rPr>
          <w:rFonts w:asciiTheme="minorHAnsi" w:hAnsiTheme="minorHAnsi" w:cstheme="minorHAnsi"/>
          <w:sz w:val="24"/>
          <w:szCs w:val="24"/>
        </w:rPr>
        <w:t>.</w:t>
      </w:r>
      <w:r w:rsidRPr="005E1063">
        <w:rPr>
          <w:rFonts w:asciiTheme="minorHAnsi" w:hAnsiTheme="minorHAnsi" w:cstheme="minorHAnsi"/>
          <w:sz w:val="24"/>
          <w:szCs w:val="24"/>
        </w:rPr>
        <w:t xml:space="preserve"> </w:t>
      </w:r>
    </w:p>
    <w:p w14:paraId="5C471A1B" w14:textId="77777777" w:rsidR="005A0D14" w:rsidRPr="005A0D14" w:rsidRDefault="005A0D14" w:rsidP="005A0D14">
      <w:pPr>
        <w:ind w:left="0" w:firstLine="0"/>
        <w:rPr>
          <w:rFonts w:asciiTheme="minorHAnsi" w:hAnsiTheme="minorHAnsi" w:cstheme="minorHAnsi"/>
          <w:b/>
          <w:bCs/>
          <w:i/>
          <w:iCs/>
          <w:sz w:val="24"/>
          <w:szCs w:val="24"/>
        </w:rPr>
      </w:pPr>
      <w:r w:rsidRPr="005A0D14">
        <w:rPr>
          <w:rFonts w:asciiTheme="minorHAnsi" w:hAnsiTheme="minorHAnsi" w:cstheme="minorHAnsi"/>
          <w:b/>
          <w:bCs/>
          <w:i/>
          <w:iCs/>
          <w:sz w:val="24"/>
          <w:szCs w:val="24"/>
        </w:rPr>
        <w:t>Payments to: Future Kids preschool      03-0442-0030135-000</w:t>
      </w:r>
    </w:p>
    <w:p w14:paraId="1F52329F" w14:textId="5FFE1075" w:rsidR="005A0D14" w:rsidRDefault="00630305" w:rsidP="005E1063">
      <w:pPr>
        <w:ind w:left="0" w:firstLine="0"/>
        <w:rPr>
          <w:rFonts w:asciiTheme="minorHAnsi" w:hAnsiTheme="minorHAnsi" w:cstheme="minorHAnsi"/>
          <w:sz w:val="24"/>
          <w:szCs w:val="24"/>
        </w:rPr>
      </w:pPr>
      <w:r w:rsidRPr="005E1063">
        <w:rPr>
          <w:rFonts w:asciiTheme="minorHAnsi" w:hAnsiTheme="minorHAnsi" w:cstheme="minorHAnsi"/>
          <w:sz w:val="24"/>
          <w:szCs w:val="24"/>
        </w:rPr>
        <w:t>Failure to comply with this will result in the termination of your child's enrolment of the centre. Outstanding fees will be passed onto debt collections agencies. Agencies costs will be the client's responsibility also.</w:t>
      </w:r>
      <w:r w:rsidR="005E1063">
        <w:rPr>
          <w:rFonts w:asciiTheme="minorHAnsi" w:hAnsiTheme="minorHAnsi" w:cstheme="minorHAnsi"/>
          <w:sz w:val="24"/>
          <w:szCs w:val="24"/>
        </w:rPr>
        <w:t xml:space="preserve">  </w:t>
      </w:r>
    </w:p>
    <w:p w14:paraId="4855C6D7" w14:textId="2574F918" w:rsidR="00630305" w:rsidRPr="005E1063" w:rsidRDefault="00630305" w:rsidP="005E1063">
      <w:pPr>
        <w:ind w:left="0" w:firstLine="0"/>
        <w:rPr>
          <w:rFonts w:asciiTheme="minorHAnsi" w:hAnsiTheme="minorHAnsi" w:cstheme="minorHAnsi"/>
          <w:sz w:val="24"/>
          <w:szCs w:val="24"/>
        </w:rPr>
      </w:pPr>
      <w:r w:rsidRPr="00630305">
        <w:rPr>
          <w:rFonts w:asciiTheme="majorHAnsi" w:hAnsiTheme="majorHAnsi" w:cstheme="majorHAnsi"/>
          <w:b/>
          <w:sz w:val="24"/>
          <w:szCs w:val="24"/>
        </w:rPr>
        <w:t>Holidays &amp; absences:</w:t>
      </w:r>
      <w:r w:rsidRPr="00B84B01">
        <w:rPr>
          <w:rFonts w:asciiTheme="majorHAnsi" w:hAnsiTheme="majorHAnsi" w:cstheme="majorHAnsi"/>
          <w:sz w:val="24"/>
          <w:szCs w:val="24"/>
        </w:rPr>
        <w:t xml:space="preserve"> </w:t>
      </w:r>
      <w:r w:rsidRPr="005E1063">
        <w:rPr>
          <w:rFonts w:asciiTheme="minorHAnsi" w:hAnsiTheme="minorHAnsi" w:cstheme="minorHAnsi"/>
          <w:sz w:val="24"/>
          <w:szCs w:val="24"/>
        </w:rPr>
        <w:t xml:space="preserve">Statutory </w:t>
      </w:r>
      <w:r w:rsidR="00D92926" w:rsidRPr="005E1063">
        <w:rPr>
          <w:rFonts w:asciiTheme="minorHAnsi" w:hAnsiTheme="minorHAnsi" w:cstheme="minorHAnsi"/>
          <w:sz w:val="24"/>
          <w:szCs w:val="24"/>
        </w:rPr>
        <w:t>holidays</w:t>
      </w:r>
      <w:r w:rsidR="005A0D14">
        <w:rPr>
          <w:rFonts w:asciiTheme="minorHAnsi" w:hAnsiTheme="minorHAnsi" w:cstheme="minorHAnsi"/>
          <w:sz w:val="24"/>
          <w:szCs w:val="24"/>
        </w:rPr>
        <w:t xml:space="preserve"> </w:t>
      </w:r>
      <w:r w:rsidR="00B743A1">
        <w:rPr>
          <w:rFonts w:asciiTheme="minorHAnsi" w:hAnsiTheme="minorHAnsi" w:cstheme="minorHAnsi"/>
          <w:sz w:val="24"/>
          <w:szCs w:val="24"/>
        </w:rPr>
        <w:t>and absences</w:t>
      </w:r>
      <w:r w:rsidRPr="005E1063">
        <w:rPr>
          <w:rFonts w:asciiTheme="minorHAnsi" w:hAnsiTheme="minorHAnsi" w:cstheme="minorHAnsi"/>
          <w:sz w:val="24"/>
          <w:szCs w:val="24"/>
        </w:rPr>
        <w:t xml:space="preserve"> are charged in full.</w:t>
      </w:r>
      <w:r w:rsidR="005E1063">
        <w:rPr>
          <w:rFonts w:asciiTheme="minorHAnsi" w:hAnsiTheme="minorHAnsi" w:cstheme="minorHAnsi"/>
          <w:sz w:val="24"/>
          <w:szCs w:val="24"/>
        </w:rPr>
        <w:t xml:space="preserve">  </w:t>
      </w:r>
      <w:r w:rsidRPr="00630305">
        <w:rPr>
          <w:rFonts w:asciiTheme="majorHAnsi" w:hAnsiTheme="majorHAnsi" w:cstheme="majorHAnsi"/>
          <w:b/>
          <w:sz w:val="24"/>
          <w:szCs w:val="24"/>
        </w:rPr>
        <w:t>Late pick up fee:</w:t>
      </w:r>
      <w:r w:rsidRPr="00B84B01">
        <w:rPr>
          <w:rFonts w:asciiTheme="majorHAnsi" w:hAnsiTheme="majorHAnsi" w:cstheme="majorHAnsi"/>
          <w:sz w:val="24"/>
          <w:szCs w:val="24"/>
        </w:rPr>
        <w:t xml:space="preserve"> </w:t>
      </w:r>
      <w:r w:rsidRPr="005E1063">
        <w:rPr>
          <w:rFonts w:asciiTheme="minorHAnsi" w:hAnsiTheme="minorHAnsi" w:cstheme="minorHAnsi"/>
          <w:sz w:val="24"/>
          <w:szCs w:val="24"/>
        </w:rPr>
        <w:t xml:space="preserve">The centre is not licensed to care for your child outside of the opening hours A penalty of $25 per 15 minutes may be charged if you fail to collect your child within the agreed times. </w:t>
      </w:r>
      <w:r w:rsidR="005E1063">
        <w:rPr>
          <w:rFonts w:asciiTheme="minorHAnsi" w:hAnsiTheme="minorHAnsi" w:cstheme="minorHAnsi"/>
          <w:sz w:val="24"/>
          <w:szCs w:val="24"/>
        </w:rPr>
        <w:t xml:space="preserve">  </w:t>
      </w:r>
      <w:r w:rsidRPr="00630305">
        <w:rPr>
          <w:rFonts w:asciiTheme="majorHAnsi" w:hAnsiTheme="majorHAnsi" w:cstheme="majorHAnsi"/>
          <w:b/>
          <w:sz w:val="24"/>
          <w:szCs w:val="24"/>
        </w:rPr>
        <w:t>Changes &amp; notice periods</w:t>
      </w:r>
      <w:r w:rsidRPr="005E1063">
        <w:rPr>
          <w:rFonts w:asciiTheme="minorHAnsi" w:hAnsiTheme="minorHAnsi" w:cstheme="minorHAnsi"/>
          <w:sz w:val="24"/>
          <w:szCs w:val="24"/>
        </w:rPr>
        <w:t xml:space="preserve">:  We require one month notice in writing if you wish to terminate or change the permanent booking for your child. </w:t>
      </w:r>
      <w:r w:rsidR="001547A0">
        <w:rPr>
          <w:rFonts w:asciiTheme="majorHAnsi" w:hAnsiTheme="majorHAnsi" w:cstheme="majorHAnsi"/>
          <w:sz w:val="24"/>
          <w:szCs w:val="24"/>
        </w:rPr>
        <w:t>Should you wish to make changes to your booking, we require two weeks’ notice and the completion of the “Change of booking form”, which is available from the office</w:t>
      </w:r>
      <w:r w:rsidR="001547A0" w:rsidRPr="00B84B01">
        <w:rPr>
          <w:rFonts w:asciiTheme="majorHAnsi" w:hAnsiTheme="majorHAnsi" w:cstheme="majorHAnsi"/>
          <w:sz w:val="24"/>
          <w:szCs w:val="24"/>
        </w:rPr>
        <w:t xml:space="preserve">. </w:t>
      </w:r>
      <w:r w:rsidRPr="005E1063">
        <w:rPr>
          <w:rFonts w:asciiTheme="minorHAnsi" w:hAnsiTheme="minorHAnsi" w:cstheme="minorHAnsi"/>
          <w:sz w:val="24"/>
          <w:szCs w:val="24"/>
        </w:rPr>
        <w:t xml:space="preserve">Please ensure you notify the centre in writing and advise </w:t>
      </w:r>
      <w:r w:rsidRPr="005E1063">
        <w:rPr>
          <w:rFonts w:asciiTheme="minorHAnsi" w:hAnsiTheme="minorHAnsi" w:cstheme="minorHAnsi"/>
          <w:sz w:val="24"/>
          <w:szCs w:val="24"/>
        </w:rPr>
        <w:lastRenderedPageBreak/>
        <w:t>Work and Income accordingly if appropriate.</w:t>
      </w:r>
      <w:r w:rsidR="005E1063">
        <w:rPr>
          <w:rFonts w:asciiTheme="minorHAnsi" w:hAnsiTheme="minorHAnsi" w:cstheme="minorHAnsi"/>
          <w:sz w:val="24"/>
          <w:szCs w:val="24"/>
        </w:rPr>
        <w:t xml:space="preserve">  </w:t>
      </w:r>
      <w:r w:rsidRPr="005E1063">
        <w:rPr>
          <w:rFonts w:asciiTheme="minorHAnsi" w:hAnsiTheme="minorHAnsi" w:cstheme="minorHAnsi"/>
          <w:sz w:val="24"/>
          <w:szCs w:val="24"/>
        </w:rPr>
        <w:t>Discounts are allowed at the discretion of the centre and may be withdrawn at any time.</w:t>
      </w:r>
      <w:r w:rsidR="005E1063">
        <w:rPr>
          <w:rFonts w:asciiTheme="minorHAnsi" w:hAnsiTheme="minorHAnsi" w:cstheme="minorHAnsi"/>
          <w:sz w:val="24"/>
          <w:szCs w:val="24"/>
        </w:rPr>
        <w:t xml:space="preserve"> </w:t>
      </w:r>
      <w:r w:rsidRPr="005E1063">
        <w:rPr>
          <w:rFonts w:asciiTheme="minorHAnsi" w:hAnsiTheme="minorHAnsi" w:cstheme="minorHAnsi"/>
          <w:sz w:val="24"/>
          <w:szCs w:val="24"/>
        </w:rPr>
        <w:t>Discounts will be withdrawn from accounts not paid in accordance with centr</w:t>
      </w:r>
      <w:r w:rsidR="005E1063">
        <w:rPr>
          <w:rFonts w:asciiTheme="minorHAnsi" w:hAnsiTheme="minorHAnsi" w:cstheme="minorHAnsi"/>
          <w:sz w:val="24"/>
          <w:szCs w:val="24"/>
        </w:rPr>
        <w:t xml:space="preserve">e </w:t>
      </w:r>
      <w:r w:rsidRPr="005E1063">
        <w:rPr>
          <w:rFonts w:asciiTheme="minorHAnsi" w:hAnsiTheme="minorHAnsi" w:cstheme="minorHAnsi"/>
          <w:sz w:val="24"/>
          <w:szCs w:val="24"/>
        </w:rPr>
        <w:t>policy. Enrolment at this service confirms your acceptance of the terms and conditions on this schedule.</w:t>
      </w:r>
    </w:p>
    <w:p w14:paraId="02502EC0" w14:textId="3D4E4EAB" w:rsidR="00630305" w:rsidRPr="005E1063" w:rsidRDefault="00630305" w:rsidP="005E1063">
      <w:pPr>
        <w:ind w:left="0" w:firstLine="0"/>
        <w:rPr>
          <w:rFonts w:asciiTheme="minorHAnsi" w:hAnsiTheme="minorHAnsi" w:cstheme="minorHAnsi"/>
          <w:sz w:val="24"/>
          <w:szCs w:val="24"/>
        </w:rPr>
      </w:pPr>
      <w:r w:rsidRPr="00630305">
        <w:rPr>
          <w:rFonts w:asciiTheme="majorHAnsi" w:hAnsiTheme="majorHAnsi" w:cstheme="majorHAnsi"/>
          <w:b/>
          <w:sz w:val="24"/>
          <w:szCs w:val="24"/>
        </w:rPr>
        <w:t>Ministry Of Education Funding</w:t>
      </w:r>
      <w:r w:rsidRPr="00B84B01">
        <w:rPr>
          <w:rFonts w:asciiTheme="majorHAnsi" w:hAnsiTheme="majorHAnsi" w:cstheme="majorHAnsi"/>
          <w:sz w:val="24"/>
          <w:szCs w:val="24"/>
        </w:rPr>
        <w:t xml:space="preserve"> - </w:t>
      </w:r>
      <w:r w:rsidRPr="005E1063">
        <w:rPr>
          <w:rFonts w:asciiTheme="minorHAnsi" w:hAnsiTheme="minorHAnsi" w:cstheme="minorHAnsi"/>
          <w:sz w:val="24"/>
          <w:szCs w:val="24"/>
        </w:rPr>
        <w:t>Documentation of expenditure by the centre of Ministry of Education funding, both amount and details of funding will be made available to parents by email upon request, or it can be found in the "Parent Information Folde</w:t>
      </w:r>
      <w:r w:rsidR="001547A0">
        <w:rPr>
          <w:rFonts w:asciiTheme="minorHAnsi" w:hAnsiTheme="minorHAnsi" w:cstheme="minorHAnsi"/>
          <w:sz w:val="24"/>
          <w:szCs w:val="24"/>
        </w:rPr>
        <w:t>r</w:t>
      </w:r>
      <w:r w:rsidRPr="005E1063">
        <w:rPr>
          <w:rFonts w:asciiTheme="minorHAnsi" w:hAnsiTheme="minorHAnsi" w:cstheme="minorHAnsi"/>
          <w:sz w:val="24"/>
          <w:szCs w:val="24"/>
        </w:rPr>
        <w:t xml:space="preserve">' located at reception This will allow you and your family/ </w:t>
      </w:r>
      <w:r w:rsidRPr="005E1063">
        <w:rPr>
          <w:rFonts w:asciiTheme="minorHAnsi" w:hAnsiTheme="minorHAnsi" w:cstheme="minorHAnsi"/>
          <w:noProof/>
          <w:sz w:val="24"/>
          <w:szCs w:val="24"/>
        </w:rPr>
        <w:t xml:space="preserve">whanau </w:t>
      </w:r>
      <w:r w:rsidRPr="005E1063">
        <w:rPr>
          <w:rFonts w:asciiTheme="minorHAnsi" w:hAnsiTheme="minorHAnsi" w:cstheme="minorHAnsi"/>
          <w:sz w:val="24"/>
          <w:szCs w:val="24"/>
        </w:rPr>
        <w:t>to see where the funding money has been spent or invested.</w:t>
      </w:r>
    </w:p>
    <w:p w14:paraId="591E1F0A" w14:textId="77777777" w:rsidR="00630305" w:rsidRPr="00B84B01" w:rsidRDefault="00630305" w:rsidP="00630305">
      <w:pPr>
        <w:spacing w:line="228" w:lineRule="auto"/>
        <w:ind w:left="0"/>
        <w:rPr>
          <w:rFonts w:asciiTheme="majorHAnsi" w:hAnsiTheme="majorHAnsi" w:cstheme="majorHAnsi"/>
          <w:sz w:val="24"/>
          <w:szCs w:val="24"/>
        </w:rPr>
      </w:pPr>
      <w:r w:rsidRPr="00B84B01">
        <w:rPr>
          <w:rFonts w:asciiTheme="majorHAnsi" w:hAnsiTheme="majorHAnsi" w:cstheme="majorHAnsi"/>
          <w:sz w:val="24"/>
          <w:szCs w:val="24"/>
        </w:rPr>
        <w:t xml:space="preserve"> </w:t>
      </w:r>
    </w:p>
    <w:p w14:paraId="7399B1AD" w14:textId="7B9BA350" w:rsidR="00630305" w:rsidRPr="005E1063" w:rsidRDefault="00630305" w:rsidP="00630305">
      <w:pPr>
        <w:ind w:left="0"/>
        <w:rPr>
          <w:rFonts w:asciiTheme="minorHAnsi" w:hAnsiTheme="minorHAnsi" w:cstheme="minorHAnsi"/>
          <w:sz w:val="24"/>
          <w:szCs w:val="24"/>
        </w:rPr>
      </w:pPr>
      <w:r w:rsidRPr="00630305">
        <w:rPr>
          <w:rFonts w:asciiTheme="majorHAnsi" w:hAnsiTheme="majorHAnsi" w:cstheme="majorHAnsi"/>
          <w:b/>
          <w:sz w:val="24"/>
          <w:szCs w:val="24"/>
        </w:rPr>
        <w:t>Education Review Office</w:t>
      </w:r>
      <w:r w:rsidRPr="00B84B01">
        <w:rPr>
          <w:rFonts w:asciiTheme="majorHAnsi" w:hAnsiTheme="majorHAnsi" w:cstheme="majorHAnsi"/>
          <w:sz w:val="24"/>
          <w:szCs w:val="24"/>
        </w:rPr>
        <w:t xml:space="preserve"> - </w:t>
      </w:r>
      <w:r w:rsidRPr="005E1063">
        <w:rPr>
          <w:rFonts w:asciiTheme="minorHAnsi" w:hAnsiTheme="minorHAnsi" w:cstheme="minorHAnsi"/>
          <w:sz w:val="24"/>
          <w:szCs w:val="24"/>
        </w:rPr>
        <w:t>The centres most recent report is filed in the 'Parent Information Folder "located at reception.</w:t>
      </w:r>
    </w:p>
    <w:p w14:paraId="1CD51D6A" w14:textId="77777777" w:rsidR="00630305" w:rsidRPr="005E1063" w:rsidRDefault="00630305" w:rsidP="00630305">
      <w:pPr>
        <w:ind w:left="0"/>
        <w:rPr>
          <w:rFonts w:asciiTheme="minorHAnsi" w:hAnsiTheme="minorHAnsi" w:cstheme="minorHAnsi"/>
          <w:sz w:val="24"/>
          <w:szCs w:val="24"/>
        </w:rPr>
      </w:pPr>
    </w:p>
    <w:p w14:paraId="28BCE6B3" w14:textId="6F6ABA41" w:rsidR="00630305" w:rsidRDefault="00630305" w:rsidP="00630305">
      <w:pPr>
        <w:ind w:left="0"/>
        <w:rPr>
          <w:rFonts w:asciiTheme="minorHAnsi" w:hAnsiTheme="minorHAnsi" w:cstheme="minorHAnsi"/>
          <w:color w:val="auto"/>
          <w:sz w:val="24"/>
          <w:szCs w:val="24"/>
        </w:rPr>
      </w:pPr>
      <w:r w:rsidRPr="00630305">
        <w:rPr>
          <w:rFonts w:asciiTheme="minorHAnsi" w:hAnsiTheme="minorHAnsi" w:cstheme="minorHAnsi"/>
          <w:b/>
          <w:color w:val="auto"/>
          <w:sz w:val="24"/>
          <w:szCs w:val="24"/>
        </w:rPr>
        <w:t>Operational documents</w:t>
      </w:r>
      <w:r w:rsidRPr="00630305">
        <w:rPr>
          <w:rFonts w:asciiTheme="minorHAnsi" w:hAnsiTheme="minorHAnsi" w:cstheme="minorHAnsi"/>
          <w:color w:val="auto"/>
          <w:sz w:val="24"/>
          <w:szCs w:val="24"/>
        </w:rPr>
        <w:t xml:space="preserve"> —</w:t>
      </w:r>
      <w:r>
        <w:rPr>
          <w:rFonts w:asciiTheme="minorHAnsi" w:hAnsiTheme="minorHAnsi" w:cstheme="minorHAnsi"/>
          <w:color w:val="auto"/>
          <w:sz w:val="24"/>
          <w:szCs w:val="24"/>
        </w:rPr>
        <w:t xml:space="preserve"> These are located in</w:t>
      </w:r>
      <w:r w:rsidRPr="00630305">
        <w:rPr>
          <w:rFonts w:asciiTheme="minorHAnsi" w:hAnsiTheme="minorHAnsi" w:cstheme="minorHAnsi"/>
          <w:color w:val="auto"/>
          <w:sz w:val="24"/>
          <w:szCs w:val="24"/>
        </w:rPr>
        <w:t xml:space="preserve"> the "Parent Information Folde</w:t>
      </w:r>
      <w:r w:rsidR="000D7C9A">
        <w:rPr>
          <w:rFonts w:asciiTheme="minorHAnsi" w:hAnsiTheme="minorHAnsi" w:cstheme="minorHAnsi"/>
          <w:color w:val="auto"/>
          <w:sz w:val="24"/>
          <w:szCs w:val="24"/>
        </w:rPr>
        <w:t>r</w:t>
      </w:r>
      <w:r w:rsidRPr="00630305">
        <w:rPr>
          <w:rFonts w:asciiTheme="minorHAnsi" w:hAnsiTheme="minorHAnsi" w:cstheme="minorHAnsi"/>
          <w:color w:val="auto"/>
          <w:sz w:val="24"/>
          <w:szCs w:val="24"/>
        </w:rPr>
        <w:t xml:space="preserve">' </w:t>
      </w:r>
      <w:r>
        <w:rPr>
          <w:rFonts w:asciiTheme="minorHAnsi" w:hAnsiTheme="minorHAnsi" w:cstheme="minorHAnsi"/>
          <w:color w:val="auto"/>
          <w:sz w:val="24"/>
          <w:szCs w:val="24"/>
        </w:rPr>
        <w:t>in reception and may be issued on request.</w:t>
      </w:r>
    </w:p>
    <w:p w14:paraId="674133B3" w14:textId="2387A1EA" w:rsidR="00630305" w:rsidRDefault="00630305" w:rsidP="00630305">
      <w:pPr>
        <w:spacing w:line="342" w:lineRule="auto"/>
        <w:ind w:left="0"/>
        <w:rPr>
          <w:rFonts w:asciiTheme="minorHAnsi" w:hAnsiTheme="minorHAnsi" w:cstheme="minorHAnsi"/>
          <w:b/>
          <w:color w:val="auto"/>
          <w:sz w:val="24"/>
          <w:szCs w:val="24"/>
        </w:rPr>
      </w:pPr>
    </w:p>
    <w:p w14:paraId="0886443C" w14:textId="50932084" w:rsidR="00630305" w:rsidRPr="00630305" w:rsidRDefault="00630305" w:rsidP="004773B4">
      <w:pPr>
        <w:spacing w:line="342" w:lineRule="auto"/>
        <w:ind w:left="0" w:firstLine="0"/>
        <w:rPr>
          <w:rFonts w:asciiTheme="minorHAnsi" w:hAnsiTheme="minorHAnsi" w:cstheme="minorHAnsi"/>
          <w:b/>
          <w:color w:val="auto"/>
          <w:sz w:val="24"/>
          <w:szCs w:val="24"/>
        </w:rPr>
      </w:pPr>
      <w:r w:rsidRPr="00630305">
        <w:rPr>
          <w:rFonts w:asciiTheme="minorHAnsi" w:hAnsiTheme="minorHAnsi" w:cstheme="minorHAnsi"/>
          <w:b/>
          <w:color w:val="auto"/>
          <w:sz w:val="24"/>
          <w:szCs w:val="24"/>
        </w:rPr>
        <w:t>Settling</w:t>
      </w:r>
    </w:p>
    <w:p w14:paraId="21F477C8" w14:textId="661C8D32" w:rsidR="00630305" w:rsidRPr="00630305" w:rsidRDefault="00630305" w:rsidP="00630305">
      <w:pPr>
        <w:ind w:left="0"/>
        <w:rPr>
          <w:rFonts w:asciiTheme="minorHAnsi" w:hAnsiTheme="minorHAnsi" w:cstheme="minorHAnsi"/>
          <w:color w:val="auto"/>
          <w:sz w:val="24"/>
          <w:szCs w:val="24"/>
        </w:rPr>
      </w:pPr>
      <w:r w:rsidRPr="00630305">
        <w:rPr>
          <w:rFonts w:asciiTheme="minorHAnsi" w:hAnsiTheme="minorHAnsi" w:cstheme="minorHAnsi"/>
          <w:color w:val="auto"/>
          <w:sz w:val="24"/>
          <w:szCs w:val="24"/>
        </w:rPr>
        <w:t>All children settle into a new centre at their own pace, some children need a little time to familiarise themselves with the new environment. We recommend that children are settled in gradually. The parent is we</w:t>
      </w:r>
      <w:r w:rsidR="006D5A35">
        <w:rPr>
          <w:rFonts w:asciiTheme="minorHAnsi" w:hAnsiTheme="minorHAnsi" w:cstheme="minorHAnsi"/>
          <w:color w:val="auto"/>
          <w:sz w:val="24"/>
          <w:szCs w:val="24"/>
        </w:rPr>
        <w:t>l</w:t>
      </w:r>
      <w:r w:rsidRPr="00630305">
        <w:rPr>
          <w:rFonts w:asciiTheme="minorHAnsi" w:hAnsiTheme="minorHAnsi" w:cstheme="minorHAnsi"/>
          <w:color w:val="auto"/>
          <w:sz w:val="24"/>
          <w:szCs w:val="24"/>
        </w:rPr>
        <w:t>come to stay with the child if they feel this is appropriate, the child is welcome to stay for a visit as short as 10 minutes or as long as a couple of hours. During the settling process we will try to introduce your child to certain parts of the days routine, for example sleep times if required and meal times. Staff will let you know the best time to come We recommend approximately 3 settling visits which are fee free</w:t>
      </w:r>
      <w:r w:rsidR="006D5A35">
        <w:rPr>
          <w:rFonts w:asciiTheme="minorHAnsi" w:hAnsiTheme="minorHAnsi" w:cstheme="minorHAnsi"/>
          <w:color w:val="auto"/>
          <w:sz w:val="24"/>
          <w:szCs w:val="24"/>
        </w:rPr>
        <w:t>. V</w:t>
      </w:r>
      <w:r w:rsidRPr="00630305">
        <w:rPr>
          <w:rFonts w:asciiTheme="minorHAnsi" w:hAnsiTheme="minorHAnsi" w:cstheme="minorHAnsi"/>
          <w:color w:val="auto"/>
          <w:sz w:val="24"/>
          <w:szCs w:val="24"/>
        </w:rPr>
        <w:t>isit one is usually a pop in and observation of the centre programme in action</w:t>
      </w:r>
      <w:r w:rsidR="006D5A35">
        <w:rPr>
          <w:rFonts w:asciiTheme="minorHAnsi" w:hAnsiTheme="minorHAnsi" w:cstheme="minorHAnsi"/>
          <w:color w:val="auto"/>
          <w:sz w:val="24"/>
          <w:szCs w:val="24"/>
        </w:rPr>
        <w:t>.</w:t>
      </w:r>
      <w:r w:rsidRPr="00630305">
        <w:rPr>
          <w:rFonts w:asciiTheme="minorHAnsi" w:hAnsiTheme="minorHAnsi" w:cstheme="minorHAnsi"/>
          <w:color w:val="auto"/>
          <w:sz w:val="24"/>
          <w:szCs w:val="24"/>
        </w:rPr>
        <w:t xml:space="preserve"> Visit two is usually when a parent leaves for an hour</w:t>
      </w:r>
      <w:r w:rsidR="006D5A35">
        <w:rPr>
          <w:rFonts w:asciiTheme="minorHAnsi" w:hAnsiTheme="minorHAnsi" w:cstheme="minorHAnsi"/>
          <w:color w:val="auto"/>
          <w:sz w:val="24"/>
          <w:szCs w:val="24"/>
        </w:rPr>
        <w:t xml:space="preserve"> or so</w:t>
      </w:r>
      <w:r w:rsidRPr="00630305">
        <w:rPr>
          <w:rFonts w:asciiTheme="minorHAnsi" w:hAnsiTheme="minorHAnsi" w:cstheme="minorHAnsi"/>
          <w:color w:val="auto"/>
          <w:sz w:val="24"/>
          <w:szCs w:val="24"/>
        </w:rPr>
        <w:t>. Visit three</w:t>
      </w:r>
      <w:r w:rsidR="006D5A35">
        <w:rPr>
          <w:rFonts w:asciiTheme="minorHAnsi" w:hAnsiTheme="minorHAnsi" w:cstheme="minorHAnsi"/>
          <w:color w:val="auto"/>
          <w:sz w:val="24"/>
          <w:szCs w:val="24"/>
        </w:rPr>
        <w:t>,</w:t>
      </w:r>
      <w:r w:rsidRPr="00630305">
        <w:rPr>
          <w:rFonts w:asciiTheme="minorHAnsi" w:hAnsiTheme="minorHAnsi" w:cstheme="minorHAnsi"/>
          <w:color w:val="auto"/>
          <w:sz w:val="24"/>
          <w:szCs w:val="24"/>
        </w:rPr>
        <w:t xml:space="preserve"> the parent would also aim to leave as we introduce your child to the centre meals, sleeping arrangements and or play, as part of the day depending on their age.</w:t>
      </w:r>
    </w:p>
    <w:p w14:paraId="452CF8F7" w14:textId="56C15733" w:rsidR="00630305" w:rsidRDefault="00630305" w:rsidP="00630305">
      <w:pPr>
        <w:ind w:left="0"/>
        <w:rPr>
          <w:rFonts w:asciiTheme="minorHAnsi" w:hAnsiTheme="minorHAnsi" w:cstheme="minorHAnsi"/>
          <w:b/>
          <w:color w:val="auto"/>
          <w:sz w:val="24"/>
          <w:szCs w:val="24"/>
        </w:rPr>
      </w:pPr>
    </w:p>
    <w:p w14:paraId="3AA40029" w14:textId="080AB065" w:rsidR="00630305" w:rsidRPr="00630305" w:rsidRDefault="00630305" w:rsidP="00630305">
      <w:pPr>
        <w:ind w:left="0"/>
        <w:rPr>
          <w:rFonts w:asciiTheme="minorHAnsi" w:hAnsiTheme="minorHAnsi" w:cstheme="minorHAnsi"/>
          <w:b/>
          <w:color w:val="auto"/>
          <w:sz w:val="24"/>
          <w:szCs w:val="24"/>
        </w:rPr>
      </w:pPr>
      <w:r w:rsidRPr="00630305">
        <w:rPr>
          <w:rFonts w:asciiTheme="minorHAnsi" w:hAnsiTheme="minorHAnsi" w:cstheme="minorHAnsi"/>
          <w:b/>
          <w:color w:val="auto"/>
          <w:sz w:val="24"/>
          <w:szCs w:val="24"/>
        </w:rPr>
        <w:t>Transition to School</w:t>
      </w:r>
    </w:p>
    <w:p w14:paraId="40A6E9D4" w14:textId="14414681" w:rsidR="00630305" w:rsidRPr="00E14E4F" w:rsidRDefault="00630305" w:rsidP="00630305">
      <w:pPr>
        <w:ind w:left="0"/>
        <w:rPr>
          <w:rFonts w:asciiTheme="minorHAnsi" w:hAnsiTheme="minorHAnsi" w:cstheme="minorHAnsi"/>
          <w:b/>
          <w:color w:val="auto"/>
          <w:sz w:val="24"/>
          <w:szCs w:val="24"/>
        </w:rPr>
      </w:pPr>
      <w:r w:rsidRPr="00630305">
        <w:rPr>
          <w:rFonts w:asciiTheme="minorHAnsi" w:hAnsiTheme="minorHAnsi" w:cstheme="minorHAnsi"/>
          <w:color w:val="auto"/>
          <w:sz w:val="24"/>
          <w:szCs w:val="24"/>
        </w:rPr>
        <w:t xml:space="preserve">As your child nears school stage, they will have the opportunity to participate in weekly school visits to a in zone School, accompanied by a teacher </w:t>
      </w:r>
      <w:r w:rsidRPr="00E14E4F">
        <w:rPr>
          <w:rFonts w:asciiTheme="minorHAnsi" w:hAnsiTheme="minorHAnsi" w:cstheme="minorHAnsi"/>
          <w:color w:val="auto"/>
          <w:sz w:val="24"/>
          <w:szCs w:val="24"/>
        </w:rPr>
        <w:t xml:space="preserve">from </w:t>
      </w:r>
      <w:bookmarkStart w:id="0" w:name="_Hlk76461592"/>
      <w:r w:rsidR="00293207" w:rsidRPr="00E14E4F">
        <w:rPr>
          <w:rFonts w:asciiTheme="minorHAnsi" w:hAnsiTheme="minorHAnsi" w:cstheme="minorHAnsi"/>
          <w:color w:val="auto"/>
          <w:sz w:val="24"/>
          <w:szCs w:val="24"/>
        </w:rPr>
        <w:t>rūma Ahi</w:t>
      </w:r>
      <w:bookmarkEnd w:id="0"/>
      <w:r w:rsidR="00293207" w:rsidRPr="00E14E4F">
        <w:rPr>
          <w:rFonts w:asciiTheme="minorHAnsi" w:hAnsiTheme="minorHAnsi" w:cstheme="minorHAnsi"/>
          <w:color w:val="auto"/>
          <w:sz w:val="24"/>
          <w:szCs w:val="24"/>
        </w:rPr>
        <w:t>.</w:t>
      </w:r>
      <w:r w:rsidRPr="00E14E4F">
        <w:rPr>
          <w:rFonts w:asciiTheme="minorHAnsi" w:hAnsiTheme="minorHAnsi" w:cstheme="minorHAnsi"/>
          <w:color w:val="auto"/>
          <w:sz w:val="24"/>
          <w:szCs w:val="24"/>
        </w:rPr>
        <w:t xml:space="preserve"> These school visits are an opportunity for your child to see a school environment </w:t>
      </w:r>
      <w:r w:rsidR="006D5A35" w:rsidRPr="00E14E4F">
        <w:rPr>
          <w:rFonts w:asciiTheme="minorHAnsi" w:hAnsiTheme="minorHAnsi" w:cstheme="minorHAnsi"/>
          <w:color w:val="auto"/>
          <w:sz w:val="24"/>
          <w:szCs w:val="24"/>
        </w:rPr>
        <w:t>i</w:t>
      </w:r>
      <w:r w:rsidRPr="00E14E4F">
        <w:rPr>
          <w:rFonts w:asciiTheme="minorHAnsi" w:hAnsiTheme="minorHAnsi" w:cstheme="minorHAnsi"/>
          <w:color w:val="auto"/>
          <w:sz w:val="24"/>
          <w:szCs w:val="24"/>
        </w:rPr>
        <w:t>n action</w:t>
      </w:r>
      <w:r w:rsidR="001547A0" w:rsidRPr="00E14E4F">
        <w:rPr>
          <w:rFonts w:asciiTheme="minorHAnsi" w:hAnsiTheme="minorHAnsi" w:cstheme="minorHAnsi"/>
          <w:color w:val="auto"/>
          <w:sz w:val="24"/>
          <w:szCs w:val="24"/>
        </w:rPr>
        <w:t>.</w:t>
      </w:r>
      <w:r w:rsidRPr="00E14E4F">
        <w:rPr>
          <w:rFonts w:asciiTheme="minorHAnsi" w:hAnsiTheme="minorHAnsi" w:cstheme="minorHAnsi"/>
          <w:color w:val="auto"/>
          <w:sz w:val="24"/>
          <w:szCs w:val="24"/>
        </w:rPr>
        <w:t xml:space="preserve"> We will provide your child with a morning tea lunchbox and transport</w:t>
      </w:r>
      <w:r w:rsidR="006D5A35" w:rsidRPr="00E14E4F">
        <w:rPr>
          <w:rFonts w:asciiTheme="minorHAnsi" w:hAnsiTheme="minorHAnsi" w:cstheme="minorHAnsi"/>
          <w:color w:val="auto"/>
          <w:sz w:val="24"/>
          <w:szCs w:val="24"/>
        </w:rPr>
        <w:t>.</w:t>
      </w:r>
      <w:r w:rsidRPr="00E14E4F">
        <w:rPr>
          <w:rFonts w:asciiTheme="minorHAnsi" w:hAnsiTheme="minorHAnsi" w:cstheme="minorHAnsi"/>
          <w:color w:val="auto"/>
          <w:sz w:val="24"/>
          <w:szCs w:val="24"/>
        </w:rPr>
        <w:t xml:space="preserve"> There is no charge for this experience</w:t>
      </w:r>
      <w:r w:rsidR="001547A0" w:rsidRPr="00E14E4F">
        <w:rPr>
          <w:rFonts w:asciiTheme="minorHAnsi" w:hAnsiTheme="minorHAnsi" w:cstheme="minorHAnsi"/>
          <w:color w:val="auto"/>
          <w:sz w:val="24"/>
          <w:szCs w:val="24"/>
        </w:rPr>
        <w:t>.</w:t>
      </w:r>
    </w:p>
    <w:p w14:paraId="5E65480D" w14:textId="20AACD85" w:rsidR="00630305" w:rsidRPr="00630305" w:rsidRDefault="00630305" w:rsidP="00630305">
      <w:pPr>
        <w:ind w:left="0"/>
        <w:rPr>
          <w:rFonts w:asciiTheme="minorHAnsi" w:hAnsiTheme="minorHAnsi" w:cstheme="minorHAnsi"/>
          <w:color w:val="auto"/>
          <w:sz w:val="24"/>
          <w:szCs w:val="24"/>
        </w:rPr>
      </w:pPr>
      <w:r w:rsidRPr="00E14E4F">
        <w:rPr>
          <w:rFonts w:asciiTheme="minorHAnsi" w:hAnsiTheme="minorHAnsi" w:cstheme="minorHAnsi"/>
          <w:color w:val="auto"/>
          <w:sz w:val="24"/>
          <w:szCs w:val="24"/>
        </w:rPr>
        <w:t xml:space="preserve">The </w:t>
      </w:r>
      <w:r w:rsidR="00293207" w:rsidRPr="00E14E4F">
        <w:rPr>
          <w:rFonts w:asciiTheme="minorHAnsi" w:hAnsiTheme="minorHAnsi" w:cstheme="minorHAnsi"/>
          <w:color w:val="auto"/>
          <w:sz w:val="24"/>
          <w:szCs w:val="24"/>
        </w:rPr>
        <w:t xml:space="preserve">rūma Ahi </w:t>
      </w:r>
      <w:r w:rsidRPr="00E14E4F">
        <w:rPr>
          <w:rFonts w:asciiTheme="minorHAnsi" w:hAnsiTheme="minorHAnsi" w:cstheme="minorHAnsi"/>
          <w:color w:val="auto"/>
          <w:sz w:val="24"/>
          <w:szCs w:val="24"/>
        </w:rPr>
        <w:t xml:space="preserve">programme is designed to give children the vast range of experiences and opportunities to make transition to school a positive and smooth transition. We have "Galaxy Group Time" each day which offers children "school like" experiences. The types of learning covered in these groups are an extension of the programme in </w:t>
      </w:r>
      <w:r w:rsidR="00293207" w:rsidRPr="00E14E4F">
        <w:rPr>
          <w:rFonts w:asciiTheme="minorHAnsi" w:hAnsiTheme="minorHAnsi" w:cstheme="minorHAnsi"/>
          <w:color w:val="auto"/>
          <w:sz w:val="24"/>
          <w:szCs w:val="24"/>
        </w:rPr>
        <w:t>rūma Ahi</w:t>
      </w:r>
      <w:r w:rsidR="00293207" w:rsidRPr="00630305">
        <w:rPr>
          <w:rFonts w:asciiTheme="minorHAnsi" w:hAnsiTheme="minorHAnsi" w:cstheme="minorHAnsi"/>
          <w:color w:val="auto"/>
          <w:sz w:val="24"/>
          <w:szCs w:val="24"/>
        </w:rPr>
        <w:t xml:space="preserve"> </w:t>
      </w:r>
      <w:r w:rsidRPr="00630305">
        <w:rPr>
          <w:rFonts w:asciiTheme="minorHAnsi" w:hAnsiTheme="minorHAnsi" w:cstheme="minorHAnsi"/>
          <w:color w:val="auto"/>
          <w:sz w:val="24"/>
          <w:szCs w:val="24"/>
        </w:rPr>
        <w:t>throughout the day, and have been designed in consultation with the new entrant teacher</w:t>
      </w:r>
      <w:r w:rsidR="001547A0">
        <w:rPr>
          <w:rFonts w:asciiTheme="minorHAnsi" w:hAnsiTheme="minorHAnsi" w:cstheme="minorHAnsi"/>
          <w:color w:val="auto"/>
          <w:sz w:val="24"/>
          <w:szCs w:val="24"/>
        </w:rPr>
        <w:t>.</w:t>
      </w:r>
    </w:p>
    <w:p w14:paraId="6E89F2FC" w14:textId="6EAE933A" w:rsidR="00630305" w:rsidRPr="00630305" w:rsidRDefault="00630305" w:rsidP="00630305">
      <w:pPr>
        <w:ind w:left="0"/>
        <w:rPr>
          <w:rFonts w:asciiTheme="minorHAnsi" w:hAnsiTheme="minorHAnsi" w:cstheme="minorHAnsi"/>
          <w:color w:val="auto"/>
          <w:sz w:val="24"/>
          <w:szCs w:val="24"/>
        </w:rPr>
      </w:pPr>
      <w:r w:rsidRPr="00630305">
        <w:rPr>
          <w:rFonts w:asciiTheme="minorHAnsi" w:hAnsiTheme="minorHAnsi" w:cstheme="minorHAnsi"/>
          <w:color w:val="auto"/>
          <w:sz w:val="24"/>
          <w:szCs w:val="24"/>
        </w:rPr>
        <w:t>If you have specific goals in mind for your child, please speak to us so we can work in partnership with you and your child on these goals</w:t>
      </w:r>
      <w:r w:rsidR="006D5A35">
        <w:rPr>
          <w:rFonts w:asciiTheme="minorHAnsi" w:hAnsiTheme="minorHAnsi" w:cstheme="minorHAnsi"/>
          <w:color w:val="auto"/>
          <w:sz w:val="24"/>
          <w:szCs w:val="24"/>
        </w:rPr>
        <w:t>.</w:t>
      </w:r>
    </w:p>
    <w:p w14:paraId="1B7F0D61" w14:textId="088E60CF" w:rsidR="000D7C9A" w:rsidRDefault="000D7C9A" w:rsidP="00630305">
      <w:pPr>
        <w:pStyle w:val="Heading2"/>
        <w:ind w:left="0"/>
        <w:rPr>
          <w:rFonts w:asciiTheme="minorHAnsi" w:hAnsiTheme="minorHAnsi" w:cstheme="minorHAnsi"/>
          <w:b/>
          <w:color w:val="auto"/>
          <w:sz w:val="24"/>
          <w:szCs w:val="24"/>
        </w:rPr>
      </w:pPr>
    </w:p>
    <w:p w14:paraId="3D3BACB3" w14:textId="6B59FF02" w:rsidR="00630305" w:rsidRPr="00630305" w:rsidRDefault="00630305" w:rsidP="00630305">
      <w:pPr>
        <w:pStyle w:val="Heading2"/>
        <w:ind w:left="0"/>
        <w:rPr>
          <w:rFonts w:asciiTheme="minorHAnsi" w:hAnsiTheme="minorHAnsi" w:cstheme="minorHAnsi"/>
          <w:b/>
          <w:color w:val="auto"/>
          <w:sz w:val="24"/>
          <w:szCs w:val="24"/>
        </w:rPr>
      </w:pPr>
      <w:r w:rsidRPr="00630305">
        <w:rPr>
          <w:rFonts w:asciiTheme="minorHAnsi" w:hAnsiTheme="minorHAnsi" w:cstheme="minorHAnsi"/>
          <w:b/>
          <w:color w:val="auto"/>
          <w:sz w:val="24"/>
          <w:szCs w:val="24"/>
        </w:rPr>
        <w:t>Portfolios</w:t>
      </w:r>
    </w:p>
    <w:p w14:paraId="355D324F" w14:textId="145D023A" w:rsidR="00630305" w:rsidRDefault="00630305" w:rsidP="00630305">
      <w:pPr>
        <w:ind w:left="0"/>
        <w:rPr>
          <w:rFonts w:asciiTheme="minorHAnsi" w:hAnsiTheme="minorHAnsi" w:cstheme="minorHAnsi"/>
          <w:color w:val="auto"/>
          <w:sz w:val="24"/>
          <w:szCs w:val="24"/>
        </w:rPr>
      </w:pPr>
      <w:r w:rsidRPr="00630305">
        <w:rPr>
          <w:rFonts w:asciiTheme="minorHAnsi" w:hAnsiTheme="minorHAnsi" w:cstheme="minorHAnsi"/>
          <w:color w:val="auto"/>
          <w:sz w:val="24"/>
          <w:szCs w:val="24"/>
        </w:rPr>
        <w:t xml:space="preserve">Children enrolled will have a portfolio book which is kept in your child's room. The work the teachers do with your child gets printed and goes into this profile for you to read When your child leaves the centre, the profile book goes with you. Your child </w:t>
      </w:r>
      <w:r w:rsidR="006D5A35">
        <w:rPr>
          <w:rFonts w:asciiTheme="minorHAnsi" w:hAnsiTheme="minorHAnsi" w:cstheme="minorHAnsi"/>
          <w:color w:val="auto"/>
          <w:sz w:val="24"/>
          <w:szCs w:val="24"/>
        </w:rPr>
        <w:t>w</w:t>
      </w:r>
      <w:r w:rsidRPr="00630305">
        <w:rPr>
          <w:rFonts w:asciiTheme="minorHAnsi" w:hAnsiTheme="minorHAnsi" w:cstheme="minorHAnsi"/>
          <w:color w:val="auto"/>
          <w:sz w:val="24"/>
          <w:szCs w:val="24"/>
        </w:rPr>
        <w:t xml:space="preserve">ill also have an </w:t>
      </w:r>
      <w:r w:rsidRPr="00630305">
        <w:rPr>
          <w:rFonts w:asciiTheme="minorHAnsi" w:hAnsiTheme="minorHAnsi" w:cstheme="minorHAnsi"/>
          <w:noProof/>
          <w:color w:val="auto"/>
          <w:sz w:val="24"/>
          <w:szCs w:val="24"/>
        </w:rPr>
        <w:t xml:space="preserve">Educa </w:t>
      </w:r>
      <w:r w:rsidRPr="00630305">
        <w:rPr>
          <w:rFonts w:asciiTheme="minorHAnsi" w:hAnsiTheme="minorHAnsi" w:cstheme="minorHAnsi"/>
          <w:color w:val="auto"/>
          <w:sz w:val="24"/>
          <w:szCs w:val="24"/>
        </w:rPr>
        <w:t>portfolio, this is a private online portfolio as teachers write about your child, they upload work to your childs portfolio and an email gets sent to you to let you know something new has been uploaded. You can invite family members to a part of this profile as well, you then can write comments, share photos and have direct input into your child's learning and goals. Al</w:t>
      </w:r>
      <w:r w:rsidR="006D5A35">
        <w:rPr>
          <w:rFonts w:asciiTheme="minorHAnsi" w:hAnsiTheme="minorHAnsi" w:cstheme="minorHAnsi"/>
          <w:color w:val="auto"/>
          <w:sz w:val="24"/>
          <w:szCs w:val="24"/>
        </w:rPr>
        <w:t>l</w:t>
      </w:r>
      <w:r w:rsidRPr="00630305">
        <w:rPr>
          <w:rFonts w:asciiTheme="minorHAnsi" w:hAnsiTheme="minorHAnsi" w:cstheme="minorHAnsi"/>
          <w:color w:val="auto"/>
          <w:sz w:val="24"/>
          <w:szCs w:val="24"/>
        </w:rPr>
        <w:t xml:space="preserve"> portfolios have an initial set up cost of $20.</w:t>
      </w:r>
    </w:p>
    <w:p w14:paraId="1C34F5A9" w14:textId="309E36CD" w:rsidR="000D7C9A" w:rsidRDefault="000D7C9A" w:rsidP="00630305">
      <w:pPr>
        <w:ind w:left="0"/>
        <w:rPr>
          <w:rFonts w:asciiTheme="minorHAnsi" w:hAnsiTheme="minorHAnsi" w:cstheme="minorHAnsi"/>
          <w:color w:val="auto"/>
          <w:sz w:val="24"/>
          <w:szCs w:val="24"/>
        </w:rPr>
      </w:pPr>
    </w:p>
    <w:p w14:paraId="470C72D2" w14:textId="0BA599BF" w:rsidR="000D7C9A" w:rsidRPr="000D7C9A" w:rsidRDefault="000D7C9A" w:rsidP="004773B4">
      <w:pPr>
        <w:pStyle w:val="Heading2"/>
        <w:ind w:left="0" w:firstLine="0"/>
        <w:rPr>
          <w:rFonts w:asciiTheme="minorHAnsi" w:hAnsiTheme="minorHAnsi" w:cstheme="minorHAnsi"/>
          <w:sz w:val="24"/>
          <w:szCs w:val="24"/>
        </w:rPr>
      </w:pPr>
      <w:r w:rsidRPr="000D7C9A">
        <w:rPr>
          <w:rFonts w:asciiTheme="minorHAnsi" w:hAnsiTheme="minorHAnsi" w:cstheme="minorHAnsi"/>
          <w:b/>
          <w:color w:val="auto"/>
          <w:sz w:val="24"/>
          <w:szCs w:val="24"/>
        </w:rPr>
        <w:t>Organic  meals</w:t>
      </w:r>
    </w:p>
    <w:p w14:paraId="4B935954" w14:textId="47736555" w:rsidR="001547A0" w:rsidRPr="000D7C9A" w:rsidRDefault="006D5A35" w:rsidP="001547A0">
      <w:pPr>
        <w:ind w:left="0"/>
        <w:rPr>
          <w:rFonts w:asciiTheme="minorHAnsi" w:hAnsiTheme="minorHAnsi" w:cstheme="minorHAnsi"/>
          <w:sz w:val="24"/>
          <w:szCs w:val="24"/>
        </w:rPr>
      </w:pPr>
      <w:r w:rsidRPr="000D7C9A">
        <w:rPr>
          <w:rFonts w:asciiTheme="minorHAnsi" w:hAnsiTheme="minorHAnsi" w:cstheme="minorHAnsi"/>
          <w:noProof/>
          <w:sz w:val="24"/>
          <w:szCs w:val="24"/>
        </w:rPr>
        <w:drawing>
          <wp:anchor distT="0" distB="0" distL="114300" distR="114300" simplePos="0" relativeHeight="251663360" behindDoc="0" locked="0" layoutInCell="1" allowOverlap="0" wp14:anchorId="4561F2B9" wp14:editId="5123DEFA">
            <wp:simplePos x="0" y="0"/>
            <wp:positionH relativeFrom="column">
              <wp:posOffset>4124325</wp:posOffset>
            </wp:positionH>
            <wp:positionV relativeFrom="paragraph">
              <wp:posOffset>175895</wp:posOffset>
            </wp:positionV>
            <wp:extent cx="1876425" cy="2819400"/>
            <wp:effectExtent l="0" t="0" r="9525" b="0"/>
            <wp:wrapSquare wrapText="bothSides"/>
            <wp:docPr id="19794" name="Picture 19794"/>
            <wp:cNvGraphicFramePr/>
            <a:graphic xmlns:a="http://schemas.openxmlformats.org/drawingml/2006/main">
              <a:graphicData uri="http://schemas.openxmlformats.org/drawingml/2006/picture">
                <pic:pic xmlns:pic="http://schemas.openxmlformats.org/drawingml/2006/picture">
                  <pic:nvPicPr>
                    <pic:cNvPr id="19794" name="Picture 19794"/>
                    <pic:cNvPicPr/>
                  </pic:nvPicPr>
                  <pic:blipFill>
                    <a:blip r:embed="rId9"/>
                    <a:stretch>
                      <a:fillRect/>
                    </a:stretch>
                  </pic:blipFill>
                  <pic:spPr>
                    <a:xfrm>
                      <a:off x="0" y="0"/>
                      <a:ext cx="1876425" cy="2819400"/>
                    </a:xfrm>
                    <a:prstGeom prst="rect">
                      <a:avLst/>
                    </a:prstGeom>
                  </pic:spPr>
                </pic:pic>
              </a:graphicData>
            </a:graphic>
            <wp14:sizeRelH relativeFrom="margin">
              <wp14:pctWidth>0</wp14:pctWidth>
            </wp14:sizeRelH>
            <wp14:sizeRelV relativeFrom="margin">
              <wp14:pctHeight>0</wp14:pctHeight>
            </wp14:sizeRelV>
          </wp:anchor>
        </w:drawing>
      </w:r>
      <w:r w:rsidR="000D7C9A" w:rsidRPr="000D7C9A">
        <w:rPr>
          <w:rFonts w:asciiTheme="minorHAnsi" w:hAnsiTheme="minorHAnsi" w:cstheme="minorHAnsi"/>
          <w:sz w:val="24"/>
          <w:szCs w:val="24"/>
        </w:rPr>
        <w:t xml:space="preserve">We provide organic meals and snacks for children while they are in our care. All food for children aged over one year, is catered for by our amazing Chef who believes installing healthy wholesome eating habits at a young age is key. The menu is displayed in the foyer. </w:t>
      </w:r>
      <w:r w:rsidR="001547A0" w:rsidRPr="000D7C9A">
        <w:rPr>
          <w:rFonts w:asciiTheme="minorHAnsi" w:hAnsiTheme="minorHAnsi" w:cstheme="minorHAnsi"/>
          <w:sz w:val="24"/>
          <w:szCs w:val="24"/>
        </w:rPr>
        <w:t>Children under 12</w:t>
      </w:r>
      <w:r w:rsidR="001547A0" w:rsidRPr="00B84B01">
        <w:rPr>
          <w:rFonts w:asciiTheme="majorHAnsi" w:hAnsiTheme="majorHAnsi" w:cstheme="majorHAnsi"/>
          <w:sz w:val="24"/>
          <w:szCs w:val="24"/>
        </w:rPr>
        <w:t xml:space="preserve"> </w:t>
      </w:r>
      <w:r w:rsidR="001547A0" w:rsidRPr="000D7C9A">
        <w:rPr>
          <w:rFonts w:asciiTheme="minorHAnsi" w:hAnsiTheme="minorHAnsi" w:cstheme="minorHAnsi"/>
          <w:sz w:val="24"/>
          <w:szCs w:val="24"/>
        </w:rPr>
        <w:t>months will need to provide their own meals</w:t>
      </w:r>
      <w:r w:rsidR="001547A0">
        <w:rPr>
          <w:rFonts w:asciiTheme="minorHAnsi" w:hAnsiTheme="minorHAnsi" w:cstheme="minorHAnsi"/>
          <w:sz w:val="24"/>
          <w:szCs w:val="24"/>
        </w:rPr>
        <w:t xml:space="preserve"> and follow the Future Kids guidelines to providing meals</w:t>
      </w:r>
      <w:r w:rsidR="001547A0" w:rsidRPr="000D7C9A">
        <w:rPr>
          <w:rFonts w:asciiTheme="minorHAnsi" w:hAnsiTheme="minorHAnsi" w:cstheme="minorHAnsi"/>
          <w:sz w:val="24"/>
          <w:szCs w:val="24"/>
        </w:rPr>
        <w:t>.</w:t>
      </w:r>
      <w:r w:rsidR="00CB2076">
        <w:rPr>
          <w:rFonts w:asciiTheme="minorHAnsi" w:hAnsiTheme="minorHAnsi" w:cstheme="minorHAnsi"/>
          <w:sz w:val="24"/>
          <w:szCs w:val="24"/>
        </w:rPr>
        <w:t xml:space="preserve"> </w:t>
      </w:r>
      <w:bookmarkStart w:id="1" w:name="_Hlk76461839"/>
      <w:r w:rsidR="00CB2076" w:rsidRPr="002A6055">
        <w:rPr>
          <w:rFonts w:asciiTheme="minorHAnsi" w:hAnsiTheme="minorHAnsi" w:cstheme="minorHAnsi"/>
          <w:sz w:val="24"/>
          <w:szCs w:val="24"/>
        </w:rPr>
        <w:t>(</w:t>
      </w:r>
      <w:r w:rsidR="00AB73E3" w:rsidRPr="002A6055">
        <w:rPr>
          <w:rFonts w:asciiTheme="minorHAnsi" w:hAnsiTheme="minorHAnsi" w:cstheme="minorHAnsi"/>
          <w:sz w:val="24"/>
          <w:szCs w:val="24"/>
        </w:rPr>
        <w:t>A</w:t>
      </w:r>
      <w:r w:rsidR="00CB2076" w:rsidRPr="002A6055">
        <w:rPr>
          <w:rFonts w:asciiTheme="minorHAnsi" w:hAnsiTheme="minorHAnsi" w:cstheme="minorHAnsi"/>
          <w:sz w:val="24"/>
          <w:szCs w:val="24"/>
        </w:rPr>
        <w:t>ttached)</w:t>
      </w:r>
    </w:p>
    <w:bookmarkEnd w:id="1"/>
    <w:p w14:paraId="629A9595" w14:textId="77777777" w:rsidR="000D7C9A" w:rsidRDefault="000D7C9A" w:rsidP="000D7C9A">
      <w:pPr>
        <w:spacing w:line="216" w:lineRule="auto"/>
        <w:ind w:left="0" w:firstLine="0"/>
        <w:rPr>
          <w:rFonts w:asciiTheme="minorHAnsi" w:hAnsiTheme="minorHAnsi" w:cstheme="minorHAnsi"/>
          <w:b/>
          <w:sz w:val="24"/>
          <w:szCs w:val="24"/>
        </w:rPr>
      </w:pPr>
    </w:p>
    <w:p w14:paraId="1663A2DC" w14:textId="1D335E7E" w:rsidR="000D7C9A" w:rsidRPr="000D7C9A" w:rsidRDefault="000D7C9A" w:rsidP="000D7C9A">
      <w:pPr>
        <w:spacing w:line="216" w:lineRule="auto"/>
        <w:ind w:left="0" w:firstLine="0"/>
        <w:rPr>
          <w:rFonts w:asciiTheme="minorHAnsi" w:hAnsiTheme="minorHAnsi" w:cstheme="minorHAnsi"/>
          <w:sz w:val="24"/>
          <w:szCs w:val="24"/>
        </w:rPr>
      </w:pPr>
      <w:r w:rsidRPr="000D7C9A">
        <w:rPr>
          <w:rFonts w:asciiTheme="minorHAnsi" w:hAnsiTheme="minorHAnsi" w:cstheme="minorHAnsi"/>
          <w:b/>
          <w:sz w:val="24"/>
          <w:szCs w:val="24"/>
        </w:rPr>
        <w:t>Food Allergies</w:t>
      </w:r>
      <w:r w:rsidRPr="000D7C9A">
        <w:rPr>
          <w:rFonts w:asciiTheme="minorHAnsi" w:hAnsiTheme="minorHAnsi" w:cstheme="minorHAnsi"/>
          <w:sz w:val="24"/>
          <w:szCs w:val="24"/>
        </w:rPr>
        <w:t xml:space="preserve"> — Children with food allergies will be catered for to the best of our ability. Please talk to the Team Leader</w:t>
      </w:r>
      <w:r w:rsidRPr="00B84B01">
        <w:rPr>
          <w:rFonts w:asciiTheme="majorHAnsi" w:hAnsiTheme="majorHAnsi" w:cstheme="majorHAnsi"/>
          <w:sz w:val="24"/>
          <w:szCs w:val="24"/>
        </w:rPr>
        <w:t xml:space="preserve"> </w:t>
      </w:r>
      <w:r w:rsidRPr="000D7C9A">
        <w:rPr>
          <w:rFonts w:asciiTheme="minorHAnsi" w:hAnsiTheme="minorHAnsi" w:cstheme="minorHAnsi"/>
          <w:sz w:val="24"/>
          <w:szCs w:val="24"/>
        </w:rPr>
        <w:t xml:space="preserve">/ Centre </w:t>
      </w:r>
      <w:r w:rsidR="00293207">
        <w:rPr>
          <w:rFonts w:asciiTheme="minorHAnsi" w:hAnsiTheme="minorHAnsi" w:cstheme="minorHAnsi"/>
          <w:sz w:val="24"/>
          <w:szCs w:val="24"/>
        </w:rPr>
        <w:t>manager</w:t>
      </w:r>
      <w:r w:rsidR="006D5A35">
        <w:rPr>
          <w:rFonts w:asciiTheme="minorHAnsi" w:hAnsiTheme="minorHAnsi" w:cstheme="minorHAnsi"/>
          <w:sz w:val="24"/>
          <w:szCs w:val="24"/>
        </w:rPr>
        <w:t xml:space="preserve"> </w:t>
      </w:r>
      <w:r w:rsidRPr="000D7C9A">
        <w:rPr>
          <w:rFonts w:asciiTheme="minorHAnsi" w:hAnsiTheme="minorHAnsi" w:cstheme="minorHAnsi"/>
          <w:sz w:val="24"/>
          <w:szCs w:val="24"/>
        </w:rPr>
        <w:t xml:space="preserve">on enrolment to establish </w:t>
      </w:r>
      <w:r w:rsidR="006D5A35">
        <w:rPr>
          <w:rFonts w:asciiTheme="minorHAnsi" w:hAnsiTheme="minorHAnsi" w:cstheme="minorHAnsi"/>
          <w:sz w:val="24"/>
          <w:szCs w:val="24"/>
        </w:rPr>
        <w:t>w</w:t>
      </w:r>
      <w:r w:rsidRPr="000D7C9A">
        <w:rPr>
          <w:rFonts w:asciiTheme="minorHAnsi" w:hAnsiTheme="minorHAnsi" w:cstheme="minorHAnsi"/>
          <w:sz w:val="24"/>
          <w:szCs w:val="24"/>
        </w:rPr>
        <w:t>hat needs to happen to best cater for your child's allergy.</w:t>
      </w:r>
    </w:p>
    <w:p w14:paraId="66E1C7EF" w14:textId="77777777" w:rsidR="000D7C9A" w:rsidRDefault="000D7C9A" w:rsidP="000D7C9A">
      <w:pPr>
        <w:pStyle w:val="Heading3"/>
        <w:ind w:left="0"/>
        <w:rPr>
          <w:rFonts w:asciiTheme="minorHAnsi" w:eastAsia="Courier New" w:hAnsiTheme="minorHAnsi" w:cstheme="minorHAnsi"/>
          <w:b/>
          <w:color w:val="auto"/>
        </w:rPr>
      </w:pPr>
    </w:p>
    <w:p w14:paraId="34420904" w14:textId="77777777" w:rsidR="000D7C9A" w:rsidRDefault="000D7C9A" w:rsidP="000D7C9A">
      <w:pPr>
        <w:spacing w:line="259" w:lineRule="auto"/>
        <w:ind w:left="0" w:hanging="10"/>
        <w:jc w:val="left"/>
        <w:rPr>
          <w:rFonts w:asciiTheme="minorHAnsi" w:hAnsiTheme="minorHAnsi" w:cstheme="minorHAnsi"/>
          <w:b/>
          <w:sz w:val="24"/>
          <w:szCs w:val="24"/>
        </w:rPr>
      </w:pPr>
    </w:p>
    <w:p w14:paraId="079F762C" w14:textId="711E58D0" w:rsidR="000D7C9A" w:rsidRPr="000D7C9A" w:rsidRDefault="000D7C9A" w:rsidP="000D7C9A">
      <w:pPr>
        <w:spacing w:line="259" w:lineRule="auto"/>
        <w:ind w:left="0" w:hanging="10"/>
        <w:jc w:val="left"/>
        <w:rPr>
          <w:rFonts w:asciiTheme="minorHAnsi" w:hAnsiTheme="minorHAnsi" w:cstheme="minorHAnsi"/>
          <w:b/>
          <w:sz w:val="24"/>
          <w:szCs w:val="24"/>
        </w:rPr>
      </w:pPr>
      <w:r w:rsidRPr="000D7C9A">
        <w:rPr>
          <w:rFonts w:asciiTheme="minorHAnsi" w:hAnsiTheme="minorHAnsi" w:cstheme="minorHAnsi"/>
          <w:b/>
          <w:sz w:val="24"/>
          <w:szCs w:val="24"/>
        </w:rPr>
        <w:t>Lost property</w:t>
      </w:r>
    </w:p>
    <w:p w14:paraId="0B853B4C" w14:textId="0627264D" w:rsidR="000D7C9A" w:rsidRPr="000D7C9A" w:rsidRDefault="000D7C9A" w:rsidP="000D7C9A">
      <w:pPr>
        <w:ind w:left="0"/>
        <w:rPr>
          <w:rFonts w:asciiTheme="minorHAnsi" w:hAnsiTheme="minorHAnsi" w:cstheme="minorHAnsi"/>
          <w:sz w:val="24"/>
          <w:szCs w:val="24"/>
        </w:rPr>
      </w:pPr>
      <w:r w:rsidRPr="000D7C9A">
        <w:rPr>
          <w:rFonts w:asciiTheme="minorHAnsi" w:hAnsiTheme="minorHAnsi" w:cstheme="minorHAnsi"/>
          <w:sz w:val="24"/>
          <w:szCs w:val="24"/>
        </w:rPr>
        <w:t>Please ensure that you clearly name all of your childs belongings</w:t>
      </w:r>
      <w:r w:rsidR="00C34E54">
        <w:rPr>
          <w:rFonts w:asciiTheme="minorHAnsi" w:hAnsiTheme="minorHAnsi" w:cstheme="minorHAnsi"/>
          <w:sz w:val="24"/>
          <w:szCs w:val="24"/>
        </w:rPr>
        <w:t>.</w:t>
      </w:r>
      <w:r w:rsidRPr="000D7C9A">
        <w:rPr>
          <w:rFonts w:asciiTheme="minorHAnsi" w:hAnsiTheme="minorHAnsi" w:cstheme="minorHAnsi"/>
          <w:sz w:val="24"/>
          <w:szCs w:val="24"/>
        </w:rPr>
        <w:t xml:space="preserve"> We try to encourage children to take responsibility for their own belongings and encourage them to put things away in their bags. But this is not guaranteed to work all the time and items then become misplaced. If they are named</w:t>
      </w:r>
      <w:r w:rsidR="00C34E54">
        <w:rPr>
          <w:rFonts w:asciiTheme="minorHAnsi" w:hAnsiTheme="minorHAnsi" w:cstheme="minorHAnsi"/>
          <w:sz w:val="24"/>
          <w:szCs w:val="24"/>
        </w:rPr>
        <w:t>,</w:t>
      </w:r>
      <w:r w:rsidRPr="000D7C9A">
        <w:rPr>
          <w:rFonts w:asciiTheme="minorHAnsi" w:hAnsiTheme="minorHAnsi" w:cstheme="minorHAnsi"/>
          <w:sz w:val="24"/>
          <w:szCs w:val="24"/>
        </w:rPr>
        <w:t xml:space="preserve"> staff will return the items to the correct owner</w:t>
      </w:r>
      <w:r w:rsidR="001547A0">
        <w:rPr>
          <w:rFonts w:asciiTheme="minorHAnsi" w:hAnsiTheme="minorHAnsi" w:cstheme="minorHAnsi"/>
          <w:sz w:val="24"/>
          <w:szCs w:val="24"/>
        </w:rPr>
        <w:t>.</w:t>
      </w:r>
      <w:r w:rsidRPr="000D7C9A">
        <w:rPr>
          <w:rFonts w:asciiTheme="minorHAnsi" w:hAnsiTheme="minorHAnsi" w:cstheme="minorHAnsi"/>
          <w:sz w:val="24"/>
          <w:szCs w:val="24"/>
        </w:rPr>
        <w:t xml:space="preserve"> Any unnamed items will go in to our lost property which will be emptied on the last day of every month - all unnamed </w:t>
      </w:r>
      <w:r w:rsidR="00C34E54">
        <w:rPr>
          <w:rFonts w:asciiTheme="minorHAnsi" w:hAnsiTheme="minorHAnsi" w:cstheme="minorHAnsi"/>
          <w:sz w:val="24"/>
          <w:szCs w:val="24"/>
        </w:rPr>
        <w:t>items</w:t>
      </w:r>
      <w:r w:rsidRPr="000D7C9A">
        <w:rPr>
          <w:rFonts w:asciiTheme="minorHAnsi" w:hAnsiTheme="minorHAnsi" w:cstheme="minorHAnsi"/>
          <w:sz w:val="24"/>
          <w:szCs w:val="24"/>
        </w:rPr>
        <w:t xml:space="preserve"> will go to the Salvation Army</w:t>
      </w:r>
      <w:r w:rsidR="00C34E54">
        <w:rPr>
          <w:rFonts w:asciiTheme="minorHAnsi" w:hAnsiTheme="minorHAnsi" w:cstheme="minorHAnsi"/>
          <w:sz w:val="24"/>
          <w:szCs w:val="24"/>
        </w:rPr>
        <w:t>/Woman’s’ Refuge.</w:t>
      </w:r>
    </w:p>
    <w:p w14:paraId="6D3A6A89" w14:textId="77777777" w:rsidR="000D7C9A" w:rsidRDefault="000D7C9A" w:rsidP="000D7C9A">
      <w:pPr>
        <w:pStyle w:val="Heading3"/>
        <w:ind w:left="0"/>
        <w:rPr>
          <w:rFonts w:asciiTheme="minorHAnsi" w:hAnsiTheme="minorHAnsi" w:cstheme="minorHAnsi"/>
          <w:b/>
          <w:color w:val="auto"/>
        </w:rPr>
      </w:pPr>
    </w:p>
    <w:p w14:paraId="114086C3" w14:textId="6460B631" w:rsidR="000D7C9A" w:rsidRPr="000D7C9A" w:rsidRDefault="000D7C9A" w:rsidP="004773B4">
      <w:pPr>
        <w:pStyle w:val="Heading3"/>
        <w:ind w:left="0" w:firstLine="0"/>
        <w:rPr>
          <w:rFonts w:asciiTheme="minorHAnsi" w:hAnsiTheme="minorHAnsi" w:cstheme="minorHAnsi"/>
          <w:b/>
          <w:color w:val="auto"/>
        </w:rPr>
      </w:pPr>
      <w:r w:rsidRPr="000D7C9A">
        <w:rPr>
          <w:rFonts w:asciiTheme="minorHAnsi" w:hAnsiTheme="minorHAnsi" w:cstheme="minorHAnsi"/>
          <w:b/>
          <w:color w:val="auto"/>
        </w:rPr>
        <w:t>Sickness</w:t>
      </w:r>
    </w:p>
    <w:p w14:paraId="737EAA7F" w14:textId="03ABBC26" w:rsidR="000D7C9A" w:rsidRPr="000D7C9A" w:rsidRDefault="000D7C9A" w:rsidP="000D7C9A">
      <w:pPr>
        <w:ind w:left="0"/>
        <w:rPr>
          <w:rFonts w:asciiTheme="minorHAnsi" w:hAnsiTheme="minorHAnsi" w:cstheme="minorHAnsi"/>
          <w:sz w:val="24"/>
          <w:szCs w:val="24"/>
        </w:rPr>
      </w:pPr>
      <w:r w:rsidRPr="000D7C9A">
        <w:rPr>
          <w:rFonts w:asciiTheme="minorHAnsi" w:hAnsiTheme="minorHAnsi" w:cstheme="minorHAnsi"/>
          <w:sz w:val="24"/>
          <w:szCs w:val="24"/>
        </w:rPr>
        <w:t>If a child becomes unwell we will contact the parents and request that they collect their child as soon as possible. Some reasons may be that your child has a temperature of 37.8 degrees or over, or that your child has vomited or has had two bouts of diarrhoea within a short period</w:t>
      </w:r>
      <w:r w:rsidR="00C34E54">
        <w:rPr>
          <w:rFonts w:asciiTheme="minorHAnsi" w:hAnsiTheme="minorHAnsi" w:cstheme="minorHAnsi"/>
          <w:sz w:val="24"/>
          <w:szCs w:val="24"/>
        </w:rPr>
        <w:t>,</w:t>
      </w:r>
      <w:r w:rsidRPr="000D7C9A">
        <w:rPr>
          <w:rFonts w:asciiTheme="minorHAnsi" w:hAnsiTheme="minorHAnsi" w:cstheme="minorHAnsi"/>
          <w:sz w:val="24"/>
          <w:szCs w:val="24"/>
        </w:rPr>
        <w:t xml:space="preserve"> or that your child is generally un-well and not themselves. If your child has been prescribed antibiotics or is requiring Pamol,</w:t>
      </w:r>
      <w:r w:rsidR="00C34E54">
        <w:rPr>
          <w:rFonts w:asciiTheme="minorHAnsi" w:hAnsiTheme="minorHAnsi" w:cstheme="minorHAnsi"/>
          <w:sz w:val="24"/>
          <w:szCs w:val="24"/>
        </w:rPr>
        <w:t xml:space="preserve"> </w:t>
      </w:r>
      <w:r w:rsidRPr="000D7C9A">
        <w:rPr>
          <w:rFonts w:asciiTheme="minorHAnsi" w:hAnsiTheme="minorHAnsi" w:cstheme="minorHAnsi"/>
          <w:sz w:val="24"/>
          <w:szCs w:val="24"/>
        </w:rPr>
        <w:t xml:space="preserve">lbuprofen or other pain relief, then it is our policy </w:t>
      </w:r>
      <w:r w:rsidRPr="000D7C9A">
        <w:rPr>
          <w:rFonts w:asciiTheme="minorHAnsi" w:hAnsiTheme="minorHAnsi" w:cstheme="minorHAnsi"/>
          <w:sz w:val="24"/>
          <w:szCs w:val="24"/>
        </w:rPr>
        <w:lastRenderedPageBreak/>
        <w:t>that you keep your child at home for the first 24hrs. These guidelines</w:t>
      </w:r>
      <w:r w:rsidR="00C34E54">
        <w:rPr>
          <w:rFonts w:asciiTheme="minorHAnsi" w:hAnsiTheme="minorHAnsi" w:cstheme="minorHAnsi"/>
          <w:sz w:val="24"/>
          <w:szCs w:val="24"/>
        </w:rPr>
        <w:t>,</w:t>
      </w:r>
      <w:r w:rsidRPr="000D7C9A">
        <w:rPr>
          <w:rFonts w:asciiTheme="minorHAnsi" w:hAnsiTheme="minorHAnsi" w:cstheme="minorHAnsi"/>
          <w:sz w:val="24"/>
          <w:szCs w:val="24"/>
        </w:rPr>
        <w:t xml:space="preserve"> help prevent cross contamination and </w:t>
      </w:r>
      <w:r w:rsidR="00C34E54">
        <w:rPr>
          <w:rFonts w:asciiTheme="minorHAnsi" w:hAnsiTheme="minorHAnsi" w:cstheme="minorHAnsi"/>
          <w:sz w:val="24"/>
          <w:szCs w:val="24"/>
        </w:rPr>
        <w:t xml:space="preserve">the </w:t>
      </w:r>
      <w:r w:rsidRPr="000D7C9A">
        <w:rPr>
          <w:rFonts w:asciiTheme="minorHAnsi" w:hAnsiTheme="minorHAnsi" w:cstheme="minorHAnsi"/>
          <w:sz w:val="24"/>
          <w:szCs w:val="24"/>
        </w:rPr>
        <w:t>spread of illness</w:t>
      </w:r>
      <w:r w:rsidR="00C34E54">
        <w:rPr>
          <w:rFonts w:asciiTheme="minorHAnsi" w:hAnsiTheme="minorHAnsi" w:cstheme="minorHAnsi"/>
          <w:sz w:val="24"/>
          <w:szCs w:val="24"/>
        </w:rPr>
        <w:t xml:space="preserve">, as well as enabling the child </w:t>
      </w:r>
      <w:r w:rsidRPr="000D7C9A">
        <w:rPr>
          <w:rFonts w:asciiTheme="minorHAnsi" w:hAnsiTheme="minorHAnsi" w:cstheme="minorHAnsi"/>
          <w:sz w:val="24"/>
          <w:szCs w:val="24"/>
        </w:rPr>
        <w:t xml:space="preserve">to regain </w:t>
      </w:r>
      <w:r w:rsidR="00C34E54">
        <w:rPr>
          <w:rFonts w:asciiTheme="minorHAnsi" w:hAnsiTheme="minorHAnsi" w:cstheme="minorHAnsi"/>
          <w:sz w:val="24"/>
          <w:szCs w:val="24"/>
        </w:rPr>
        <w:t xml:space="preserve">their </w:t>
      </w:r>
      <w:r w:rsidRPr="000D7C9A">
        <w:rPr>
          <w:rFonts w:asciiTheme="minorHAnsi" w:hAnsiTheme="minorHAnsi" w:cstheme="minorHAnsi"/>
          <w:sz w:val="24"/>
          <w:szCs w:val="24"/>
        </w:rPr>
        <w:t>good health</w:t>
      </w:r>
      <w:r w:rsidR="00C34E54">
        <w:rPr>
          <w:rFonts w:asciiTheme="minorHAnsi" w:hAnsiTheme="minorHAnsi" w:cstheme="minorHAnsi"/>
          <w:sz w:val="24"/>
          <w:szCs w:val="24"/>
        </w:rPr>
        <w:t>.  F</w:t>
      </w:r>
      <w:r w:rsidRPr="000D7C9A">
        <w:rPr>
          <w:rFonts w:asciiTheme="minorHAnsi" w:hAnsiTheme="minorHAnsi" w:cstheme="minorHAnsi"/>
          <w:sz w:val="24"/>
          <w:szCs w:val="24"/>
        </w:rPr>
        <w:t>or more information please refer to cur Health and Safety Policy and Administering Medicines Policy.</w:t>
      </w:r>
    </w:p>
    <w:p w14:paraId="6983A776" w14:textId="4ED094AD" w:rsidR="000D7C9A" w:rsidRDefault="000D7C9A" w:rsidP="000D7C9A">
      <w:pPr>
        <w:pStyle w:val="Heading2"/>
        <w:ind w:left="0"/>
        <w:rPr>
          <w:rFonts w:asciiTheme="minorHAnsi" w:hAnsiTheme="minorHAnsi" w:cstheme="minorHAnsi"/>
          <w:b/>
          <w:color w:val="auto"/>
          <w:sz w:val="24"/>
          <w:szCs w:val="24"/>
        </w:rPr>
      </w:pPr>
    </w:p>
    <w:p w14:paraId="5D5FCB29" w14:textId="751609D2" w:rsidR="000D7C9A" w:rsidRPr="000D7C9A" w:rsidRDefault="000D7C9A" w:rsidP="004773B4">
      <w:pPr>
        <w:pStyle w:val="Heading2"/>
        <w:ind w:left="0" w:firstLine="0"/>
        <w:rPr>
          <w:rFonts w:asciiTheme="minorHAnsi" w:hAnsiTheme="minorHAnsi" w:cstheme="minorHAnsi"/>
          <w:b/>
          <w:color w:val="auto"/>
          <w:sz w:val="24"/>
          <w:szCs w:val="24"/>
        </w:rPr>
      </w:pPr>
      <w:r w:rsidRPr="000D7C9A">
        <w:rPr>
          <w:rFonts w:asciiTheme="minorHAnsi" w:hAnsiTheme="minorHAnsi" w:cstheme="minorHAnsi"/>
          <w:b/>
          <w:color w:val="auto"/>
          <w:sz w:val="24"/>
          <w:szCs w:val="24"/>
        </w:rPr>
        <w:t>Medication procedure</w:t>
      </w:r>
    </w:p>
    <w:p w14:paraId="16FC02EE" w14:textId="2E093305" w:rsidR="00F2189D" w:rsidRDefault="000D7C9A" w:rsidP="00F2189D">
      <w:pPr>
        <w:ind w:left="0"/>
        <w:rPr>
          <w:rFonts w:asciiTheme="minorHAnsi" w:hAnsiTheme="minorHAnsi" w:cstheme="minorHAnsi"/>
          <w:sz w:val="24"/>
          <w:szCs w:val="24"/>
        </w:rPr>
      </w:pPr>
      <w:r w:rsidRPr="000D7C9A">
        <w:rPr>
          <w:rFonts w:asciiTheme="minorHAnsi" w:hAnsiTheme="minorHAnsi" w:cstheme="minorHAnsi"/>
          <w:sz w:val="24"/>
          <w:szCs w:val="24"/>
        </w:rPr>
        <w:t xml:space="preserve">The medication book needs to be filled out and signed by parents before teachers can administer any medication. The medicine type, amount to be given, date and time needs to </w:t>
      </w:r>
      <w:bookmarkStart w:id="2" w:name="_Hlk76461914"/>
      <w:r w:rsidRPr="002A6055">
        <w:rPr>
          <w:rFonts w:asciiTheme="minorHAnsi" w:hAnsiTheme="minorHAnsi" w:cstheme="minorHAnsi"/>
          <w:sz w:val="24"/>
          <w:szCs w:val="24"/>
        </w:rPr>
        <w:t xml:space="preserve">be </w:t>
      </w:r>
      <w:r w:rsidR="00293207" w:rsidRPr="002A6055">
        <w:rPr>
          <w:rFonts w:asciiTheme="minorHAnsi" w:hAnsiTheme="minorHAnsi" w:cstheme="minorHAnsi"/>
          <w:sz w:val="24"/>
          <w:szCs w:val="24"/>
        </w:rPr>
        <w:t xml:space="preserve">acknowledged </w:t>
      </w:r>
      <w:bookmarkEnd w:id="2"/>
      <w:r w:rsidR="00293207" w:rsidRPr="002A6055">
        <w:rPr>
          <w:rFonts w:asciiTheme="minorHAnsi" w:hAnsiTheme="minorHAnsi" w:cstheme="minorHAnsi"/>
          <w:sz w:val="24"/>
          <w:szCs w:val="24"/>
        </w:rPr>
        <w:t xml:space="preserve">and </w:t>
      </w:r>
      <w:r w:rsidRPr="002A6055">
        <w:rPr>
          <w:rFonts w:asciiTheme="minorHAnsi" w:hAnsiTheme="minorHAnsi" w:cstheme="minorHAnsi"/>
          <w:sz w:val="24"/>
          <w:szCs w:val="24"/>
        </w:rPr>
        <w:t xml:space="preserve">documented. Only medicines authorised by parents/whanau will be given, we require prescribed medication such as antibiotics eye drops etc to have a chemist label attached to the bottle with the child's name, date, and doctors name, amount of medicine to be given as well as the length of time the medicine is given. No medicine will be given if it has been prescribed to another member of the family/whanau or it is an outdated medicine. Prescribed medication is to have written authority from the parent /whanau at the beginning </w:t>
      </w:r>
      <w:bookmarkStart w:id="3" w:name="_Hlk76461929"/>
      <w:r w:rsidR="00F6264A" w:rsidRPr="002A6055">
        <w:rPr>
          <w:rFonts w:asciiTheme="minorHAnsi" w:hAnsiTheme="minorHAnsi" w:cstheme="minorHAnsi"/>
          <w:sz w:val="24"/>
          <w:szCs w:val="24"/>
        </w:rPr>
        <w:t>and end</w:t>
      </w:r>
      <w:r w:rsidR="00F6264A">
        <w:rPr>
          <w:rFonts w:asciiTheme="minorHAnsi" w:hAnsiTheme="minorHAnsi" w:cstheme="minorHAnsi"/>
          <w:sz w:val="24"/>
          <w:szCs w:val="24"/>
        </w:rPr>
        <w:t xml:space="preserve"> </w:t>
      </w:r>
      <w:bookmarkEnd w:id="3"/>
      <w:r w:rsidRPr="000D7C9A">
        <w:rPr>
          <w:rFonts w:asciiTheme="minorHAnsi" w:hAnsiTheme="minorHAnsi" w:cstheme="minorHAnsi"/>
          <w:sz w:val="24"/>
          <w:szCs w:val="24"/>
        </w:rPr>
        <w:t>of each day the medicine</w:t>
      </w:r>
      <w:r w:rsidR="00F2189D">
        <w:rPr>
          <w:rFonts w:asciiTheme="minorHAnsi" w:hAnsiTheme="minorHAnsi" w:cstheme="minorHAnsi"/>
          <w:sz w:val="24"/>
          <w:szCs w:val="24"/>
        </w:rPr>
        <w:t xml:space="preserve"> </w:t>
      </w:r>
      <w:r w:rsidR="00F2189D" w:rsidRPr="00F2189D">
        <w:rPr>
          <w:rFonts w:asciiTheme="minorHAnsi" w:hAnsiTheme="minorHAnsi" w:cstheme="minorHAnsi"/>
          <w:sz w:val="24"/>
          <w:szCs w:val="24"/>
        </w:rPr>
        <w:t>is administered. Any medicines which need to be kept in the centre for an ongoing health issue, will require an Individual Health Plan attached to which needs to be reviewed every third month, the teachers can help you work through this process.</w:t>
      </w:r>
    </w:p>
    <w:p w14:paraId="276CB47D" w14:textId="1054EBB1" w:rsidR="00DA0DF3" w:rsidRDefault="00DA0DF3" w:rsidP="00F6264A">
      <w:pPr>
        <w:ind w:left="0" w:firstLine="0"/>
        <w:rPr>
          <w:rFonts w:asciiTheme="minorHAnsi" w:hAnsiTheme="minorHAnsi" w:cstheme="minorHAnsi"/>
          <w:sz w:val="24"/>
          <w:szCs w:val="24"/>
        </w:rPr>
      </w:pPr>
    </w:p>
    <w:p w14:paraId="24E29555" w14:textId="77777777" w:rsidR="00DA0DF3" w:rsidRPr="00F2189D" w:rsidRDefault="00DA0DF3" w:rsidP="00F2189D">
      <w:pPr>
        <w:ind w:left="0"/>
        <w:rPr>
          <w:rFonts w:asciiTheme="minorHAnsi" w:hAnsiTheme="minorHAnsi" w:cstheme="minorHAnsi"/>
          <w:sz w:val="24"/>
          <w:szCs w:val="24"/>
        </w:rPr>
      </w:pPr>
    </w:p>
    <w:p w14:paraId="5CC6AE6F" w14:textId="31F70742" w:rsidR="00F2189D" w:rsidRPr="00F6264A" w:rsidRDefault="00F2189D" w:rsidP="00F6264A">
      <w:pPr>
        <w:spacing w:line="259" w:lineRule="auto"/>
        <w:ind w:left="0" w:firstLine="0"/>
        <w:jc w:val="left"/>
      </w:pPr>
      <w:r>
        <w:rPr>
          <w:noProof/>
        </w:rPr>
        <w:drawing>
          <wp:inline distT="0" distB="0" distL="0" distR="0" wp14:anchorId="20F7993C" wp14:editId="0A75A161">
            <wp:extent cx="5734050" cy="2085975"/>
            <wp:effectExtent l="0" t="0" r="0" b="9525"/>
            <wp:docPr id="28933" name="Picture 28933"/>
            <wp:cNvGraphicFramePr/>
            <a:graphic xmlns:a="http://schemas.openxmlformats.org/drawingml/2006/main">
              <a:graphicData uri="http://schemas.openxmlformats.org/drawingml/2006/picture">
                <pic:pic xmlns:pic="http://schemas.openxmlformats.org/drawingml/2006/picture">
                  <pic:nvPicPr>
                    <pic:cNvPr id="28933" name="Picture 28933"/>
                    <pic:cNvPicPr/>
                  </pic:nvPicPr>
                  <pic:blipFill>
                    <a:blip r:embed="rId10"/>
                    <a:stretch>
                      <a:fillRect/>
                    </a:stretch>
                  </pic:blipFill>
                  <pic:spPr>
                    <a:xfrm>
                      <a:off x="0" y="0"/>
                      <a:ext cx="5779687" cy="2102577"/>
                    </a:xfrm>
                    <a:prstGeom prst="rect">
                      <a:avLst/>
                    </a:prstGeom>
                  </pic:spPr>
                </pic:pic>
              </a:graphicData>
            </a:graphic>
          </wp:inline>
        </w:drawing>
      </w:r>
    </w:p>
    <w:p w14:paraId="3E5F752F" w14:textId="77777777" w:rsidR="00F2189D" w:rsidRDefault="00F2189D" w:rsidP="00F2189D">
      <w:pPr>
        <w:pStyle w:val="Heading3"/>
        <w:ind w:left="0"/>
        <w:rPr>
          <w:rFonts w:asciiTheme="minorHAnsi" w:hAnsiTheme="minorHAnsi" w:cstheme="minorHAnsi"/>
          <w:b/>
          <w:color w:val="auto"/>
        </w:rPr>
      </w:pPr>
    </w:p>
    <w:p w14:paraId="4D1ECFD6" w14:textId="02C0ED62" w:rsidR="00F2189D" w:rsidRPr="00F2189D" w:rsidRDefault="00F2189D" w:rsidP="00F2189D">
      <w:pPr>
        <w:pStyle w:val="Heading3"/>
        <w:ind w:left="0"/>
        <w:rPr>
          <w:rFonts w:asciiTheme="minorHAnsi" w:hAnsiTheme="minorHAnsi" w:cstheme="minorHAnsi"/>
          <w:b/>
          <w:color w:val="auto"/>
        </w:rPr>
      </w:pPr>
      <w:r w:rsidRPr="00F2189D">
        <w:rPr>
          <w:rFonts w:asciiTheme="minorHAnsi" w:hAnsiTheme="minorHAnsi" w:cstheme="minorHAnsi"/>
          <w:b/>
          <w:color w:val="auto"/>
        </w:rPr>
        <w:t>Arrival</w:t>
      </w:r>
    </w:p>
    <w:p w14:paraId="09B7A519" w14:textId="77777777" w:rsidR="00F6264A" w:rsidRDefault="00F2189D" w:rsidP="00F6264A">
      <w:pPr>
        <w:ind w:left="0"/>
        <w:rPr>
          <w:rFonts w:asciiTheme="minorHAnsi" w:hAnsiTheme="minorHAnsi" w:cstheme="minorHAnsi"/>
          <w:color w:val="auto"/>
          <w:sz w:val="24"/>
          <w:szCs w:val="24"/>
        </w:rPr>
      </w:pPr>
      <w:r w:rsidRPr="00F2189D">
        <w:rPr>
          <w:rFonts w:asciiTheme="minorHAnsi" w:hAnsiTheme="minorHAnsi" w:cstheme="minorHAnsi"/>
          <w:color w:val="auto"/>
          <w:sz w:val="24"/>
          <w:szCs w:val="24"/>
        </w:rPr>
        <w:t xml:space="preserve">On arrival in the centre you will be required to sign your child in.  A </w:t>
      </w:r>
      <w:r w:rsidR="0081403E">
        <w:rPr>
          <w:rFonts w:asciiTheme="minorHAnsi" w:hAnsiTheme="minorHAnsi" w:cstheme="minorHAnsi"/>
          <w:color w:val="auto"/>
          <w:sz w:val="24"/>
          <w:szCs w:val="24"/>
        </w:rPr>
        <w:t>paper sign in clipboard</w:t>
      </w:r>
      <w:r w:rsidRPr="00F2189D">
        <w:rPr>
          <w:rFonts w:asciiTheme="minorHAnsi" w:hAnsiTheme="minorHAnsi" w:cstheme="minorHAnsi"/>
          <w:color w:val="auto"/>
          <w:sz w:val="24"/>
          <w:szCs w:val="24"/>
        </w:rPr>
        <w:t xml:space="preserve"> is located on the foyer desk you will need to fill in the time you arrived followed by your initials. Please ensure that your child's bag and belongings are placed away in your child's assigned locker. All of your child's belongings need to be clearly named. Please inform staff of your </w:t>
      </w:r>
      <w:r w:rsidR="00282C4E">
        <w:rPr>
          <w:rFonts w:asciiTheme="minorHAnsi" w:hAnsiTheme="minorHAnsi" w:cstheme="minorHAnsi"/>
          <w:color w:val="auto"/>
          <w:sz w:val="24"/>
          <w:szCs w:val="24"/>
        </w:rPr>
        <w:t>c</w:t>
      </w:r>
      <w:r w:rsidRPr="00F2189D">
        <w:rPr>
          <w:rFonts w:asciiTheme="minorHAnsi" w:hAnsiTheme="minorHAnsi" w:cstheme="minorHAnsi"/>
          <w:color w:val="auto"/>
          <w:sz w:val="24"/>
          <w:szCs w:val="24"/>
        </w:rPr>
        <w:t xml:space="preserve">hilds well-being and how the night went sleeping, eating, toileting, etc.  This will ensure that the staff know </w:t>
      </w:r>
      <w:r w:rsidR="00282C4E">
        <w:rPr>
          <w:rFonts w:asciiTheme="minorHAnsi" w:hAnsiTheme="minorHAnsi" w:cstheme="minorHAnsi"/>
          <w:color w:val="auto"/>
          <w:sz w:val="24"/>
          <w:szCs w:val="24"/>
        </w:rPr>
        <w:t>w</w:t>
      </w:r>
      <w:r w:rsidRPr="00F2189D">
        <w:rPr>
          <w:rFonts w:asciiTheme="minorHAnsi" w:hAnsiTheme="minorHAnsi" w:cstheme="minorHAnsi"/>
          <w:color w:val="auto"/>
          <w:sz w:val="24"/>
          <w:szCs w:val="24"/>
        </w:rPr>
        <w:t xml:space="preserve">hat your child's needs are. Most importantly parents are encouraged to leave </w:t>
      </w:r>
      <w:r w:rsidR="00282C4E">
        <w:rPr>
          <w:rFonts w:asciiTheme="minorHAnsi" w:hAnsiTheme="minorHAnsi" w:cstheme="minorHAnsi"/>
          <w:color w:val="auto"/>
          <w:sz w:val="24"/>
          <w:szCs w:val="24"/>
        </w:rPr>
        <w:t xml:space="preserve">the </w:t>
      </w:r>
      <w:r w:rsidRPr="00F2189D">
        <w:rPr>
          <w:rFonts w:asciiTheme="minorHAnsi" w:hAnsiTheme="minorHAnsi" w:cstheme="minorHAnsi"/>
          <w:color w:val="auto"/>
          <w:sz w:val="24"/>
          <w:szCs w:val="24"/>
        </w:rPr>
        <w:t>names of who will be picking your child up if this is not you</w:t>
      </w:r>
      <w:r w:rsidR="00282C4E">
        <w:rPr>
          <w:rFonts w:asciiTheme="minorHAnsi" w:hAnsiTheme="minorHAnsi" w:cstheme="minorHAnsi"/>
          <w:color w:val="auto"/>
          <w:sz w:val="24"/>
          <w:szCs w:val="24"/>
        </w:rPr>
        <w:t>,</w:t>
      </w:r>
      <w:r w:rsidRPr="00F2189D">
        <w:rPr>
          <w:rFonts w:asciiTheme="minorHAnsi" w:hAnsiTheme="minorHAnsi" w:cstheme="minorHAnsi"/>
          <w:color w:val="auto"/>
          <w:sz w:val="24"/>
          <w:szCs w:val="24"/>
        </w:rPr>
        <w:t xml:space="preserve"> at the end of the day.</w:t>
      </w:r>
    </w:p>
    <w:p w14:paraId="34E91584" w14:textId="77777777" w:rsidR="00F6264A" w:rsidRDefault="00F6264A" w:rsidP="00F6264A">
      <w:pPr>
        <w:ind w:left="0"/>
        <w:rPr>
          <w:rFonts w:asciiTheme="minorHAnsi" w:hAnsiTheme="minorHAnsi" w:cstheme="minorHAnsi"/>
          <w:color w:val="auto"/>
          <w:sz w:val="24"/>
          <w:szCs w:val="24"/>
        </w:rPr>
      </w:pPr>
    </w:p>
    <w:p w14:paraId="157D194E" w14:textId="77777777" w:rsidR="00F6264A" w:rsidRDefault="00F6264A" w:rsidP="00F6264A">
      <w:pPr>
        <w:ind w:left="0"/>
        <w:rPr>
          <w:rFonts w:asciiTheme="minorHAnsi" w:hAnsiTheme="minorHAnsi" w:cstheme="minorHAnsi"/>
          <w:color w:val="auto"/>
          <w:sz w:val="24"/>
          <w:szCs w:val="24"/>
        </w:rPr>
      </w:pPr>
    </w:p>
    <w:p w14:paraId="60B93E8D" w14:textId="6CEB2F29" w:rsidR="00F2189D" w:rsidRPr="00F6264A" w:rsidRDefault="00F2189D" w:rsidP="00F6264A">
      <w:pPr>
        <w:ind w:left="0"/>
        <w:rPr>
          <w:rFonts w:asciiTheme="minorHAnsi" w:hAnsiTheme="minorHAnsi" w:cstheme="minorHAnsi"/>
          <w:color w:val="auto"/>
          <w:sz w:val="24"/>
          <w:szCs w:val="24"/>
        </w:rPr>
      </w:pPr>
      <w:r w:rsidRPr="00F2189D">
        <w:rPr>
          <w:rFonts w:asciiTheme="minorHAnsi" w:hAnsiTheme="minorHAnsi" w:cstheme="minorHAnsi"/>
          <w:b/>
          <w:color w:val="auto"/>
          <w:sz w:val="24"/>
          <w:szCs w:val="24"/>
        </w:rPr>
        <w:t>What you will need to bring</w:t>
      </w:r>
    </w:p>
    <w:p w14:paraId="3DA196B7" w14:textId="77777777" w:rsidR="00F2189D" w:rsidRPr="00F2189D" w:rsidRDefault="00F2189D" w:rsidP="00F2189D">
      <w:pPr>
        <w:ind w:left="0"/>
        <w:rPr>
          <w:rFonts w:asciiTheme="minorHAnsi" w:hAnsiTheme="minorHAnsi" w:cstheme="minorHAnsi"/>
          <w:color w:val="auto"/>
          <w:sz w:val="24"/>
          <w:szCs w:val="24"/>
        </w:rPr>
      </w:pPr>
      <w:r w:rsidRPr="00F2189D">
        <w:rPr>
          <w:rFonts w:asciiTheme="minorHAnsi" w:hAnsiTheme="minorHAnsi" w:cstheme="minorHAnsi"/>
          <w:color w:val="auto"/>
          <w:sz w:val="24"/>
          <w:szCs w:val="24"/>
        </w:rPr>
        <w:t>All children are required to bring their own clearly named bag containing a complete change of clothes suitable wear for the season eg sun hat, woollen hat, jacket, gumboots etc, please ensure each piece of your child's clothing is named.</w:t>
      </w:r>
    </w:p>
    <w:p w14:paraId="7B1FCF1B" w14:textId="0D131DD7" w:rsidR="00F2189D" w:rsidRPr="00F2189D" w:rsidRDefault="00F2189D" w:rsidP="00F2189D">
      <w:pPr>
        <w:spacing w:line="247" w:lineRule="auto"/>
        <w:ind w:left="0" w:firstLine="0"/>
        <w:jc w:val="left"/>
        <w:rPr>
          <w:rFonts w:asciiTheme="minorHAnsi" w:hAnsiTheme="minorHAnsi" w:cstheme="minorHAnsi"/>
          <w:color w:val="auto"/>
          <w:sz w:val="24"/>
          <w:szCs w:val="24"/>
        </w:rPr>
      </w:pPr>
      <w:r w:rsidRPr="00F2189D">
        <w:rPr>
          <w:rFonts w:asciiTheme="minorHAnsi" w:hAnsiTheme="minorHAnsi" w:cstheme="minorHAnsi"/>
          <w:color w:val="auto"/>
          <w:sz w:val="24"/>
          <w:szCs w:val="24"/>
        </w:rPr>
        <w:t>For infants you will need to bring everything they require for the day</w:t>
      </w:r>
      <w:r w:rsidR="00282C4E">
        <w:rPr>
          <w:rFonts w:asciiTheme="minorHAnsi" w:hAnsiTheme="minorHAnsi" w:cstheme="minorHAnsi"/>
          <w:color w:val="auto"/>
          <w:sz w:val="24"/>
          <w:szCs w:val="24"/>
        </w:rPr>
        <w:t>. T</w:t>
      </w:r>
      <w:r w:rsidRPr="00F2189D">
        <w:rPr>
          <w:rFonts w:asciiTheme="minorHAnsi" w:hAnsiTheme="minorHAnsi" w:cstheme="minorHAnsi"/>
          <w:color w:val="auto"/>
          <w:sz w:val="24"/>
          <w:szCs w:val="24"/>
        </w:rPr>
        <w:t>his includes their bottles of formula</w:t>
      </w:r>
      <w:r w:rsidR="00282C4E">
        <w:rPr>
          <w:rFonts w:asciiTheme="minorHAnsi" w:hAnsiTheme="minorHAnsi" w:cstheme="minorHAnsi"/>
          <w:color w:val="auto"/>
          <w:sz w:val="24"/>
          <w:szCs w:val="24"/>
        </w:rPr>
        <w:t>,</w:t>
      </w:r>
      <w:r w:rsidRPr="00F2189D">
        <w:rPr>
          <w:rFonts w:asciiTheme="minorHAnsi" w:hAnsiTheme="minorHAnsi" w:cstheme="minorHAnsi"/>
          <w:color w:val="auto"/>
          <w:sz w:val="24"/>
          <w:szCs w:val="24"/>
        </w:rPr>
        <w:t xml:space="preserve"> pre-made or breast milk if required, a nappy for every 2 hours your child attends, including a couple of </w:t>
      </w:r>
      <w:r w:rsidRPr="00F2189D">
        <w:rPr>
          <w:rFonts w:asciiTheme="minorHAnsi" w:hAnsiTheme="minorHAnsi" w:cstheme="minorHAnsi"/>
          <w:noProof/>
          <w:color w:val="auto"/>
          <w:sz w:val="24"/>
          <w:szCs w:val="24"/>
        </w:rPr>
        <w:t xml:space="preserve">extra </w:t>
      </w:r>
      <w:r w:rsidRPr="00F2189D">
        <w:rPr>
          <w:rFonts w:asciiTheme="minorHAnsi" w:hAnsiTheme="minorHAnsi" w:cstheme="minorHAnsi"/>
          <w:color w:val="auto"/>
          <w:sz w:val="24"/>
          <w:szCs w:val="24"/>
        </w:rPr>
        <w:t xml:space="preserve">ones, comforters or cuddly toys if required for your </w:t>
      </w:r>
      <w:r w:rsidR="00282C4E" w:rsidRPr="00F2189D">
        <w:rPr>
          <w:rFonts w:asciiTheme="minorHAnsi" w:hAnsiTheme="minorHAnsi" w:cstheme="minorHAnsi"/>
          <w:color w:val="auto"/>
          <w:sz w:val="24"/>
          <w:szCs w:val="24"/>
        </w:rPr>
        <w:t>child’s</w:t>
      </w:r>
      <w:r w:rsidRPr="00F2189D">
        <w:rPr>
          <w:rFonts w:asciiTheme="minorHAnsi" w:hAnsiTheme="minorHAnsi" w:cstheme="minorHAnsi"/>
          <w:color w:val="auto"/>
          <w:sz w:val="24"/>
          <w:szCs w:val="24"/>
        </w:rPr>
        <w:t xml:space="preserve"> sleep.</w:t>
      </w:r>
    </w:p>
    <w:p w14:paraId="0E593CD7" w14:textId="77777777" w:rsidR="00F2189D" w:rsidRPr="00F2189D" w:rsidRDefault="00F2189D" w:rsidP="00F2189D">
      <w:pPr>
        <w:pStyle w:val="Heading3"/>
        <w:ind w:left="0" w:firstLine="0"/>
        <w:rPr>
          <w:rFonts w:asciiTheme="minorHAnsi" w:hAnsiTheme="minorHAnsi" w:cstheme="minorHAnsi"/>
          <w:color w:val="auto"/>
        </w:rPr>
      </w:pPr>
      <w:r w:rsidRPr="00F2189D">
        <w:rPr>
          <w:rFonts w:asciiTheme="minorHAnsi" w:hAnsiTheme="minorHAnsi" w:cstheme="minorHAnsi"/>
          <w:color w:val="auto"/>
        </w:rPr>
        <w:t>For older children</w:t>
      </w:r>
    </w:p>
    <w:p w14:paraId="107FCBAA" w14:textId="5B77C88F" w:rsidR="00F2189D" w:rsidRPr="00F2189D" w:rsidRDefault="00F2189D" w:rsidP="00F2189D">
      <w:pPr>
        <w:ind w:left="0"/>
        <w:rPr>
          <w:rFonts w:asciiTheme="minorHAnsi" w:hAnsiTheme="minorHAnsi" w:cstheme="minorHAnsi"/>
          <w:color w:val="auto"/>
          <w:sz w:val="24"/>
          <w:szCs w:val="24"/>
        </w:rPr>
      </w:pPr>
      <w:r w:rsidRPr="00F2189D">
        <w:rPr>
          <w:rFonts w:asciiTheme="minorHAnsi" w:hAnsiTheme="minorHAnsi" w:cstheme="minorHAnsi"/>
          <w:color w:val="auto"/>
          <w:sz w:val="24"/>
          <w:szCs w:val="24"/>
        </w:rPr>
        <w:t xml:space="preserve">If your child is toilet training they are required to bring 5 pairs of knickers or undies and an equal amount of </w:t>
      </w:r>
      <w:r w:rsidR="00417E9B">
        <w:rPr>
          <w:rFonts w:asciiTheme="minorHAnsi" w:hAnsiTheme="minorHAnsi" w:cstheme="minorHAnsi"/>
          <w:color w:val="auto"/>
          <w:sz w:val="24"/>
          <w:szCs w:val="24"/>
        </w:rPr>
        <w:t xml:space="preserve">pants/shorts/skirts with </w:t>
      </w:r>
      <w:r w:rsidRPr="00F2189D">
        <w:rPr>
          <w:rFonts w:asciiTheme="minorHAnsi" w:hAnsiTheme="minorHAnsi" w:cstheme="minorHAnsi"/>
          <w:color w:val="auto"/>
          <w:sz w:val="24"/>
          <w:szCs w:val="24"/>
        </w:rPr>
        <w:t>these.</w:t>
      </w:r>
      <w:r w:rsidR="00CC3B5E">
        <w:rPr>
          <w:rFonts w:asciiTheme="minorHAnsi" w:hAnsiTheme="minorHAnsi" w:cstheme="minorHAnsi"/>
          <w:color w:val="auto"/>
          <w:sz w:val="24"/>
          <w:szCs w:val="24"/>
        </w:rPr>
        <w:t xml:space="preserve"> </w:t>
      </w:r>
    </w:p>
    <w:p w14:paraId="11B4FE25" w14:textId="41984866" w:rsidR="00F2189D" w:rsidRPr="00F2189D" w:rsidRDefault="00F2189D" w:rsidP="00F2189D">
      <w:pPr>
        <w:ind w:left="0"/>
        <w:rPr>
          <w:rFonts w:asciiTheme="minorHAnsi" w:hAnsiTheme="minorHAnsi" w:cstheme="minorHAnsi"/>
          <w:color w:val="auto"/>
          <w:sz w:val="24"/>
          <w:szCs w:val="24"/>
        </w:rPr>
      </w:pPr>
      <w:r w:rsidRPr="00F2189D">
        <w:rPr>
          <w:rFonts w:asciiTheme="minorHAnsi" w:hAnsiTheme="minorHAnsi" w:cstheme="minorHAnsi"/>
          <w:color w:val="auto"/>
          <w:sz w:val="24"/>
          <w:szCs w:val="24"/>
        </w:rPr>
        <w:t>Please do not send your child with chewing gum or money</w:t>
      </w:r>
      <w:r w:rsidR="00417E9B">
        <w:rPr>
          <w:rFonts w:asciiTheme="minorHAnsi" w:hAnsiTheme="minorHAnsi" w:cstheme="minorHAnsi"/>
          <w:color w:val="auto"/>
          <w:sz w:val="24"/>
          <w:szCs w:val="24"/>
        </w:rPr>
        <w:t>.</w:t>
      </w:r>
    </w:p>
    <w:p w14:paraId="67868C8F" w14:textId="0A1E3B63" w:rsidR="00F2189D" w:rsidRPr="00F2189D" w:rsidRDefault="00F2189D" w:rsidP="00F2189D">
      <w:pPr>
        <w:ind w:left="0"/>
        <w:rPr>
          <w:rFonts w:asciiTheme="minorHAnsi" w:hAnsiTheme="minorHAnsi" w:cstheme="minorHAnsi"/>
          <w:color w:val="auto"/>
          <w:sz w:val="24"/>
          <w:szCs w:val="24"/>
        </w:rPr>
      </w:pPr>
      <w:r w:rsidRPr="00F2189D">
        <w:rPr>
          <w:rFonts w:asciiTheme="minorHAnsi" w:hAnsiTheme="minorHAnsi" w:cstheme="minorHAnsi"/>
          <w:color w:val="auto"/>
          <w:sz w:val="24"/>
          <w:szCs w:val="24"/>
        </w:rPr>
        <w:t>We also try to encourage children to leave their own personal toys at home as it saves disagreements amongst the children</w:t>
      </w:r>
      <w:r w:rsidR="00417E9B">
        <w:rPr>
          <w:rFonts w:asciiTheme="minorHAnsi" w:hAnsiTheme="minorHAnsi" w:cstheme="minorHAnsi"/>
          <w:color w:val="auto"/>
          <w:sz w:val="24"/>
          <w:szCs w:val="24"/>
        </w:rPr>
        <w:t>.</w:t>
      </w:r>
      <w:r w:rsidRPr="00F2189D">
        <w:rPr>
          <w:rFonts w:asciiTheme="minorHAnsi" w:hAnsiTheme="minorHAnsi" w:cstheme="minorHAnsi"/>
          <w:color w:val="auto"/>
          <w:sz w:val="24"/>
          <w:szCs w:val="24"/>
        </w:rPr>
        <w:t xml:space="preserve"> </w:t>
      </w:r>
    </w:p>
    <w:p w14:paraId="2FCB2FDA" w14:textId="3D7D6149" w:rsidR="00F2189D" w:rsidRPr="00F2189D" w:rsidRDefault="00F2189D" w:rsidP="00F2189D">
      <w:pPr>
        <w:ind w:left="0"/>
        <w:rPr>
          <w:rFonts w:asciiTheme="minorHAnsi" w:hAnsiTheme="minorHAnsi" w:cstheme="minorHAnsi"/>
          <w:color w:val="auto"/>
          <w:sz w:val="24"/>
          <w:szCs w:val="24"/>
        </w:rPr>
      </w:pPr>
      <w:r w:rsidRPr="00F2189D">
        <w:rPr>
          <w:rFonts w:asciiTheme="minorHAnsi" w:hAnsiTheme="minorHAnsi" w:cstheme="minorHAnsi"/>
          <w:color w:val="auto"/>
          <w:sz w:val="24"/>
          <w:szCs w:val="24"/>
        </w:rPr>
        <w:t>From time to time children may be asked to bring in different items relating to the current interests</w:t>
      </w:r>
      <w:r w:rsidR="00417E9B">
        <w:rPr>
          <w:rFonts w:asciiTheme="minorHAnsi" w:hAnsiTheme="minorHAnsi" w:cstheme="minorHAnsi"/>
          <w:color w:val="auto"/>
          <w:sz w:val="24"/>
          <w:szCs w:val="24"/>
        </w:rPr>
        <w:t>, and staff will advise you of this.</w:t>
      </w:r>
    </w:p>
    <w:p w14:paraId="2732510E" w14:textId="77777777" w:rsidR="00F2189D" w:rsidRPr="00F2189D" w:rsidRDefault="00F2189D" w:rsidP="000D7C9A">
      <w:pPr>
        <w:ind w:left="0"/>
        <w:rPr>
          <w:rFonts w:asciiTheme="minorHAnsi" w:hAnsiTheme="minorHAnsi" w:cstheme="minorHAnsi"/>
          <w:color w:val="auto"/>
          <w:sz w:val="24"/>
          <w:szCs w:val="24"/>
        </w:rPr>
      </w:pPr>
    </w:p>
    <w:p w14:paraId="3AA2E4DE" w14:textId="63FB43B5" w:rsidR="00630305" w:rsidRDefault="00F2189D" w:rsidP="00630305">
      <w:pPr>
        <w:rPr>
          <w:rFonts w:asciiTheme="minorHAnsi" w:hAnsiTheme="minorHAnsi" w:cstheme="minorHAnsi"/>
          <w:b/>
          <w:color w:val="auto"/>
          <w:sz w:val="24"/>
          <w:szCs w:val="24"/>
          <w:lang w:val="en-AU"/>
        </w:rPr>
      </w:pPr>
      <w:r w:rsidRPr="00B84B01">
        <w:rPr>
          <w:rFonts w:asciiTheme="majorHAnsi" w:hAnsiTheme="majorHAnsi" w:cstheme="majorHAnsi"/>
          <w:noProof/>
          <w:sz w:val="24"/>
          <w:szCs w:val="24"/>
        </w:rPr>
        <w:drawing>
          <wp:inline distT="0" distB="0" distL="0" distR="0" wp14:anchorId="0B20AB28" wp14:editId="4AE8E739">
            <wp:extent cx="5731510" cy="2084883"/>
            <wp:effectExtent l="0" t="0" r="2540" b="0"/>
            <wp:docPr id="36862" name="Picture 36862"/>
            <wp:cNvGraphicFramePr/>
            <a:graphic xmlns:a="http://schemas.openxmlformats.org/drawingml/2006/main">
              <a:graphicData uri="http://schemas.openxmlformats.org/drawingml/2006/picture">
                <pic:pic xmlns:pic="http://schemas.openxmlformats.org/drawingml/2006/picture">
                  <pic:nvPicPr>
                    <pic:cNvPr id="36862" name="Picture 36862"/>
                    <pic:cNvPicPr/>
                  </pic:nvPicPr>
                  <pic:blipFill>
                    <a:blip r:embed="rId11"/>
                    <a:stretch>
                      <a:fillRect/>
                    </a:stretch>
                  </pic:blipFill>
                  <pic:spPr>
                    <a:xfrm>
                      <a:off x="0" y="0"/>
                      <a:ext cx="5731510" cy="2084883"/>
                    </a:xfrm>
                    <a:prstGeom prst="rect">
                      <a:avLst/>
                    </a:prstGeom>
                  </pic:spPr>
                </pic:pic>
              </a:graphicData>
            </a:graphic>
          </wp:inline>
        </w:drawing>
      </w:r>
    </w:p>
    <w:p w14:paraId="3785A94C" w14:textId="1DBCA7B2" w:rsidR="00F2189D" w:rsidRDefault="00F2189D" w:rsidP="00F6264A">
      <w:pPr>
        <w:ind w:left="0" w:firstLine="0"/>
        <w:rPr>
          <w:rFonts w:asciiTheme="minorHAnsi" w:hAnsiTheme="minorHAnsi" w:cstheme="minorHAnsi"/>
          <w:b/>
          <w:color w:val="auto"/>
          <w:sz w:val="24"/>
          <w:szCs w:val="24"/>
          <w:lang w:val="en-AU"/>
        </w:rPr>
      </w:pPr>
    </w:p>
    <w:p w14:paraId="199D9038" w14:textId="77777777" w:rsidR="00F2189D" w:rsidRPr="0001411E" w:rsidRDefault="00F2189D" w:rsidP="00F2189D">
      <w:pPr>
        <w:pStyle w:val="Heading3"/>
        <w:ind w:left="0"/>
        <w:rPr>
          <w:rFonts w:asciiTheme="minorHAnsi" w:hAnsiTheme="minorHAnsi" w:cstheme="minorHAnsi"/>
          <w:b/>
          <w:color w:val="auto"/>
        </w:rPr>
      </w:pPr>
      <w:r w:rsidRPr="0001411E">
        <w:rPr>
          <w:rFonts w:asciiTheme="minorHAnsi" w:hAnsiTheme="minorHAnsi" w:cstheme="minorHAnsi"/>
          <w:b/>
          <w:color w:val="auto"/>
        </w:rPr>
        <w:t>Nappies</w:t>
      </w:r>
    </w:p>
    <w:p w14:paraId="158690CE" w14:textId="22FB0635" w:rsidR="008A2A02" w:rsidRDefault="008A2A02" w:rsidP="00F2189D">
      <w:pPr>
        <w:ind w:left="0"/>
        <w:rPr>
          <w:rFonts w:asciiTheme="minorHAnsi" w:hAnsiTheme="minorHAnsi" w:cstheme="minorHAnsi"/>
          <w:color w:val="auto"/>
          <w:sz w:val="24"/>
          <w:szCs w:val="24"/>
        </w:rPr>
      </w:pPr>
      <w:r>
        <w:rPr>
          <w:rFonts w:asciiTheme="minorHAnsi" w:hAnsiTheme="minorHAnsi" w:cstheme="minorHAnsi"/>
          <w:color w:val="auto"/>
          <w:sz w:val="24"/>
          <w:szCs w:val="24"/>
        </w:rPr>
        <w:t>We welcome and encourage the use of cloth nappies.</w:t>
      </w:r>
    </w:p>
    <w:p w14:paraId="4CB286B1" w14:textId="5DB57641" w:rsidR="00F2189D" w:rsidRPr="0001411E" w:rsidRDefault="00F2189D" w:rsidP="00F2189D">
      <w:pPr>
        <w:ind w:left="0"/>
        <w:rPr>
          <w:rFonts w:asciiTheme="minorHAnsi" w:hAnsiTheme="minorHAnsi" w:cstheme="minorHAnsi"/>
          <w:color w:val="auto"/>
          <w:sz w:val="24"/>
          <w:szCs w:val="24"/>
        </w:rPr>
      </w:pPr>
      <w:r w:rsidRPr="0001411E">
        <w:rPr>
          <w:rFonts w:asciiTheme="minorHAnsi" w:hAnsiTheme="minorHAnsi" w:cstheme="minorHAnsi"/>
          <w:color w:val="auto"/>
          <w:sz w:val="24"/>
          <w:szCs w:val="24"/>
        </w:rPr>
        <w:t>You will provide your own nappies, which must be kept stocked, or we can provide nappies for you at a charge for $3 a day</w:t>
      </w:r>
      <w:r w:rsidR="00417E9B">
        <w:rPr>
          <w:rFonts w:asciiTheme="minorHAnsi" w:hAnsiTheme="minorHAnsi" w:cstheme="minorHAnsi"/>
          <w:color w:val="auto"/>
          <w:sz w:val="24"/>
          <w:szCs w:val="24"/>
        </w:rPr>
        <w:t>.</w:t>
      </w:r>
    </w:p>
    <w:p w14:paraId="527F2615" w14:textId="77777777" w:rsidR="0001411E" w:rsidRDefault="0001411E" w:rsidP="00F2189D">
      <w:pPr>
        <w:pStyle w:val="NoSpacing"/>
        <w:ind w:left="0"/>
        <w:rPr>
          <w:rFonts w:asciiTheme="minorHAnsi" w:hAnsiTheme="minorHAnsi" w:cstheme="minorHAnsi"/>
          <w:b/>
          <w:color w:val="auto"/>
          <w:sz w:val="24"/>
          <w:szCs w:val="24"/>
        </w:rPr>
      </w:pPr>
    </w:p>
    <w:p w14:paraId="77E5FFAD" w14:textId="2FF75E1B" w:rsidR="00F2189D" w:rsidRPr="0001411E" w:rsidRDefault="00F2189D" w:rsidP="001E1A85">
      <w:pPr>
        <w:pStyle w:val="NoSpacing"/>
        <w:ind w:left="0" w:firstLine="0"/>
        <w:rPr>
          <w:rFonts w:asciiTheme="minorHAnsi" w:hAnsiTheme="minorHAnsi" w:cstheme="minorHAnsi"/>
          <w:b/>
          <w:color w:val="auto"/>
          <w:sz w:val="24"/>
          <w:szCs w:val="24"/>
        </w:rPr>
      </w:pPr>
      <w:r w:rsidRPr="0001411E">
        <w:rPr>
          <w:rFonts w:asciiTheme="minorHAnsi" w:hAnsiTheme="minorHAnsi" w:cstheme="minorHAnsi"/>
          <w:b/>
          <w:color w:val="auto"/>
          <w:sz w:val="24"/>
          <w:szCs w:val="24"/>
        </w:rPr>
        <w:t>Notices and correspondence</w:t>
      </w:r>
    </w:p>
    <w:p w14:paraId="4D8E85B6" w14:textId="78F4CF78" w:rsidR="00F2189D" w:rsidRPr="00417E9B" w:rsidRDefault="00F2189D" w:rsidP="00F2189D">
      <w:pPr>
        <w:pStyle w:val="NoSpacing"/>
        <w:ind w:left="0"/>
        <w:rPr>
          <w:rStyle w:val="Hyperlink"/>
          <w:rFonts w:asciiTheme="minorHAnsi" w:hAnsiTheme="minorHAnsi" w:cstheme="minorHAnsi"/>
          <w:color w:val="4472C4" w:themeColor="accent1"/>
          <w:sz w:val="24"/>
          <w:szCs w:val="24"/>
        </w:rPr>
      </w:pPr>
      <w:r w:rsidRPr="0001411E">
        <w:rPr>
          <w:rFonts w:asciiTheme="minorHAnsi" w:hAnsiTheme="minorHAnsi" w:cstheme="minorHAnsi"/>
          <w:color w:val="auto"/>
          <w:sz w:val="24"/>
          <w:szCs w:val="24"/>
        </w:rPr>
        <w:t xml:space="preserve">Your invoices will be emailed directly to the email address you have stated on your enrolment form, if you would like to discuss your account you can contact </w:t>
      </w:r>
      <w:r w:rsidR="001E1A85">
        <w:rPr>
          <w:rFonts w:asciiTheme="minorHAnsi" w:hAnsiTheme="minorHAnsi" w:cstheme="minorHAnsi"/>
          <w:color w:val="auto"/>
          <w:sz w:val="24"/>
          <w:szCs w:val="24"/>
        </w:rPr>
        <w:t>Kat</w:t>
      </w:r>
      <w:r w:rsidRPr="0001411E">
        <w:rPr>
          <w:rFonts w:asciiTheme="minorHAnsi" w:hAnsiTheme="minorHAnsi" w:cstheme="minorHAnsi"/>
          <w:color w:val="auto"/>
          <w:sz w:val="24"/>
          <w:szCs w:val="24"/>
        </w:rPr>
        <w:t xml:space="preserve"> our administrator on 0800 023 483 or </w:t>
      </w:r>
      <w:hyperlink r:id="rId12" w:history="1">
        <w:r w:rsidR="001E1A85" w:rsidRPr="006C2CD5">
          <w:rPr>
            <w:rStyle w:val="Hyperlink"/>
            <w:rFonts w:asciiTheme="minorHAnsi" w:hAnsiTheme="minorHAnsi" w:cstheme="minorHAnsi"/>
            <w:sz w:val="24"/>
            <w:szCs w:val="24"/>
          </w:rPr>
          <w:t>fc@futurekids.co.nz</w:t>
        </w:r>
      </w:hyperlink>
    </w:p>
    <w:p w14:paraId="258BA050" w14:textId="7891D7A7" w:rsidR="003C4567" w:rsidRDefault="003C4567" w:rsidP="00F2189D">
      <w:pPr>
        <w:pStyle w:val="NoSpacing"/>
        <w:ind w:left="0"/>
        <w:rPr>
          <w:rStyle w:val="Hyperlink"/>
          <w:rFonts w:asciiTheme="minorHAnsi" w:hAnsiTheme="minorHAnsi" w:cstheme="minorHAnsi"/>
          <w:color w:val="auto"/>
          <w:sz w:val="24"/>
          <w:szCs w:val="24"/>
        </w:rPr>
      </w:pPr>
    </w:p>
    <w:p w14:paraId="0E0B2386" w14:textId="33E1ACBB" w:rsidR="003C4567" w:rsidRPr="00A20370" w:rsidRDefault="003C4567" w:rsidP="00F2189D">
      <w:pPr>
        <w:pStyle w:val="NoSpacing"/>
        <w:ind w:left="0"/>
        <w:rPr>
          <w:rStyle w:val="Hyperlink"/>
          <w:rFonts w:asciiTheme="minorHAnsi" w:hAnsiTheme="minorHAnsi" w:cstheme="minorHAnsi"/>
          <w:color w:val="auto"/>
          <w:sz w:val="24"/>
          <w:szCs w:val="24"/>
        </w:rPr>
      </w:pPr>
      <w:r w:rsidRPr="00A20370">
        <w:rPr>
          <w:rFonts w:asciiTheme="minorHAnsi" w:hAnsiTheme="minorHAnsi" w:cstheme="minorHAnsi"/>
          <w:sz w:val="24"/>
          <w:szCs w:val="24"/>
        </w:rPr>
        <w:lastRenderedPageBreak/>
        <w:t xml:space="preserve">All notices of events or important information will be posted on </w:t>
      </w:r>
      <w:r w:rsidR="00417E9B" w:rsidRPr="00A20370">
        <w:rPr>
          <w:rFonts w:asciiTheme="minorHAnsi" w:hAnsiTheme="minorHAnsi" w:cstheme="minorHAnsi"/>
          <w:sz w:val="24"/>
          <w:szCs w:val="24"/>
        </w:rPr>
        <w:t xml:space="preserve">the </w:t>
      </w:r>
      <w:r w:rsidRPr="00A20370">
        <w:rPr>
          <w:rFonts w:asciiTheme="minorHAnsi" w:hAnsiTheme="minorHAnsi" w:cstheme="minorHAnsi"/>
          <w:sz w:val="24"/>
          <w:szCs w:val="24"/>
        </w:rPr>
        <w:t xml:space="preserve">Educa message board </w:t>
      </w:r>
      <w:r w:rsidR="00417E9B" w:rsidRPr="00A20370">
        <w:rPr>
          <w:rFonts w:asciiTheme="minorHAnsi" w:hAnsiTheme="minorHAnsi" w:cstheme="minorHAnsi"/>
          <w:sz w:val="24"/>
          <w:szCs w:val="24"/>
        </w:rPr>
        <w:t xml:space="preserve">and </w:t>
      </w:r>
      <w:r w:rsidRPr="00A20370">
        <w:rPr>
          <w:rFonts w:asciiTheme="minorHAnsi" w:hAnsiTheme="minorHAnsi" w:cstheme="minorHAnsi"/>
          <w:sz w:val="24"/>
          <w:szCs w:val="24"/>
        </w:rPr>
        <w:t>you will receive email notification of these. If you do not have access to a computer your newsletters and invoices will be placed in your child's newsletter pocket.</w:t>
      </w:r>
    </w:p>
    <w:p w14:paraId="50619D94" w14:textId="77777777" w:rsidR="00F2189D" w:rsidRPr="0001411E" w:rsidRDefault="00F2189D" w:rsidP="00F2189D">
      <w:pPr>
        <w:pStyle w:val="NoSpacing"/>
        <w:ind w:left="0"/>
        <w:rPr>
          <w:rFonts w:asciiTheme="minorHAnsi" w:hAnsiTheme="minorHAnsi" w:cstheme="minorHAnsi"/>
          <w:color w:val="auto"/>
          <w:sz w:val="24"/>
          <w:szCs w:val="24"/>
        </w:rPr>
      </w:pPr>
    </w:p>
    <w:p w14:paraId="4C353866" w14:textId="77777777" w:rsidR="0001411E" w:rsidRPr="0001411E" w:rsidRDefault="0001411E" w:rsidP="0001411E">
      <w:pPr>
        <w:pStyle w:val="Heading3"/>
        <w:ind w:left="0" w:firstLine="0"/>
        <w:rPr>
          <w:rFonts w:asciiTheme="minorHAnsi" w:hAnsiTheme="minorHAnsi" w:cstheme="minorHAnsi"/>
          <w:b/>
          <w:color w:val="auto"/>
        </w:rPr>
      </w:pPr>
      <w:r w:rsidRPr="0001411E">
        <w:rPr>
          <w:rFonts w:asciiTheme="minorHAnsi" w:hAnsiTheme="minorHAnsi" w:cstheme="minorHAnsi"/>
          <w:b/>
          <w:color w:val="auto"/>
        </w:rPr>
        <w:t>Bottles and Food</w:t>
      </w:r>
    </w:p>
    <w:p w14:paraId="30C18982" w14:textId="24740D8B" w:rsidR="0001411E" w:rsidRPr="0001411E" w:rsidRDefault="0001411E" w:rsidP="0001411E">
      <w:pPr>
        <w:ind w:left="0"/>
        <w:rPr>
          <w:rFonts w:asciiTheme="minorHAnsi" w:hAnsiTheme="minorHAnsi" w:cstheme="minorHAnsi"/>
          <w:sz w:val="24"/>
          <w:szCs w:val="24"/>
        </w:rPr>
      </w:pPr>
      <w:r w:rsidRPr="0001411E">
        <w:rPr>
          <w:rFonts w:asciiTheme="minorHAnsi" w:hAnsiTheme="minorHAnsi" w:cstheme="minorHAnsi"/>
          <w:sz w:val="24"/>
          <w:szCs w:val="24"/>
        </w:rPr>
        <w:t xml:space="preserve">If your child </w:t>
      </w:r>
      <w:r w:rsidR="001547A0">
        <w:rPr>
          <w:rFonts w:asciiTheme="minorHAnsi" w:hAnsiTheme="minorHAnsi" w:cstheme="minorHAnsi"/>
          <w:sz w:val="24"/>
          <w:szCs w:val="24"/>
        </w:rPr>
        <w:t>i</w:t>
      </w:r>
      <w:r w:rsidRPr="0001411E">
        <w:rPr>
          <w:rFonts w:asciiTheme="minorHAnsi" w:hAnsiTheme="minorHAnsi" w:cstheme="minorHAnsi"/>
          <w:sz w:val="24"/>
          <w:szCs w:val="24"/>
        </w:rPr>
        <w:t xml:space="preserve">s under one and you are supplying their meals please ensure all containers and bottles are clearly named. You can place these in the fridge in the Earth and Air rooms. We ask that you bring all of your child's bottles in already made up, </w:t>
      </w:r>
      <w:r w:rsidR="00417E9B">
        <w:rPr>
          <w:rFonts w:asciiTheme="minorHAnsi" w:hAnsiTheme="minorHAnsi" w:cstheme="minorHAnsi"/>
          <w:sz w:val="24"/>
          <w:szCs w:val="24"/>
        </w:rPr>
        <w:t>if</w:t>
      </w:r>
      <w:r w:rsidRPr="0001411E">
        <w:rPr>
          <w:rFonts w:asciiTheme="minorHAnsi" w:hAnsiTheme="minorHAnsi" w:cstheme="minorHAnsi"/>
          <w:sz w:val="24"/>
          <w:szCs w:val="24"/>
        </w:rPr>
        <w:t xml:space="preserve"> you have any further questions regarding bottles please feel free to ask any of the teachers.</w:t>
      </w:r>
    </w:p>
    <w:p w14:paraId="4DFC7200" w14:textId="77777777" w:rsidR="0001411E" w:rsidRDefault="0001411E" w:rsidP="0001411E">
      <w:pPr>
        <w:spacing w:line="259" w:lineRule="auto"/>
        <w:ind w:left="0" w:hanging="10"/>
        <w:jc w:val="left"/>
        <w:rPr>
          <w:rFonts w:asciiTheme="minorHAnsi" w:eastAsia="Times New Roman" w:hAnsiTheme="minorHAnsi" w:cstheme="minorHAnsi"/>
          <w:b/>
          <w:sz w:val="24"/>
          <w:szCs w:val="24"/>
        </w:rPr>
      </w:pPr>
    </w:p>
    <w:p w14:paraId="0BC4FBA6" w14:textId="469265DD" w:rsidR="0001411E" w:rsidRPr="0001411E" w:rsidRDefault="0001411E" w:rsidP="007E1135">
      <w:pPr>
        <w:spacing w:line="259" w:lineRule="auto"/>
        <w:ind w:left="0" w:firstLine="0"/>
        <w:jc w:val="left"/>
        <w:rPr>
          <w:rFonts w:asciiTheme="minorHAnsi" w:hAnsiTheme="minorHAnsi" w:cstheme="minorHAnsi"/>
          <w:b/>
          <w:sz w:val="24"/>
          <w:szCs w:val="24"/>
        </w:rPr>
      </w:pPr>
      <w:r w:rsidRPr="0001411E">
        <w:rPr>
          <w:rFonts w:asciiTheme="minorHAnsi" w:eastAsia="Times New Roman" w:hAnsiTheme="minorHAnsi" w:cstheme="minorHAnsi"/>
          <w:b/>
          <w:sz w:val="24"/>
          <w:szCs w:val="24"/>
        </w:rPr>
        <w:t>Artwork and Nappy Charts.</w:t>
      </w:r>
    </w:p>
    <w:p w14:paraId="1EF6C45B" w14:textId="1B06230D" w:rsidR="0001411E" w:rsidRDefault="0001411E" w:rsidP="0001411E">
      <w:pPr>
        <w:ind w:left="0" w:hanging="10"/>
        <w:jc w:val="left"/>
        <w:rPr>
          <w:rFonts w:asciiTheme="minorHAnsi" w:hAnsiTheme="minorHAnsi" w:cstheme="minorHAnsi"/>
          <w:sz w:val="24"/>
          <w:szCs w:val="24"/>
        </w:rPr>
      </w:pPr>
      <w:r w:rsidRPr="0001411E">
        <w:rPr>
          <w:rFonts w:asciiTheme="minorHAnsi" w:hAnsiTheme="minorHAnsi" w:cstheme="minorHAnsi"/>
          <w:sz w:val="24"/>
          <w:szCs w:val="24"/>
        </w:rPr>
        <w:t>Any artwork your child has created will be in the art basket located in each room. The nappy chart is kept beside the changing mat in each room, if you were wanting to know your child's movements for the day. Sleep times are also documented -you will find this information by the sleep room in both Earth, Air, Water and Fire rooms.</w:t>
      </w:r>
    </w:p>
    <w:p w14:paraId="557B67C3" w14:textId="7A488CF6" w:rsidR="003C4567" w:rsidRDefault="003C4567" w:rsidP="0001411E">
      <w:pPr>
        <w:ind w:left="0" w:hanging="10"/>
        <w:jc w:val="left"/>
        <w:rPr>
          <w:rFonts w:asciiTheme="minorHAnsi" w:hAnsiTheme="minorHAnsi" w:cstheme="minorHAnsi"/>
          <w:sz w:val="24"/>
          <w:szCs w:val="24"/>
        </w:rPr>
      </w:pPr>
    </w:p>
    <w:p w14:paraId="68771256" w14:textId="77777777" w:rsidR="003C4567" w:rsidRPr="003C4567" w:rsidRDefault="003C4567" w:rsidP="003C4567">
      <w:pPr>
        <w:pStyle w:val="Heading3"/>
        <w:ind w:left="0"/>
        <w:rPr>
          <w:rFonts w:asciiTheme="minorHAnsi" w:hAnsiTheme="minorHAnsi" w:cstheme="minorHAnsi"/>
          <w:b/>
          <w:color w:val="auto"/>
        </w:rPr>
      </w:pPr>
      <w:r w:rsidRPr="003C4567">
        <w:rPr>
          <w:rFonts w:asciiTheme="minorHAnsi" w:hAnsiTheme="minorHAnsi" w:cstheme="minorHAnsi"/>
          <w:b/>
          <w:color w:val="auto"/>
        </w:rPr>
        <w:t>Planning Walls and Portfolios</w:t>
      </w:r>
    </w:p>
    <w:p w14:paraId="3B07491B" w14:textId="2B88B845" w:rsidR="003C4567" w:rsidRDefault="003C4567" w:rsidP="003C4567">
      <w:pPr>
        <w:ind w:left="0"/>
        <w:rPr>
          <w:rFonts w:asciiTheme="minorHAnsi" w:hAnsiTheme="minorHAnsi" w:cstheme="minorHAnsi"/>
          <w:sz w:val="24"/>
          <w:szCs w:val="24"/>
        </w:rPr>
      </w:pPr>
      <w:r w:rsidRPr="003C4567">
        <w:rPr>
          <w:rFonts w:asciiTheme="minorHAnsi" w:hAnsiTheme="minorHAnsi" w:cstheme="minorHAnsi"/>
          <w:sz w:val="24"/>
          <w:szCs w:val="24"/>
        </w:rPr>
        <w:t>Everything your child has been involved in within the centre is documented around the room on the walls and through</w:t>
      </w:r>
      <w:r w:rsidR="00417E9B">
        <w:rPr>
          <w:rFonts w:asciiTheme="minorHAnsi" w:hAnsiTheme="minorHAnsi" w:cstheme="minorHAnsi"/>
          <w:sz w:val="24"/>
          <w:szCs w:val="24"/>
        </w:rPr>
        <w:t>out</w:t>
      </w:r>
      <w:r w:rsidRPr="003C4567">
        <w:rPr>
          <w:rFonts w:asciiTheme="minorHAnsi" w:hAnsiTheme="minorHAnsi" w:cstheme="minorHAnsi"/>
          <w:sz w:val="24"/>
          <w:szCs w:val="24"/>
        </w:rPr>
        <w:t>. Also displayed are the children's interests, and any future activities and development</w:t>
      </w:r>
      <w:r w:rsidR="00417E9B">
        <w:rPr>
          <w:rFonts w:asciiTheme="minorHAnsi" w:hAnsiTheme="minorHAnsi" w:cstheme="minorHAnsi"/>
          <w:sz w:val="24"/>
          <w:szCs w:val="24"/>
        </w:rPr>
        <w:t>s</w:t>
      </w:r>
      <w:r w:rsidRPr="003C4567">
        <w:rPr>
          <w:rFonts w:asciiTheme="minorHAnsi" w:hAnsiTheme="minorHAnsi" w:cstheme="minorHAnsi"/>
          <w:sz w:val="24"/>
          <w:szCs w:val="24"/>
        </w:rPr>
        <w:t xml:space="preserve"> planned for children. Please feel free to contribute to these walls by writing down your comments</w:t>
      </w:r>
      <w:r w:rsidR="00417E9B">
        <w:rPr>
          <w:rFonts w:asciiTheme="minorHAnsi" w:hAnsiTheme="minorHAnsi" w:cstheme="minorHAnsi"/>
          <w:sz w:val="24"/>
          <w:szCs w:val="24"/>
        </w:rPr>
        <w:t>,</w:t>
      </w:r>
      <w:r w:rsidRPr="003C4567">
        <w:rPr>
          <w:rFonts w:asciiTheme="minorHAnsi" w:hAnsiTheme="minorHAnsi" w:cstheme="minorHAnsi"/>
          <w:sz w:val="24"/>
          <w:szCs w:val="24"/>
        </w:rPr>
        <w:t xml:space="preserve"> adding your own photos or observations from home.</w:t>
      </w:r>
    </w:p>
    <w:p w14:paraId="3711F86C" w14:textId="47741A68" w:rsidR="00F6264A" w:rsidRDefault="00F6264A" w:rsidP="003C4567">
      <w:pPr>
        <w:ind w:left="0"/>
        <w:rPr>
          <w:rFonts w:asciiTheme="minorHAnsi" w:hAnsiTheme="minorHAnsi" w:cstheme="minorHAnsi"/>
          <w:sz w:val="24"/>
          <w:szCs w:val="24"/>
        </w:rPr>
      </w:pPr>
    </w:p>
    <w:p w14:paraId="621FBB85" w14:textId="0260B0B6" w:rsidR="00F6264A" w:rsidRPr="002A6055" w:rsidRDefault="00F6264A" w:rsidP="00F6264A">
      <w:pPr>
        <w:pStyle w:val="Heading3"/>
        <w:ind w:left="0"/>
        <w:rPr>
          <w:rFonts w:asciiTheme="minorHAnsi" w:hAnsiTheme="minorHAnsi" w:cstheme="minorHAnsi"/>
          <w:b/>
          <w:color w:val="auto"/>
        </w:rPr>
      </w:pPr>
      <w:bookmarkStart w:id="4" w:name="_Hlk76462021"/>
      <w:r w:rsidRPr="002A6055">
        <w:rPr>
          <w:rFonts w:asciiTheme="minorHAnsi" w:hAnsiTheme="minorHAnsi" w:cstheme="minorHAnsi"/>
          <w:b/>
          <w:color w:val="auto"/>
        </w:rPr>
        <w:t>Excursions</w:t>
      </w:r>
    </w:p>
    <w:p w14:paraId="6E73852D" w14:textId="272BF1DC" w:rsidR="00D23FCF" w:rsidRPr="00D23FCF" w:rsidRDefault="00F6264A" w:rsidP="00892F5E">
      <w:pPr>
        <w:rPr>
          <w:rFonts w:asciiTheme="minorHAnsi" w:hAnsiTheme="minorHAnsi" w:cstheme="minorHAnsi"/>
          <w:sz w:val="24"/>
          <w:szCs w:val="24"/>
        </w:rPr>
      </w:pPr>
      <w:r w:rsidRPr="002A6055">
        <w:rPr>
          <w:rFonts w:asciiTheme="minorHAnsi" w:hAnsiTheme="minorHAnsi" w:cstheme="minorHAnsi"/>
          <w:sz w:val="24"/>
          <w:szCs w:val="24"/>
        </w:rPr>
        <w:t>Planned or spontaneous excursions stimulate children’s understanding and awareness of our community and the world around them.  It is essential that these excursions are planned for and carried out in a manner that promotes safety at all times</w:t>
      </w:r>
      <w:r w:rsidR="00892F5E" w:rsidRPr="002A6055">
        <w:rPr>
          <w:rFonts w:asciiTheme="minorHAnsi" w:hAnsiTheme="minorHAnsi" w:cstheme="minorHAnsi"/>
          <w:sz w:val="24"/>
          <w:szCs w:val="24"/>
        </w:rPr>
        <w:t xml:space="preserve">, </w:t>
      </w:r>
      <w:r w:rsidRPr="002A6055">
        <w:rPr>
          <w:rFonts w:asciiTheme="minorHAnsi" w:hAnsiTheme="minorHAnsi" w:cstheme="minorHAnsi"/>
          <w:sz w:val="24"/>
          <w:szCs w:val="24"/>
        </w:rPr>
        <w:t xml:space="preserve">for any teacher and children involved. </w:t>
      </w:r>
      <w:r w:rsidR="00D23FCF" w:rsidRPr="002A6055">
        <w:rPr>
          <w:rFonts w:asciiTheme="minorHAnsi" w:hAnsiTheme="minorHAnsi" w:cstheme="minorHAnsi"/>
          <w:sz w:val="24"/>
          <w:szCs w:val="24"/>
        </w:rPr>
        <w:t>Under the conditions stated i</w:t>
      </w:r>
      <w:r w:rsidR="00AB73E3" w:rsidRPr="002A6055">
        <w:rPr>
          <w:rFonts w:asciiTheme="minorHAnsi" w:hAnsiTheme="minorHAnsi" w:cstheme="minorHAnsi"/>
          <w:sz w:val="24"/>
          <w:szCs w:val="24"/>
        </w:rPr>
        <w:t>n</w:t>
      </w:r>
      <w:r w:rsidR="00D23FCF" w:rsidRPr="002A6055">
        <w:rPr>
          <w:rFonts w:asciiTheme="minorHAnsi" w:hAnsiTheme="minorHAnsi" w:cstheme="minorHAnsi"/>
          <w:sz w:val="24"/>
          <w:szCs w:val="24"/>
        </w:rPr>
        <w:t xml:space="preserve"> </w:t>
      </w:r>
      <w:r w:rsidR="00892F5E" w:rsidRPr="002A6055">
        <w:rPr>
          <w:rFonts w:asciiTheme="minorHAnsi" w:hAnsiTheme="minorHAnsi" w:cstheme="minorHAnsi"/>
          <w:sz w:val="24"/>
          <w:szCs w:val="24"/>
        </w:rPr>
        <w:t>our</w:t>
      </w:r>
      <w:r w:rsidR="00D23FCF" w:rsidRPr="002A6055">
        <w:rPr>
          <w:rFonts w:asciiTheme="minorHAnsi" w:hAnsiTheme="minorHAnsi" w:cstheme="minorHAnsi"/>
          <w:sz w:val="24"/>
          <w:szCs w:val="24"/>
        </w:rPr>
        <w:t xml:space="preserve"> excursion policy and enrolment form</w:t>
      </w:r>
      <w:r w:rsidR="00892F5E" w:rsidRPr="002A6055">
        <w:rPr>
          <w:rFonts w:asciiTheme="minorHAnsi" w:hAnsiTheme="minorHAnsi" w:cstheme="minorHAnsi"/>
          <w:sz w:val="24"/>
          <w:szCs w:val="24"/>
        </w:rPr>
        <w:t>, p</w:t>
      </w:r>
      <w:r w:rsidR="00D23FCF" w:rsidRPr="002A6055">
        <w:rPr>
          <w:rFonts w:asciiTheme="minorHAnsi" w:hAnsiTheme="minorHAnsi" w:cstheme="minorHAnsi"/>
          <w:sz w:val="24"/>
          <w:szCs w:val="24"/>
        </w:rPr>
        <w:t>rior to children leaving the premises on an excursion, an assessment and management of risk is undertaken.</w:t>
      </w:r>
      <w:r w:rsidR="00CB2076" w:rsidRPr="002A6055">
        <w:rPr>
          <w:rFonts w:asciiTheme="minorHAnsi" w:hAnsiTheme="minorHAnsi" w:cstheme="minorHAnsi"/>
          <w:sz w:val="24"/>
          <w:szCs w:val="24"/>
        </w:rPr>
        <w:t xml:space="preserve"> (An example of which is attached for you information)</w:t>
      </w:r>
    </w:p>
    <w:bookmarkEnd w:id="4"/>
    <w:p w14:paraId="211E086A" w14:textId="77777777" w:rsidR="003C4567" w:rsidRPr="003C4567" w:rsidRDefault="003C4567" w:rsidP="003C4567">
      <w:pPr>
        <w:spacing w:line="259" w:lineRule="auto"/>
        <w:ind w:left="0" w:firstLine="0"/>
        <w:jc w:val="left"/>
        <w:rPr>
          <w:rFonts w:asciiTheme="minorHAnsi" w:hAnsiTheme="minorHAnsi" w:cstheme="minorHAnsi"/>
          <w:sz w:val="24"/>
          <w:szCs w:val="24"/>
        </w:rPr>
      </w:pPr>
      <w:r w:rsidRPr="003C4567">
        <w:rPr>
          <w:rFonts w:asciiTheme="minorHAnsi" w:hAnsiTheme="minorHAnsi" w:cstheme="minorHAnsi"/>
          <w:noProof/>
          <w:sz w:val="24"/>
          <w:szCs w:val="24"/>
        </w:rPr>
        <mc:AlternateContent>
          <mc:Choice Requires="wpg">
            <w:drawing>
              <wp:inline distT="0" distB="0" distL="0" distR="0" wp14:anchorId="36A1FC28" wp14:editId="7F535694">
                <wp:extent cx="6619875" cy="9525"/>
                <wp:effectExtent l="0" t="0" r="0" b="0"/>
                <wp:docPr id="62435" name="Group 62435"/>
                <wp:cNvGraphicFramePr/>
                <a:graphic xmlns:a="http://schemas.openxmlformats.org/drawingml/2006/main">
                  <a:graphicData uri="http://schemas.microsoft.com/office/word/2010/wordprocessingGroup">
                    <wpg:wgp>
                      <wpg:cNvGrpSpPr/>
                      <wpg:grpSpPr>
                        <a:xfrm>
                          <a:off x="0" y="0"/>
                          <a:ext cx="6619875" cy="9525"/>
                          <a:chOff x="0" y="0"/>
                          <a:chExt cx="6619875" cy="9525"/>
                        </a:xfrm>
                      </wpg:grpSpPr>
                      <wps:wsp>
                        <wps:cNvPr id="62434" name="Shape 62434"/>
                        <wps:cNvSpPr/>
                        <wps:spPr>
                          <a:xfrm>
                            <a:off x="0" y="0"/>
                            <a:ext cx="6619875" cy="9525"/>
                          </a:xfrm>
                          <a:custGeom>
                            <a:avLst/>
                            <a:gdLst/>
                            <a:ahLst/>
                            <a:cxnLst/>
                            <a:rect l="0" t="0" r="0" b="0"/>
                            <a:pathLst>
                              <a:path w="6619875" h="9525">
                                <a:moveTo>
                                  <a:pt x="0" y="4763"/>
                                </a:moveTo>
                                <a:lnTo>
                                  <a:pt x="6619875" y="4763"/>
                                </a:lnTo>
                              </a:path>
                            </a:pathLst>
                          </a:custGeom>
                          <a:ln w="9525"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3409E287" id="Group 62435" o:spid="_x0000_s1026" style="width:521.25pt;height:.75pt;mso-position-horizontal-relative:char;mso-position-vertical-relative:line" coordsize="66198,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">
                <v:shape id="Shape 62434" o:spid="_x0000_s1027" style="position:absolute;width:66198;height:95;visibility:visible;mso-wrap-style:square;v-text-anchor:top" coordsize="66198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" path="m,4763r6619875,e" filled="f">
                  <v:stroke miterlimit="1" joinstyle="miter"/>
                  <v:path arrowok="t" textboxrect="0,0,6619875,9525"/>
                </v:shape>
                <w10:anchorlock/>
              </v:group>
            </w:pict>
          </mc:Fallback>
        </mc:AlternateContent>
      </w:r>
    </w:p>
    <w:p w14:paraId="18357C7D" w14:textId="77777777" w:rsidR="003C4567" w:rsidRPr="003C4567" w:rsidRDefault="003C4567" w:rsidP="003C4567">
      <w:pPr>
        <w:spacing w:line="247" w:lineRule="auto"/>
        <w:ind w:left="0" w:hanging="10"/>
        <w:jc w:val="left"/>
        <w:rPr>
          <w:rFonts w:asciiTheme="minorHAnsi" w:hAnsiTheme="minorHAnsi" w:cstheme="minorHAnsi"/>
          <w:i/>
          <w:sz w:val="24"/>
          <w:szCs w:val="24"/>
        </w:rPr>
      </w:pPr>
    </w:p>
    <w:p w14:paraId="56F580CE" w14:textId="315631DB" w:rsidR="003C4567" w:rsidRPr="003C4567" w:rsidRDefault="003C4567" w:rsidP="003C4567">
      <w:pPr>
        <w:spacing w:line="247" w:lineRule="auto"/>
        <w:ind w:left="0" w:hanging="10"/>
        <w:jc w:val="left"/>
        <w:rPr>
          <w:rFonts w:asciiTheme="minorHAnsi" w:hAnsiTheme="minorHAnsi" w:cstheme="minorHAnsi"/>
          <w:i/>
          <w:sz w:val="24"/>
          <w:szCs w:val="24"/>
        </w:rPr>
      </w:pPr>
      <w:r w:rsidRPr="003C4567">
        <w:rPr>
          <w:rFonts w:asciiTheme="minorHAnsi" w:hAnsiTheme="minorHAnsi" w:cstheme="minorHAnsi"/>
          <w:i/>
          <w:sz w:val="24"/>
          <w:szCs w:val="24"/>
        </w:rPr>
        <w:t>If you have any Other questions or concerns please feel free to discuss them with any o</w:t>
      </w:r>
      <w:r w:rsidR="00417E9B">
        <w:rPr>
          <w:rFonts w:asciiTheme="minorHAnsi" w:hAnsiTheme="minorHAnsi" w:cstheme="minorHAnsi"/>
          <w:i/>
          <w:sz w:val="24"/>
          <w:szCs w:val="24"/>
        </w:rPr>
        <w:t>f</w:t>
      </w:r>
      <w:r w:rsidRPr="003C4567">
        <w:rPr>
          <w:rFonts w:asciiTheme="minorHAnsi" w:hAnsiTheme="minorHAnsi" w:cstheme="minorHAnsi"/>
          <w:i/>
          <w:sz w:val="24"/>
          <w:szCs w:val="24"/>
        </w:rPr>
        <w:t xml:space="preserve"> the team. Thank you for choosing our centre</w:t>
      </w:r>
      <w:r w:rsidR="00417E9B">
        <w:rPr>
          <w:rFonts w:asciiTheme="minorHAnsi" w:hAnsiTheme="minorHAnsi" w:cstheme="minorHAnsi"/>
          <w:i/>
          <w:sz w:val="24"/>
          <w:szCs w:val="24"/>
        </w:rPr>
        <w:t xml:space="preserve">, </w:t>
      </w:r>
      <w:r w:rsidRPr="003C4567">
        <w:rPr>
          <w:rFonts w:asciiTheme="minorHAnsi" w:hAnsiTheme="minorHAnsi" w:cstheme="minorHAnsi"/>
          <w:i/>
          <w:sz w:val="24"/>
          <w:szCs w:val="24"/>
        </w:rPr>
        <w:t>for the care and education of your child. We look forward to getting to know you.</w:t>
      </w:r>
    </w:p>
    <w:p w14:paraId="235B3DEC" w14:textId="77777777" w:rsidR="003C4567" w:rsidRPr="003C4567" w:rsidRDefault="003C4567" w:rsidP="003C4567">
      <w:pPr>
        <w:spacing w:line="247" w:lineRule="auto"/>
        <w:ind w:left="0" w:hanging="10"/>
        <w:jc w:val="left"/>
        <w:rPr>
          <w:rFonts w:asciiTheme="minorHAnsi" w:hAnsiTheme="minorHAnsi" w:cstheme="minorHAnsi"/>
          <w:i/>
          <w:sz w:val="24"/>
          <w:szCs w:val="24"/>
        </w:rPr>
      </w:pPr>
    </w:p>
    <w:p w14:paraId="7E634D77" w14:textId="4B36E977" w:rsidR="003C4567" w:rsidRPr="003C4567" w:rsidRDefault="003C4567" w:rsidP="003C4567">
      <w:pPr>
        <w:spacing w:line="247" w:lineRule="auto"/>
        <w:ind w:left="0" w:hanging="10"/>
        <w:jc w:val="left"/>
        <w:rPr>
          <w:rFonts w:asciiTheme="minorHAnsi" w:hAnsiTheme="minorHAnsi" w:cstheme="minorHAnsi"/>
          <w:i/>
          <w:sz w:val="24"/>
          <w:szCs w:val="24"/>
        </w:rPr>
      </w:pPr>
      <w:r w:rsidRPr="003C4567">
        <w:rPr>
          <w:rFonts w:asciiTheme="minorHAnsi" w:hAnsiTheme="minorHAnsi" w:cstheme="minorHAnsi"/>
          <w:i/>
          <w:sz w:val="24"/>
          <w:szCs w:val="24"/>
        </w:rPr>
        <w:t>S</w:t>
      </w:r>
      <w:r w:rsidR="00F136F1">
        <w:rPr>
          <w:rFonts w:asciiTheme="minorHAnsi" w:hAnsiTheme="minorHAnsi" w:cstheme="minorHAnsi"/>
          <w:i/>
          <w:sz w:val="24"/>
          <w:szCs w:val="24"/>
        </w:rPr>
        <w:t>ue Hill</w:t>
      </w:r>
    </w:p>
    <w:p w14:paraId="429FBA0D" w14:textId="77777777" w:rsidR="003C4567" w:rsidRPr="003C4567" w:rsidRDefault="003C4567" w:rsidP="003C4567">
      <w:pPr>
        <w:spacing w:line="247" w:lineRule="auto"/>
        <w:ind w:left="0" w:hanging="10"/>
        <w:jc w:val="left"/>
        <w:rPr>
          <w:rFonts w:asciiTheme="minorHAnsi" w:hAnsiTheme="minorHAnsi" w:cstheme="minorHAnsi"/>
          <w:i/>
          <w:sz w:val="24"/>
          <w:szCs w:val="24"/>
        </w:rPr>
      </w:pPr>
      <w:r w:rsidRPr="003C4567">
        <w:rPr>
          <w:rFonts w:asciiTheme="minorHAnsi" w:hAnsiTheme="minorHAnsi" w:cstheme="minorHAnsi"/>
          <w:i/>
          <w:sz w:val="24"/>
          <w:szCs w:val="24"/>
        </w:rPr>
        <w:t>General Manager</w:t>
      </w:r>
    </w:p>
    <w:p w14:paraId="04B16D40" w14:textId="77777777" w:rsidR="003C4567" w:rsidRPr="003C4567" w:rsidRDefault="003C4567" w:rsidP="003C4567">
      <w:pPr>
        <w:spacing w:line="247" w:lineRule="auto"/>
        <w:ind w:left="0" w:hanging="10"/>
        <w:jc w:val="left"/>
        <w:rPr>
          <w:rFonts w:asciiTheme="minorHAnsi" w:hAnsiTheme="minorHAnsi" w:cstheme="minorHAnsi"/>
          <w:i/>
          <w:sz w:val="24"/>
          <w:szCs w:val="24"/>
        </w:rPr>
      </w:pPr>
    </w:p>
    <w:p w14:paraId="25B8F2A3" w14:textId="0CFD0891" w:rsidR="003C4567" w:rsidRDefault="00D22017" w:rsidP="003C4567">
      <w:pPr>
        <w:spacing w:line="247" w:lineRule="auto"/>
        <w:ind w:left="0" w:hanging="10"/>
        <w:jc w:val="left"/>
        <w:rPr>
          <w:rFonts w:asciiTheme="majorHAnsi" w:hAnsiTheme="majorHAnsi" w:cstheme="majorHAnsi"/>
          <w:i/>
          <w:sz w:val="24"/>
          <w:szCs w:val="24"/>
        </w:rPr>
      </w:pPr>
      <w:hyperlink r:id="rId13" w:history="1">
        <w:r w:rsidR="00F136F1" w:rsidRPr="007822E3">
          <w:rPr>
            <w:rStyle w:val="Hyperlink"/>
            <w:rFonts w:asciiTheme="majorHAnsi" w:hAnsiTheme="majorHAnsi" w:cstheme="majorHAnsi"/>
            <w:i/>
            <w:sz w:val="24"/>
            <w:szCs w:val="24"/>
          </w:rPr>
          <w:t>sue@futurekids.co.nz</w:t>
        </w:r>
      </w:hyperlink>
    </w:p>
    <w:p w14:paraId="43412E82" w14:textId="0145266C" w:rsidR="003C4567" w:rsidRPr="003C4567" w:rsidRDefault="003C4567" w:rsidP="003C4567">
      <w:pPr>
        <w:spacing w:line="247" w:lineRule="auto"/>
        <w:ind w:left="0" w:hanging="10"/>
        <w:jc w:val="left"/>
        <w:rPr>
          <w:rFonts w:asciiTheme="minorHAnsi" w:hAnsiTheme="minorHAnsi" w:cstheme="minorHAnsi"/>
          <w:i/>
          <w:sz w:val="24"/>
          <w:szCs w:val="24"/>
        </w:rPr>
      </w:pPr>
      <w:r w:rsidRPr="003C4567">
        <w:rPr>
          <w:rFonts w:asciiTheme="minorHAnsi" w:hAnsiTheme="minorHAnsi" w:cstheme="minorHAnsi"/>
          <w:i/>
          <w:sz w:val="24"/>
          <w:szCs w:val="24"/>
        </w:rPr>
        <w:t xml:space="preserve">0800 023 483 </w:t>
      </w:r>
    </w:p>
    <w:p w14:paraId="4C54B380" w14:textId="77777777" w:rsidR="003C4567" w:rsidRPr="0001411E" w:rsidRDefault="003C4567" w:rsidP="0001411E">
      <w:pPr>
        <w:ind w:left="0" w:hanging="10"/>
        <w:jc w:val="left"/>
        <w:rPr>
          <w:rFonts w:asciiTheme="minorHAnsi" w:hAnsiTheme="minorHAnsi" w:cstheme="minorHAnsi"/>
          <w:sz w:val="24"/>
          <w:szCs w:val="24"/>
        </w:rPr>
      </w:pPr>
    </w:p>
    <w:p w14:paraId="697A1E65" w14:textId="2EFF0E7E" w:rsidR="00F2189D" w:rsidRPr="000D7C9A" w:rsidRDefault="00F2189D" w:rsidP="00630305">
      <w:pPr>
        <w:rPr>
          <w:rFonts w:asciiTheme="minorHAnsi" w:hAnsiTheme="minorHAnsi" w:cstheme="minorHAnsi"/>
          <w:b/>
          <w:color w:val="auto"/>
          <w:sz w:val="24"/>
          <w:szCs w:val="24"/>
          <w:lang w:val="en-AU"/>
        </w:rPr>
      </w:pPr>
    </w:p>
    <w:sectPr w:rsidR="00F2189D" w:rsidRPr="000D7C9A" w:rsidSect="00840721">
      <w:headerReference w:type="default" r:id="rId14"/>
      <w:pgSz w:w="11906" w:h="16838"/>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4A8FD8" w14:textId="77777777" w:rsidR="00D22017" w:rsidRDefault="00D22017" w:rsidP="001A70AA">
      <w:r>
        <w:separator/>
      </w:r>
    </w:p>
  </w:endnote>
  <w:endnote w:type="continuationSeparator" w:id="0">
    <w:p w14:paraId="1EC08EC3" w14:textId="77777777" w:rsidR="00D22017" w:rsidRDefault="00D22017" w:rsidP="001A70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F34911" w14:textId="77777777" w:rsidR="00D22017" w:rsidRDefault="00D22017" w:rsidP="001A70AA">
      <w:r>
        <w:separator/>
      </w:r>
    </w:p>
  </w:footnote>
  <w:footnote w:type="continuationSeparator" w:id="0">
    <w:p w14:paraId="5B8A8BEF" w14:textId="77777777" w:rsidR="00D22017" w:rsidRDefault="00D22017" w:rsidP="001A70A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DBBE54" w14:textId="23922682" w:rsidR="004773B4" w:rsidRDefault="004773B4">
    <w:pPr>
      <w:pStyle w:val="Header"/>
    </w:pPr>
    <w:r>
      <w:rPr>
        <w:noProof/>
      </w:rPr>
      <w:t xml:space="preserve">               </w:t>
    </w:r>
    <w:r>
      <w:rPr>
        <w:noProof/>
      </w:rPr>
      <w:drawing>
        <wp:inline distT="0" distB="0" distL="0" distR="0" wp14:anchorId="3E8F97E7" wp14:editId="469257C4">
          <wp:extent cx="2488890" cy="1484069"/>
          <wp:effectExtent l="0" t="0" r="6985"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14929" cy="1499596"/>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 id="_x0000_i1043" style="width:5.25pt;height:5.25pt" coordsize="" o:spt="100" o:bullet="t" adj="0,,0" path="" stroked="f">
        <v:stroke joinstyle="miter"/>
        <v:imagedata r:id="rId1" o:title="image39"/>
        <v:formulas/>
        <v:path o:connecttype="segments"/>
      </v:shape>
    </w:pict>
  </w:numPicBullet>
  <w:abstractNum w:abstractNumId="0" w15:restartNumberingAfterBreak="0">
    <w:nsid w:val="20394FEF"/>
    <w:multiLevelType w:val="hybridMultilevel"/>
    <w:tmpl w:val="82A21494"/>
    <w:lvl w:ilvl="0" w:tplc="ED5CA630">
      <w:start w:val="1"/>
      <w:numFmt w:val="bullet"/>
      <w:lvlText w:val="•"/>
      <w:lvlPicBulletId w:val="0"/>
      <w:lvlJc w:val="left"/>
      <w:pPr>
        <w:ind w:left="2190"/>
      </w:pPr>
      <w:rPr>
        <w:rFonts w:ascii="Courier New" w:eastAsia="Courier New" w:hAnsi="Courier New" w:cs="Courier New"/>
        <w:b w:val="0"/>
        <w:i w:val="0"/>
        <w:strike w:val="0"/>
        <w:dstrike w:val="0"/>
        <w:color w:val="000000"/>
        <w:sz w:val="30"/>
        <w:szCs w:val="30"/>
        <w:u w:val="none" w:color="000000"/>
        <w:bdr w:val="none" w:sz="0" w:space="0" w:color="auto"/>
        <w:shd w:val="clear" w:color="auto" w:fill="auto"/>
        <w:vertAlign w:val="baseline"/>
      </w:rPr>
    </w:lvl>
    <w:lvl w:ilvl="1" w:tplc="FE3CE3B6">
      <w:start w:val="1"/>
      <w:numFmt w:val="bullet"/>
      <w:lvlText w:val="o"/>
      <w:lvlJc w:val="left"/>
      <w:pPr>
        <w:ind w:left="3268"/>
      </w:pPr>
      <w:rPr>
        <w:rFonts w:ascii="Courier New" w:eastAsia="Courier New" w:hAnsi="Courier New" w:cs="Courier New"/>
        <w:b w:val="0"/>
        <w:i w:val="0"/>
        <w:strike w:val="0"/>
        <w:dstrike w:val="0"/>
        <w:color w:val="000000"/>
        <w:sz w:val="30"/>
        <w:szCs w:val="30"/>
        <w:u w:val="none" w:color="000000"/>
        <w:bdr w:val="none" w:sz="0" w:space="0" w:color="auto"/>
        <w:shd w:val="clear" w:color="auto" w:fill="auto"/>
        <w:vertAlign w:val="baseline"/>
      </w:rPr>
    </w:lvl>
    <w:lvl w:ilvl="2" w:tplc="80D621C2">
      <w:start w:val="1"/>
      <w:numFmt w:val="bullet"/>
      <w:lvlText w:val="▪"/>
      <w:lvlJc w:val="left"/>
      <w:pPr>
        <w:ind w:left="3988"/>
      </w:pPr>
      <w:rPr>
        <w:rFonts w:ascii="Courier New" w:eastAsia="Courier New" w:hAnsi="Courier New" w:cs="Courier New"/>
        <w:b w:val="0"/>
        <w:i w:val="0"/>
        <w:strike w:val="0"/>
        <w:dstrike w:val="0"/>
        <w:color w:val="000000"/>
        <w:sz w:val="30"/>
        <w:szCs w:val="30"/>
        <w:u w:val="none" w:color="000000"/>
        <w:bdr w:val="none" w:sz="0" w:space="0" w:color="auto"/>
        <w:shd w:val="clear" w:color="auto" w:fill="auto"/>
        <w:vertAlign w:val="baseline"/>
      </w:rPr>
    </w:lvl>
    <w:lvl w:ilvl="3" w:tplc="903E401A">
      <w:start w:val="1"/>
      <w:numFmt w:val="bullet"/>
      <w:lvlText w:val="•"/>
      <w:lvlJc w:val="left"/>
      <w:pPr>
        <w:ind w:left="4708"/>
      </w:pPr>
      <w:rPr>
        <w:rFonts w:ascii="Courier New" w:eastAsia="Courier New" w:hAnsi="Courier New" w:cs="Courier New"/>
        <w:b w:val="0"/>
        <w:i w:val="0"/>
        <w:strike w:val="0"/>
        <w:dstrike w:val="0"/>
        <w:color w:val="000000"/>
        <w:sz w:val="30"/>
        <w:szCs w:val="30"/>
        <w:u w:val="none" w:color="000000"/>
        <w:bdr w:val="none" w:sz="0" w:space="0" w:color="auto"/>
        <w:shd w:val="clear" w:color="auto" w:fill="auto"/>
        <w:vertAlign w:val="baseline"/>
      </w:rPr>
    </w:lvl>
    <w:lvl w:ilvl="4" w:tplc="79AEAE24">
      <w:start w:val="1"/>
      <w:numFmt w:val="bullet"/>
      <w:lvlText w:val="o"/>
      <w:lvlJc w:val="left"/>
      <w:pPr>
        <w:ind w:left="5428"/>
      </w:pPr>
      <w:rPr>
        <w:rFonts w:ascii="Courier New" w:eastAsia="Courier New" w:hAnsi="Courier New" w:cs="Courier New"/>
        <w:b w:val="0"/>
        <w:i w:val="0"/>
        <w:strike w:val="0"/>
        <w:dstrike w:val="0"/>
        <w:color w:val="000000"/>
        <w:sz w:val="30"/>
        <w:szCs w:val="30"/>
        <w:u w:val="none" w:color="000000"/>
        <w:bdr w:val="none" w:sz="0" w:space="0" w:color="auto"/>
        <w:shd w:val="clear" w:color="auto" w:fill="auto"/>
        <w:vertAlign w:val="baseline"/>
      </w:rPr>
    </w:lvl>
    <w:lvl w:ilvl="5" w:tplc="358A6EBE">
      <w:start w:val="1"/>
      <w:numFmt w:val="bullet"/>
      <w:lvlText w:val="▪"/>
      <w:lvlJc w:val="left"/>
      <w:pPr>
        <w:ind w:left="6148"/>
      </w:pPr>
      <w:rPr>
        <w:rFonts w:ascii="Courier New" w:eastAsia="Courier New" w:hAnsi="Courier New" w:cs="Courier New"/>
        <w:b w:val="0"/>
        <w:i w:val="0"/>
        <w:strike w:val="0"/>
        <w:dstrike w:val="0"/>
        <w:color w:val="000000"/>
        <w:sz w:val="30"/>
        <w:szCs w:val="30"/>
        <w:u w:val="none" w:color="000000"/>
        <w:bdr w:val="none" w:sz="0" w:space="0" w:color="auto"/>
        <w:shd w:val="clear" w:color="auto" w:fill="auto"/>
        <w:vertAlign w:val="baseline"/>
      </w:rPr>
    </w:lvl>
    <w:lvl w:ilvl="6" w:tplc="EDE046FE">
      <w:start w:val="1"/>
      <w:numFmt w:val="bullet"/>
      <w:lvlText w:val="•"/>
      <w:lvlJc w:val="left"/>
      <w:pPr>
        <w:ind w:left="6868"/>
      </w:pPr>
      <w:rPr>
        <w:rFonts w:ascii="Courier New" w:eastAsia="Courier New" w:hAnsi="Courier New" w:cs="Courier New"/>
        <w:b w:val="0"/>
        <w:i w:val="0"/>
        <w:strike w:val="0"/>
        <w:dstrike w:val="0"/>
        <w:color w:val="000000"/>
        <w:sz w:val="30"/>
        <w:szCs w:val="30"/>
        <w:u w:val="none" w:color="000000"/>
        <w:bdr w:val="none" w:sz="0" w:space="0" w:color="auto"/>
        <w:shd w:val="clear" w:color="auto" w:fill="auto"/>
        <w:vertAlign w:val="baseline"/>
      </w:rPr>
    </w:lvl>
    <w:lvl w:ilvl="7" w:tplc="EB1670B0">
      <w:start w:val="1"/>
      <w:numFmt w:val="bullet"/>
      <w:lvlText w:val="o"/>
      <w:lvlJc w:val="left"/>
      <w:pPr>
        <w:ind w:left="7588"/>
      </w:pPr>
      <w:rPr>
        <w:rFonts w:ascii="Courier New" w:eastAsia="Courier New" w:hAnsi="Courier New" w:cs="Courier New"/>
        <w:b w:val="0"/>
        <w:i w:val="0"/>
        <w:strike w:val="0"/>
        <w:dstrike w:val="0"/>
        <w:color w:val="000000"/>
        <w:sz w:val="30"/>
        <w:szCs w:val="30"/>
        <w:u w:val="none" w:color="000000"/>
        <w:bdr w:val="none" w:sz="0" w:space="0" w:color="auto"/>
        <w:shd w:val="clear" w:color="auto" w:fill="auto"/>
        <w:vertAlign w:val="baseline"/>
      </w:rPr>
    </w:lvl>
    <w:lvl w:ilvl="8" w:tplc="7E9C9050">
      <w:start w:val="1"/>
      <w:numFmt w:val="bullet"/>
      <w:lvlText w:val="▪"/>
      <w:lvlJc w:val="left"/>
      <w:pPr>
        <w:ind w:left="8308"/>
      </w:pPr>
      <w:rPr>
        <w:rFonts w:ascii="Courier New" w:eastAsia="Courier New" w:hAnsi="Courier New" w:cs="Courier New"/>
        <w:b w:val="0"/>
        <w:i w:val="0"/>
        <w:strike w:val="0"/>
        <w:dstrike w:val="0"/>
        <w:color w:val="000000"/>
        <w:sz w:val="30"/>
        <w:szCs w:val="30"/>
        <w:u w:val="none" w:color="000000"/>
        <w:bdr w:val="none" w:sz="0" w:space="0" w:color="auto"/>
        <w:shd w:val="clear" w:color="auto" w:fill="auto"/>
        <w:vertAlign w:val="baseline"/>
      </w:rPr>
    </w:lvl>
  </w:abstractNum>
  <w:abstractNum w:abstractNumId="1" w15:restartNumberingAfterBreak="0">
    <w:nsid w:val="4A765CBC"/>
    <w:multiLevelType w:val="hybridMultilevel"/>
    <w:tmpl w:val="DBEA3320"/>
    <w:lvl w:ilvl="0" w:tplc="6BAE851A">
      <w:start w:val="1"/>
      <w:numFmt w:val="bullet"/>
      <w:lvlText w:val=""/>
      <w:lvlJc w:val="left"/>
      <w:pPr>
        <w:tabs>
          <w:tab w:val="num" w:pos="360"/>
        </w:tabs>
        <w:ind w:left="360" w:hanging="360"/>
      </w:pPr>
      <w:rPr>
        <w:rFonts w:ascii="Wingdings" w:hAnsi="Wingdings" w:hint="default"/>
        <w:color w:val="auto"/>
      </w:rPr>
    </w:lvl>
    <w:lvl w:ilvl="1" w:tplc="08090003" w:tentative="1">
      <w:start w:val="1"/>
      <w:numFmt w:val="bullet"/>
      <w:lvlText w:val="o"/>
      <w:lvlJc w:val="left"/>
      <w:pPr>
        <w:tabs>
          <w:tab w:val="num" w:pos="360"/>
        </w:tabs>
        <w:ind w:left="360" w:hanging="360"/>
      </w:pPr>
      <w:rPr>
        <w:rFonts w:ascii="Courier New" w:hAnsi="Courier New" w:cs="Courier New" w:hint="default"/>
      </w:rPr>
    </w:lvl>
    <w:lvl w:ilvl="2" w:tplc="08090005" w:tentative="1">
      <w:start w:val="1"/>
      <w:numFmt w:val="bullet"/>
      <w:lvlText w:val=""/>
      <w:lvlJc w:val="left"/>
      <w:pPr>
        <w:tabs>
          <w:tab w:val="num" w:pos="1080"/>
        </w:tabs>
        <w:ind w:left="1080" w:hanging="360"/>
      </w:pPr>
      <w:rPr>
        <w:rFonts w:ascii="Wingdings" w:hAnsi="Wingdings" w:hint="default"/>
      </w:rPr>
    </w:lvl>
    <w:lvl w:ilvl="3" w:tplc="08090001" w:tentative="1">
      <w:start w:val="1"/>
      <w:numFmt w:val="bullet"/>
      <w:lvlText w:val=""/>
      <w:lvlJc w:val="left"/>
      <w:pPr>
        <w:tabs>
          <w:tab w:val="num" w:pos="1800"/>
        </w:tabs>
        <w:ind w:left="1800" w:hanging="360"/>
      </w:pPr>
      <w:rPr>
        <w:rFonts w:ascii="Symbol" w:hAnsi="Symbol" w:hint="default"/>
      </w:rPr>
    </w:lvl>
    <w:lvl w:ilvl="4" w:tplc="08090003" w:tentative="1">
      <w:start w:val="1"/>
      <w:numFmt w:val="bullet"/>
      <w:lvlText w:val="o"/>
      <w:lvlJc w:val="left"/>
      <w:pPr>
        <w:tabs>
          <w:tab w:val="num" w:pos="2520"/>
        </w:tabs>
        <w:ind w:left="2520" w:hanging="360"/>
      </w:pPr>
      <w:rPr>
        <w:rFonts w:ascii="Courier New" w:hAnsi="Courier New" w:cs="Courier New" w:hint="default"/>
      </w:rPr>
    </w:lvl>
    <w:lvl w:ilvl="5" w:tplc="08090005" w:tentative="1">
      <w:start w:val="1"/>
      <w:numFmt w:val="bullet"/>
      <w:lvlText w:val=""/>
      <w:lvlJc w:val="left"/>
      <w:pPr>
        <w:tabs>
          <w:tab w:val="num" w:pos="3240"/>
        </w:tabs>
        <w:ind w:left="3240" w:hanging="360"/>
      </w:pPr>
      <w:rPr>
        <w:rFonts w:ascii="Wingdings" w:hAnsi="Wingdings" w:hint="default"/>
      </w:rPr>
    </w:lvl>
    <w:lvl w:ilvl="6" w:tplc="08090001" w:tentative="1">
      <w:start w:val="1"/>
      <w:numFmt w:val="bullet"/>
      <w:lvlText w:val=""/>
      <w:lvlJc w:val="left"/>
      <w:pPr>
        <w:tabs>
          <w:tab w:val="num" w:pos="3960"/>
        </w:tabs>
        <w:ind w:left="3960" w:hanging="360"/>
      </w:pPr>
      <w:rPr>
        <w:rFonts w:ascii="Symbol" w:hAnsi="Symbol" w:hint="default"/>
      </w:rPr>
    </w:lvl>
    <w:lvl w:ilvl="7" w:tplc="08090003" w:tentative="1">
      <w:start w:val="1"/>
      <w:numFmt w:val="bullet"/>
      <w:lvlText w:val="o"/>
      <w:lvlJc w:val="left"/>
      <w:pPr>
        <w:tabs>
          <w:tab w:val="num" w:pos="4680"/>
        </w:tabs>
        <w:ind w:left="4680" w:hanging="360"/>
      </w:pPr>
      <w:rPr>
        <w:rFonts w:ascii="Courier New" w:hAnsi="Courier New" w:cs="Courier New" w:hint="default"/>
      </w:rPr>
    </w:lvl>
    <w:lvl w:ilvl="8" w:tplc="08090005" w:tentative="1">
      <w:start w:val="1"/>
      <w:numFmt w:val="bullet"/>
      <w:lvlText w:val=""/>
      <w:lvlJc w:val="left"/>
      <w:pPr>
        <w:tabs>
          <w:tab w:val="num" w:pos="5400"/>
        </w:tabs>
        <w:ind w:left="5400" w:hanging="360"/>
      </w:pPr>
      <w:rPr>
        <w:rFonts w:ascii="Wingdings" w:hAnsi="Wingdings" w:hint="default"/>
      </w:rPr>
    </w:lvl>
  </w:abstractNum>
  <w:abstractNum w:abstractNumId="2" w15:restartNumberingAfterBreak="0">
    <w:nsid w:val="576E5040"/>
    <w:multiLevelType w:val="hybridMultilevel"/>
    <w:tmpl w:val="E3C0D60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70AA"/>
    <w:rsid w:val="0001411E"/>
    <w:rsid w:val="000643E4"/>
    <w:rsid w:val="00067D65"/>
    <w:rsid w:val="000C3F19"/>
    <w:rsid w:val="000D72C6"/>
    <w:rsid w:val="000D7C9A"/>
    <w:rsid w:val="00104E02"/>
    <w:rsid w:val="001163BD"/>
    <w:rsid w:val="00120577"/>
    <w:rsid w:val="001547A0"/>
    <w:rsid w:val="001A70AA"/>
    <w:rsid w:val="001E1A85"/>
    <w:rsid w:val="001E6525"/>
    <w:rsid w:val="002345C4"/>
    <w:rsid w:val="00282C4E"/>
    <w:rsid w:val="00283794"/>
    <w:rsid w:val="00293207"/>
    <w:rsid w:val="002A6055"/>
    <w:rsid w:val="002C238D"/>
    <w:rsid w:val="002D6B0E"/>
    <w:rsid w:val="0032535C"/>
    <w:rsid w:val="003C4567"/>
    <w:rsid w:val="00417E9B"/>
    <w:rsid w:val="004773B4"/>
    <w:rsid w:val="004B21F4"/>
    <w:rsid w:val="004E7BA4"/>
    <w:rsid w:val="005100CE"/>
    <w:rsid w:val="00524703"/>
    <w:rsid w:val="005775DB"/>
    <w:rsid w:val="005869DD"/>
    <w:rsid w:val="005A0D14"/>
    <w:rsid w:val="005C4409"/>
    <w:rsid w:val="005D43E1"/>
    <w:rsid w:val="005E1063"/>
    <w:rsid w:val="005E48C5"/>
    <w:rsid w:val="005F7666"/>
    <w:rsid w:val="00630305"/>
    <w:rsid w:val="006645F7"/>
    <w:rsid w:val="00697A82"/>
    <w:rsid w:val="006D5A35"/>
    <w:rsid w:val="007E1135"/>
    <w:rsid w:val="0081403E"/>
    <w:rsid w:val="0083413D"/>
    <w:rsid w:val="00840721"/>
    <w:rsid w:val="00876EFB"/>
    <w:rsid w:val="00883BA7"/>
    <w:rsid w:val="00892F5E"/>
    <w:rsid w:val="008A2A02"/>
    <w:rsid w:val="008E2643"/>
    <w:rsid w:val="00926BB4"/>
    <w:rsid w:val="009324C3"/>
    <w:rsid w:val="00A07C57"/>
    <w:rsid w:val="00A20370"/>
    <w:rsid w:val="00A75771"/>
    <w:rsid w:val="00A92223"/>
    <w:rsid w:val="00AB284D"/>
    <w:rsid w:val="00AB73E3"/>
    <w:rsid w:val="00B63456"/>
    <w:rsid w:val="00B743A1"/>
    <w:rsid w:val="00BE5232"/>
    <w:rsid w:val="00C23A37"/>
    <w:rsid w:val="00C34E54"/>
    <w:rsid w:val="00CA1305"/>
    <w:rsid w:val="00CA29F5"/>
    <w:rsid w:val="00CB2076"/>
    <w:rsid w:val="00CB5B7E"/>
    <w:rsid w:val="00CC3B5E"/>
    <w:rsid w:val="00D06FDF"/>
    <w:rsid w:val="00D22017"/>
    <w:rsid w:val="00D23FCF"/>
    <w:rsid w:val="00D64BD6"/>
    <w:rsid w:val="00D6650C"/>
    <w:rsid w:val="00D76989"/>
    <w:rsid w:val="00D92926"/>
    <w:rsid w:val="00DA0DF3"/>
    <w:rsid w:val="00DE47EA"/>
    <w:rsid w:val="00E14E4F"/>
    <w:rsid w:val="00E22DF6"/>
    <w:rsid w:val="00E47B26"/>
    <w:rsid w:val="00F136F1"/>
    <w:rsid w:val="00F2189D"/>
    <w:rsid w:val="00F6264A"/>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EC0B13"/>
  <w15:chartTrackingRefBased/>
  <w15:docId w15:val="{314570D7-73BB-4FCC-87A9-76C57F1FA4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A70AA"/>
    <w:pPr>
      <w:spacing w:after="0" w:line="240" w:lineRule="auto"/>
      <w:ind w:left="75" w:firstLine="5"/>
      <w:jc w:val="both"/>
    </w:pPr>
    <w:rPr>
      <w:rFonts w:ascii="Courier New" w:eastAsia="Courier New" w:hAnsi="Courier New" w:cs="Courier New"/>
      <w:color w:val="000000"/>
      <w:sz w:val="30"/>
      <w:lang w:eastAsia="en-NZ"/>
    </w:rPr>
  </w:style>
  <w:style w:type="paragraph" w:styleId="Heading1">
    <w:name w:val="heading 1"/>
    <w:next w:val="Normal"/>
    <w:link w:val="Heading1Char"/>
    <w:uiPriority w:val="9"/>
    <w:unhideWhenUsed/>
    <w:qFormat/>
    <w:rsid w:val="001A70AA"/>
    <w:pPr>
      <w:keepNext/>
      <w:keepLines/>
      <w:spacing w:after="0"/>
      <w:ind w:left="100" w:hanging="10"/>
      <w:outlineLvl w:val="0"/>
    </w:pPr>
    <w:rPr>
      <w:rFonts w:ascii="Times New Roman" w:eastAsia="Times New Roman" w:hAnsi="Times New Roman" w:cs="Times New Roman"/>
      <w:color w:val="000000"/>
      <w:sz w:val="54"/>
      <w:lang w:eastAsia="en-NZ"/>
    </w:rPr>
  </w:style>
  <w:style w:type="paragraph" w:styleId="Heading2">
    <w:name w:val="heading 2"/>
    <w:basedOn w:val="Normal"/>
    <w:next w:val="Normal"/>
    <w:link w:val="Heading2Char"/>
    <w:uiPriority w:val="9"/>
    <w:semiHidden/>
    <w:unhideWhenUsed/>
    <w:qFormat/>
    <w:rsid w:val="005775DB"/>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5775DB"/>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A70AA"/>
    <w:rPr>
      <w:rFonts w:ascii="Times New Roman" w:eastAsia="Times New Roman" w:hAnsi="Times New Roman" w:cs="Times New Roman"/>
      <w:color w:val="000000"/>
      <w:sz w:val="54"/>
      <w:lang w:eastAsia="en-NZ"/>
    </w:rPr>
  </w:style>
  <w:style w:type="paragraph" w:styleId="Header">
    <w:name w:val="header"/>
    <w:basedOn w:val="Normal"/>
    <w:link w:val="HeaderChar"/>
    <w:uiPriority w:val="99"/>
    <w:unhideWhenUsed/>
    <w:rsid w:val="001A70AA"/>
    <w:pPr>
      <w:tabs>
        <w:tab w:val="center" w:pos="4513"/>
        <w:tab w:val="right" w:pos="9026"/>
      </w:tabs>
    </w:pPr>
  </w:style>
  <w:style w:type="character" w:customStyle="1" w:styleId="HeaderChar">
    <w:name w:val="Header Char"/>
    <w:basedOn w:val="DefaultParagraphFont"/>
    <w:link w:val="Header"/>
    <w:uiPriority w:val="99"/>
    <w:rsid w:val="001A70AA"/>
    <w:rPr>
      <w:rFonts w:ascii="Courier New" w:eastAsia="Courier New" w:hAnsi="Courier New" w:cs="Courier New"/>
      <w:color w:val="000000"/>
      <w:sz w:val="30"/>
      <w:lang w:eastAsia="en-NZ"/>
    </w:rPr>
  </w:style>
  <w:style w:type="paragraph" w:styleId="Footer">
    <w:name w:val="footer"/>
    <w:basedOn w:val="Normal"/>
    <w:link w:val="FooterChar"/>
    <w:uiPriority w:val="99"/>
    <w:unhideWhenUsed/>
    <w:rsid w:val="001A70AA"/>
    <w:pPr>
      <w:tabs>
        <w:tab w:val="center" w:pos="4513"/>
        <w:tab w:val="right" w:pos="9026"/>
      </w:tabs>
    </w:pPr>
  </w:style>
  <w:style w:type="character" w:customStyle="1" w:styleId="FooterChar">
    <w:name w:val="Footer Char"/>
    <w:basedOn w:val="DefaultParagraphFont"/>
    <w:link w:val="Footer"/>
    <w:uiPriority w:val="99"/>
    <w:rsid w:val="001A70AA"/>
    <w:rPr>
      <w:rFonts w:ascii="Courier New" w:eastAsia="Courier New" w:hAnsi="Courier New" w:cs="Courier New"/>
      <w:color w:val="000000"/>
      <w:sz w:val="30"/>
      <w:lang w:eastAsia="en-NZ"/>
    </w:rPr>
  </w:style>
  <w:style w:type="character" w:customStyle="1" w:styleId="Heading2Char">
    <w:name w:val="Heading 2 Char"/>
    <w:basedOn w:val="DefaultParagraphFont"/>
    <w:link w:val="Heading2"/>
    <w:uiPriority w:val="9"/>
    <w:semiHidden/>
    <w:rsid w:val="005775DB"/>
    <w:rPr>
      <w:rFonts w:asciiTheme="majorHAnsi" w:eastAsiaTheme="majorEastAsia" w:hAnsiTheme="majorHAnsi" w:cstheme="majorBidi"/>
      <w:color w:val="2F5496" w:themeColor="accent1" w:themeShade="BF"/>
      <w:sz w:val="26"/>
      <w:szCs w:val="26"/>
      <w:lang w:eastAsia="en-NZ"/>
    </w:rPr>
  </w:style>
  <w:style w:type="character" w:customStyle="1" w:styleId="Heading3Char">
    <w:name w:val="Heading 3 Char"/>
    <w:basedOn w:val="DefaultParagraphFont"/>
    <w:link w:val="Heading3"/>
    <w:uiPriority w:val="9"/>
    <w:rsid w:val="005775DB"/>
    <w:rPr>
      <w:rFonts w:asciiTheme="majorHAnsi" w:eastAsiaTheme="majorEastAsia" w:hAnsiTheme="majorHAnsi" w:cstheme="majorBidi"/>
      <w:color w:val="1F3763" w:themeColor="accent1" w:themeShade="7F"/>
      <w:sz w:val="24"/>
      <w:szCs w:val="24"/>
      <w:lang w:eastAsia="en-NZ"/>
    </w:rPr>
  </w:style>
  <w:style w:type="paragraph" w:styleId="ListParagraph">
    <w:name w:val="List Paragraph"/>
    <w:basedOn w:val="Normal"/>
    <w:uiPriority w:val="34"/>
    <w:qFormat/>
    <w:rsid w:val="005775DB"/>
    <w:pPr>
      <w:ind w:left="720"/>
      <w:contextualSpacing/>
    </w:pPr>
  </w:style>
  <w:style w:type="character" w:styleId="Hyperlink">
    <w:name w:val="Hyperlink"/>
    <w:basedOn w:val="DefaultParagraphFont"/>
    <w:uiPriority w:val="99"/>
    <w:unhideWhenUsed/>
    <w:rsid w:val="00F2189D"/>
    <w:rPr>
      <w:color w:val="0563C1" w:themeColor="hyperlink"/>
      <w:u w:val="single"/>
    </w:rPr>
  </w:style>
  <w:style w:type="paragraph" w:styleId="NoSpacing">
    <w:name w:val="No Spacing"/>
    <w:uiPriority w:val="1"/>
    <w:qFormat/>
    <w:rsid w:val="00F2189D"/>
    <w:pPr>
      <w:spacing w:after="0" w:line="240" w:lineRule="auto"/>
      <w:ind w:left="75" w:firstLine="5"/>
      <w:jc w:val="both"/>
    </w:pPr>
    <w:rPr>
      <w:rFonts w:ascii="Courier New" w:eastAsia="Courier New" w:hAnsi="Courier New" w:cs="Courier New"/>
      <w:color w:val="000000"/>
      <w:sz w:val="30"/>
      <w:lang w:eastAsia="en-NZ"/>
    </w:rPr>
  </w:style>
  <w:style w:type="character" w:styleId="UnresolvedMention">
    <w:name w:val="Unresolved Mention"/>
    <w:basedOn w:val="DefaultParagraphFont"/>
    <w:uiPriority w:val="99"/>
    <w:semiHidden/>
    <w:unhideWhenUsed/>
    <w:rsid w:val="00F136F1"/>
    <w:rPr>
      <w:color w:val="605E5C"/>
      <w:shd w:val="clear" w:color="auto" w:fill="E1DFDD"/>
    </w:rPr>
  </w:style>
  <w:style w:type="paragraph" w:styleId="BalloonText">
    <w:name w:val="Balloon Text"/>
    <w:basedOn w:val="Normal"/>
    <w:link w:val="BalloonTextChar"/>
    <w:uiPriority w:val="99"/>
    <w:semiHidden/>
    <w:unhideWhenUsed/>
    <w:rsid w:val="008E264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E2643"/>
    <w:rPr>
      <w:rFonts w:ascii="Segoe UI" w:eastAsia="Courier New" w:hAnsi="Segoe UI" w:cs="Segoe UI"/>
      <w:color w:val="000000"/>
      <w:sz w:val="18"/>
      <w:szCs w:val="18"/>
      <w:lang w:eastAsia="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hyperlink" Target="mailto:sue@futurekids.co.nz" TargetMode="External"/><Relationship Id="rId3" Type="http://schemas.openxmlformats.org/officeDocument/2006/relationships/settings" Target="settings.xml"/><Relationship Id="rId7" Type="http://schemas.openxmlformats.org/officeDocument/2006/relationships/image" Target="media/image2.jpg"/><Relationship Id="rId12" Type="http://schemas.openxmlformats.org/officeDocument/2006/relationships/hyperlink" Target="mailto:fc@futurekids.co.nz"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jp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5.jpg"/><Relationship Id="rId4" Type="http://schemas.openxmlformats.org/officeDocument/2006/relationships/webSettings" Target="webSettings.xml"/><Relationship Id="rId9" Type="http://schemas.openxmlformats.org/officeDocument/2006/relationships/image" Target="media/image4.jp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881</TotalTime>
  <Pages>12</Pages>
  <Words>3456</Words>
  <Characters>19700</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Owner</dc:creator>
  <cp:keywords/>
  <dc:description/>
  <cp:lastModifiedBy>Owner</cp:lastModifiedBy>
  <cp:revision>23</cp:revision>
  <dcterms:created xsi:type="dcterms:W3CDTF">2019-01-09T05:12:00Z</dcterms:created>
  <dcterms:modified xsi:type="dcterms:W3CDTF">2022-01-25T01:48:00Z</dcterms:modified>
</cp:coreProperties>
</file>